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D1" w:rsidRDefault="001972D1" w:rsidP="00657947">
      <w:pPr>
        <w:pStyle w:val="1"/>
        <w:spacing w:after="160" w:line="259" w:lineRule="auto"/>
        <w:jc w:val="center"/>
        <w:rPr>
          <w:sz w:val="24"/>
          <w:szCs w:val="24"/>
        </w:rPr>
      </w:pPr>
      <w:r>
        <w:rPr>
          <w:noProof/>
          <w:lang w:val="ru-RU"/>
        </w:rPr>
      </w:r>
      <w:r w:rsidRPr="0065794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51.5pt;height:531.8pt;mso-position-horizontal-relative:char;mso-position-vertical-relative:line">
            <v:imagedata r:id="rId5" o:title=""/>
            <w10:anchorlock/>
          </v:shape>
        </w:pict>
      </w:r>
    </w:p>
    <w:tbl>
      <w:tblPr>
        <w:tblW w:w="0" w:type="auto"/>
        <w:tblLook w:val="00A0"/>
      </w:tblPr>
      <w:tblGrid>
        <w:gridCol w:w="3301"/>
        <w:gridCol w:w="8076"/>
      </w:tblGrid>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b/>
                <w:bCs/>
                <w:color w:val="000000"/>
                <w:sz w:val="24"/>
                <w:szCs w:val="24"/>
              </w:rPr>
              <w:t>Назва освітньої компоненти</w:t>
            </w:r>
          </w:p>
        </w:tc>
        <w:tc>
          <w:tcPr>
            <w:tcW w:w="0" w:type="auto"/>
            <w:tcBorders>
              <w:top w:val="single" w:sz="4" w:space="0" w:color="000000"/>
              <w:left w:val="single" w:sz="4" w:space="0" w:color="000000"/>
              <w:bottom w:val="single" w:sz="4" w:space="0" w:color="000000"/>
              <w:right w:val="single" w:sz="4" w:space="0" w:color="000000"/>
            </w:tcBorders>
          </w:tcPr>
          <w:p w:rsidR="001972D1" w:rsidRPr="00C460A9" w:rsidRDefault="001972D1">
            <w:pPr>
              <w:spacing w:after="0" w:line="240" w:lineRule="atLeast"/>
              <w:rPr>
                <w:rFonts w:ascii="Times New Roman" w:hAnsi="Times New Roman"/>
                <w:sz w:val="24"/>
                <w:szCs w:val="24"/>
                <w:lang w:val="uk-UA"/>
              </w:rPr>
            </w:pPr>
            <w:r>
              <w:rPr>
                <w:rFonts w:ascii="Times New Roman" w:hAnsi="Times New Roman"/>
                <w:color w:val="000000"/>
                <w:sz w:val="24"/>
                <w:szCs w:val="24"/>
                <w:lang w:val="uk-UA"/>
              </w:rPr>
              <w:t>Країнознавство</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b/>
                <w:bCs/>
                <w:color w:val="000000"/>
                <w:sz w:val="24"/>
                <w:szCs w:val="24"/>
              </w:rPr>
              <w:t>Викладач </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lang w:val="uk-UA"/>
              </w:rPr>
            </w:pPr>
            <w:r>
              <w:rPr>
                <w:rFonts w:ascii="Times New Roman" w:hAnsi="Times New Roman"/>
                <w:color w:val="000000"/>
                <w:sz w:val="24"/>
                <w:szCs w:val="24"/>
                <w:lang w:val="uk-UA"/>
              </w:rPr>
              <w:t>Єрмоленко Інеса Ігорівна</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b/>
                <w:bCs/>
                <w:color w:val="000000"/>
                <w:sz w:val="24"/>
                <w:szCs w:val="24"/>
              </w:rPr>
              <w:t>Посилання на сайт</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hyperlink r:id="rId6" w:history="1">
              <w:r>
                <w:rPr>
                  <w:rStyle w:val="Hyperlink"/>
                  <w:rFonts w:ascii="Times New Roman" w:hAnsi="Times New Roman"/>
                  <w:sz w:val="24"/>
                  <w:szCs w:val="24"/>
                </w:rPr>
                <w:t>http://www.kspu.edu/About/Faculty/IUkrForeignPhilology/ChairTranslation.aspx</w:t>
              </w:r>
            </w:hyperlink>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b/>
                <w:bCs/>
                <w:color w:val="000000"/>
                <w:sz w:val="24"/>
                <w:szCs w:val="24"/>
              </w:rPr>
              <w:t>Контактний тел.</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D03DE8">
            <w:pPr>
              <w:spacing w:after="0" w:line="240" w:lineRule="atLeast"/>
              <w:rPr>
                <w:rFonts w:ascii="Times New Roman" w:hAnsi="Times New Roman"/>
                <w:sz w:val="24"/>
                <w:szCs w:val="24"/>
              </w:rPr>
            </w:pPr>
            <w:r>
              <w:rPr>
                <w:rFonts w:ascii="Times New Roman" w:hAnsi="Times New Roman"/>
                <w:color w:val="000000"/>
                <w:sz w:val="24"/>
                <w:szCs w:val="24"/>
              </w:rPr>
              <w:t>0665730460</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b/>
                <w:bCs/>
                <w:color w:val="000000"/>
                <w:sz w:val="24"/>
                <w:szCs w:val="24"/>
              </w:rPr>
              <w:t>E-mail викладача:</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color w:val="000000"/>
                <w:sz w:val="24"/>
                <w:szCs w:val="24"/>
                <w:lang w:val="es-ES_tradnl"/>
              </w:rPr>
              <w:t>inesa.yerm</w:t>
            </w:r>
            <w:r>
              <w:rPr>
                <w:rFonts w:ascii="Times New Roman" w:hAnsi="Times New Roman"/>
                <w:color w:val="000000"/>
                <w:sz w:val="24"/>
                <w:szCs w:val="24"/>
              </w:rPr>
              <w:t>@gmail.com</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b/>
                <w:bCs/>
                <w:color w:val="000000"/>
                <w:sz w:val="24"/>
                <w:szCs w:val="24"/>
              </w:rPr>
              <w:t>Графік консультацій</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color w:val="000000"/>
                <w:sz w:val="24"/>
                <w:szCs w:val="24"/>
              </w:rPr>
              <w:t xml:space="preserve">кожного </w:t>
            </w:r>
            <w:r>
              <w:rPr>
                <w:rFonts w:ascii="Times New Roman" w:hAnsi="Times New Roman"/>
                <w:color w:val="000000"/>
                <w:sz w:val="24"/>
                <w:szCs w:val="24"/>
                <w:lang w:val="uk-UA"/>
              </w:rPr>
              <w:t>понеділ</w:t>
            </w:r>
            <w:r>
              <w:rPr>
                <w:rFonts w:ascii="Times New Roman" w:hAnsi="Times New Roman"/>
                <w:color w:val="000000"/>
                <w:sz w:val="24"/>
                <w:szCs w:val="24"/>
              </w:rPr>
              <w:t>ка</w:t>
            </w:r>
          </w:p>
        </w:tc>
      </w:tr>
    </w:tbl>
    <w:p w:rsidR="001972D1" w:rsidRDefault="001972D1" w:rsidP="00C460A9">
      <w:pPr>
        <w:spacing w:after="0" w:line="240" w:lineRule="auto"/>
        <w:rPr>
          <w:rFonts w:ascii="Times New Roman" w:hAnsi="Times New Roman"/>
          <w:sz w:val="24"/>
          <w:szCs w:val="24"/>
        </w:rPr>
      </w:pPr>
    </w:p>
    <w:p w:rsidR="001972D1" w:rsidRPr="008445FF" w:rsidRDefault="001972D1" w:rsidP="008445FF">
      <w:pPr>
        <w:numPr>
          <w:ilvl w:val="0"/>
          <w:numId w:val="20"/>
        </w:numPr>
        <w:jc w:val="both"/>
        <w:rPr>
          <w:rFonts w:ascii="Times New Roman" w:hAnsi="Times New Roman"/>
          <w:bCs/>
          <w:lang w:val="uk-UA"/>
        </w:rPr>
      </w:pPr>
      <w:r>
        <w:rPr>
          <w:rFonts w:ascii="Times New Roman" w:hAnsi="Times New Roman"/>
          <w:b/>
          <w:bCs/>
          <w:color w:val="000000"/>
        </w:rPr>
        <w:t xml:space="preserve">Анотація до курсу: </w:t>
      </w:r>
      <w:r>
        <w:rPr>
          <w:rFonts w:ascii="Times New Roman" w:hAnsi="Times New Roman"/>
          <w:color w:val="000000"/>
        </w:rPr>
        <w:t xml:space="preserve">навчальна дисципліна розрахована на </w:t>
      </w:r>
      <w:r>
        <w:rPr>
          <w:rFonts w:ascii="Times New Roman" w:hAnsi="Times New Roman"/>
          <w:color w:val="000000"/>
          <w:lang w:val="uk-UA"/>
        </w:rPr>
        <w:t xml:space="preserve">18 </w:t>
      </w:r>
      <w:r>
        <w:rPr>
          <w:rFonts w:ascii="Times New Roman" w:hAnsi="Times New Roman"/>
          <w:color w:val="000000"/>
        </w:rPr>
        <w:t xml:space="preserve">годин лекційних і </w:t>
      </w:r>
      <w:r>
        <w:rPr>
          <w:rFonts w:ascii="Times New Roman" w:hAnsi="Times New Roman"/>
          <w:color w:val="000000"/>
          <w:lang w:val="uk-UA"/>
        </w:rPr>
        <w:t xml:space="preserve">14 годин </w:t>
      </w:r>
      <w:r>
        <w:rPr>
          <w:rFonts w:ascii="Times New Roman" w:hAnsi="Times New Roman"/>
          <w:color w:val="000000"/>
        </w:rPr>
        <w:t>семінарських занять</w:t>
      </w:r>
      <w:r>
        <w:rPr>
          <w:rFonts w:ascii="Times New Roman" w:hAnsi="Times New Roman"/>
          <w:color w:val="000000"/>
          <w:lang w:val="uk-UA"/>
        </w:rPr>
        <w:t xml:space="preserve"> та 46 годин самостійної роботи </w:t>
      </w:r>
      <w:r>
        <w:rPr>
          <w:rFonts w:ascii="Times New Roman" w:hAnsi="Times New Roman"/>
          <w:color w:val="000000"/>
        </w:rPr>
        <w:t xml:space="preserve"> з метою </w:t>
      </w:r>
      <w:r w:rsidRPr="002C46E2">
        <w:rPr>
          <w:rFonts w:ascii="Times New Roman" w:hAnsi="Times New Roman"/>
          <w:bCs/>
          <w:lang w:val="uk-UA"/>
        </w:rPr>
        <w:t>о</w:t>
      </w:r>
      <w:r>
        <w:rPr>
          <w:rFonts w:ascii="Times New Roman" w:hAnsi="Times New Roman"/>
          <w:bCs/>
          <w:lang w:val="uk-UA"/>
        </w:rPr>
        <w:t>знайомити студентів з географією, історією Франці</w:t>
      </w:r>
      <w:r w:rsidRPr="008445FF">
        <w:rPr>
          <w:rFonts w:ascii="Times New Roman" w:hAnsi="Times New Roman"/>
          <w:bCs/>
          <w:lang w:val="uk-UA"/>
        </w:rPr>
        <w:t xml:space="preserve">ї; </w:t>
      </w:r>
      <w:r w:rsidRPr="008445FF">
        <w:rPr>
          <w:rFonts w:ascii="Times New Roman" w:hAnsi="Times New Roman"/>
          <w:lang w:val="uk-UA"/>
        </w:rPr>
        <w:t>розвивати</w:t>
      </w:r>
      <w:r w:rsidRPr="008445FF">
        <w:rPr>
          <w:rFonts w:ascii="Times New Roman" w:hAnsi="Times New Roman"/>
          <w:b/>
          <w:bCs/>
          <w:lang w:val="uk-UA"/>
        </w:rPr>
        <w:t xml:space="preserve"> </w:t>
      </w:r>
      <w:r w:rsidRPr="008445FF">
        <w:rPr>
          <w:rFonts w:ascii="Times New Roman" w:hAnsi="Times New Roman"/>
          <w:lang w:val="uk-UA"/>
        </w:rPr>
        <w:t>творчу активність,  ф</w:t>
      </w:r>
      <w:r>
        <w:rPr>
          <w:rFonts w:ascii="Times New Roman" w:hAnsi="Times New Roman"/>
          <w:lang w:val="uk-UA"/>
        </w:rPr>
        <w:t>ормувати професійне володіння французькою</w:t>
      </w:r>
      <w:r w:rsidRPr="008445FF">
        <w:rPr>
          <w:rFonts w:ascii="Times New Roman" w:hAnsi="Times New Roman"/>
          <w:lang w:val="uk-UA"/>
        </w:rPr>
        <w:t xml:space="preserve"> мовою в процесі повідомлення країнознавчої інформації, розвивати позитивне сприйняття інших культур і набувати вміння долати соціокультурні відмінності.</w:t>
      </w:r>
    </w:p>
    <w:p w:rsidR="001972D1" w:rsidRDefault="001972D1" w:rsidP="00CB43D0">
      <w:pPr>
        <w:ind w:left="75"/>
        <w:jc w:val="both"/>
        <w:rPr>
          <w:rFonts w:ascii="Times New Roman" w:hAnsi="Times New Roman"/>
          <w:lang w:val="uk-UA"/>
        </w:rPr>
      </w:pPr>
      <w:r>
        <w:rPr>
          <w:rFonts w:ascii="Times New Roman" w:hAnsi="Times New Roman"/>
          <w:b/>
          <w:bCs/>
          <w:color w:val="000000"/>
          <w:lang w:val="uk-UA"/>
        </w:rPr>
        <w:t xml:space="preserve">2. </w:t>
      </w:r>
      <w:r w:rsidRPr="002C46E2">
        <w:rPr>
          <w:rFonts w:ascii="Times New Roman" w:hAnsi="Times New Roman"/>
          <w:b/>
          <w:bCs/>
          <w:color w:val="000000"/>
          <w:lang w:val="uk-UA"/>
        </w:rPr>
        <w:t>Мета та цілі курсу:</w:t>
      </w:r>
      <w:r w:rsidRPr="002C46E2">
        <w:rPr>
          <w:rFonts w:ascii="Times New Roman" w:hAnsi="Times New Roman"/>
          <w:color w:val="000000"/>
          <w:lang w:val="uk-UA"/>
        </w:rPr>
        <w:t xml:space="preserve"> </w:t>
      </w:r>
      <w:r w:rsidRPr="00CB43D0">
        <w:rPr>
          <w:rFonts w:ascii="Times New Roman" w:hAnsi="Times New Roman"/>
          <w:lang w:val="uk-UA"/>
        </w:rPr>
        <w:t>сприяти комплексній реалізації цілей навчання французької мови: виховній, загальноосвітній, професійній та практичній; ознайомлення студентів з історією, географією, культурою Франції та франкомовних країн; розвивати позитивне сприйняття інших культур і набувати вміння долати соціокультурні відмінності; розвивати творчу активність та формувати професійне володіння французькою мовою в процесі повідомлення країнознавчої інформації</w:t>
      </w:r>
    </w:p>
    <w:p w:rsidR="001972D1" w:rsidRPr="002C46E2" w:rsidRDefault="001972D1" w:rsidP="00CB43D0">
      <w:pPr>
        <w:ind w:left="75"/>
        <w:jc w:val="both"/>
        <w:rPr>
          <w:rFonts w:ascii="Times New Roman" w:hAnsi="Times New Roman"/>
          <w:b/>
          <w:bCs/>
          <w:color w:val="000000"/>
          <w:sz w:val="24"/>
          <w:szCs w:val="24"/>
        </w:rPr>
      </w:pPr>
      <w:r>
        <w:rPr>
          <w:rFonts w:ascii="Times New Roman" w:hAnsi="Times New Roman"/>
          <w:b/>
          <w:bCs/>
          <w:color w:val="000000"/>
          <w:lang w:val="uk-UA"/>
        </w:rPr>
        <w:t xml:space="preserve">3. </w:t>
      </w:r>
      <w:r w:rsidRPr="002C46E2">
        <w:rPr>
          <w:rFonts w:ascii="Times New Roman" w:hAnsi="Times New Roman"/>
          <w:b/>
          <w:bCs/>
          <w:color w:val="000000"/>
        </w:rPr>
        <w:t>Компетентності та програмні результати навчання: </w:t>
      </w:r>
    </w:p>
    <w:p w:rsidR="001972D1" w:rsidRPr="00C86C7F" w:rsidRDefault="001972D1" w:rsidP="00C460A9">
      <w:pPr>
        <w:spacing w:after="0" w:line="240" w:lineRule="auto"/>
        <w:ind w:left="720"/>
        <w:jc w:val="both"/>
        <w:rPr>
          <w:rFonts w:ascii="Times New Roman" w:hAnsi="Times New Roman"/>
          <w:bCs/>
          <w:lang w:val="uk-UA"/>
        </w:rPr>
      </w:pPr>
      <w:r w:rsidRPr="00C86C7F">
        <w:rPr>
          <w:rFonts w:ascii="Times New Roman" w:hAnsi="Times New Roman"/>
          <w:bCs/>
          <w:lang w:val="uk-UA"/>
        </w:rPr>
        <w:t>ЗК 3. Здатність спілкуватися державною мовою як усно, так і письмово.</w:t>
      </w:r>
    </w:p>
    <w:p w:rsidR="001972D1" w:rsidRPr="00C86C7F" w:rsidRDefault="001972D1" w:rsidP="00C460A9">
      <w:pPr>
        <w:spacing w:after="0" w:line="240" w:lineRule="auto"/>
        <w:ind w:left="720"/>
        <w:jc w:val="both"/>
        <w:rPr>
          <w:rFonts w:ascii="Times New Roman" w:hAnsi="Times New Roman"/>
          <w:bCs/>
          <w:lang w:val="uk-UA"/>
        </w:rPr>
      </w:pPr>
      <w:r w:rsidRPr="00C86C7F">
        <w:rPr>
          <w:rFonts w:ascii="Times New Roman" w:hAnsi="Times New Roman"/>
          <w:bCs/>
          <w:lang w:val="uk-UA"/>
        </w:rPr>
        <w:t>ЗК 6. Здатність до пошуку, опрацювання та аналізу інформації з різних джерел.</w:t>
      </w:r>
    </w:p>
    <w:p w:rsidR="001972D1" w:rsidRPr="00C86C7F" w:rsidRDefault="001972D1" w:rsidP="00C460A9">
      <w:pPr>
        <w:spacing w:after="0" w:line="240" w:lineRule="auto"/>
        <w:ind w:left="720"/>
        <w:jc w:val="both"/>
        <w:rPr>
          <w:rFonts w:ascii="Times New Roman" w:hAnsi="Times New Roman"/>
          <w:bCs/>
          <w:lang w:val="uk-UA"/>
        </w:rPr>
      </w:pPr>
      <w:r w:rsidRPr="00C86C7F">
        <w:rPr>
          <w:rFonts w:ascii="Times New Roman" w:hAnsi="Times New Roman"/>
          <w:bCs/>
          <w:lang w:val="uk-UA"/>
        </w:rPr>
        <w:t>ЗК 10. Здатність до абстрактного мислення, аналізу та синтезу.</w:t>
      </w:r>
    </w:p>
    <w:p w:rsidR="001972D1" w:rsidRPr="00C86C7F" w:rsidRDefault="001972D1" w:rsidP="00C460A9">
      <w:pPr>
        <w:spacing w:after="0" w:line="240" w:lineRule="auto"/>
        <w:ind w:left="720"/>
        <w:jc w:val="both"/>
        <w:rPr>
          <w:rFonts w:ascii="Times New Roman" w:hAnsi="Times New Roman"/>
          <w:bCs/>
          <w:lang w:val="uk-UA"/>
        </w:rPr>
      </w:pPr>
      <w:r w:rsidRPr="00C86C7F">
        <w:rPr>
          <w:rFonts w:ascii="Times New Roman" w:hAnsi="Times New Roman"/>
          <w:bCs/>
          <w:lang w:val="uk-UA"/>
        </w:rPr>
        <w:t>ФК 1.Усвідомлення структури філологічної науки та її теоретичних основ.</w:t>
      </w:r>
    </w:p>
    <w:p w:rsidR="001972D1" w:rsidRPr="00C86C7F" w:rsidRDefault="001972D1" w:rsidP="00C460A9">
      <w:pPr>
        <w:spacing w:after="0" w:line="240" w:lineRule="auto"/>
        <w:ind w:left="720"/>
        <w:jc w:val="both"/>
        <w:rPr>
          <w:rFonts w:ascii="Times New Roman" w:hAnsi="Times New Roman"/>
          <w:bCs/>
          <w:lang w:val="uk-UA"/>
        </w:rPr>
      </w:pPr>
      <w:r w:rsidRPr="00C86C7F">
        <w:rPr>
          <w:rFonts w:ascii="Times New Roman" w:hAnsi="Times New Roman"/>
          <w:bCs/>
          <w:lang w:val="uk-UA"/>
        </w:rPr>
        <w:t>ФК 2. Здатність використовувати в професійній діяльності знання про мову як особливу знакову систему, її природу, функції, рівні.</w:t>
      </w:r>
    </w:p>
    <w:p w:rsidR="001972D1" w:rsidRPr="00C86C7F" w:rsidRDefault="001972D1" w:rsidP="00C460A9">
      <w:pPr>
        <w:spacing w:after="0" w:line="240" w:lineRule="auto"/>
        <w:ind w:left="720"/>
        <w:jc w:val="both"/>
        <w:rPr>
          <w:rFonts w:ascii="Times New Roman" w:hAnsi="Times New Roman"/>
          <w:bCs/>
          <w:lang w:val="uk-UA"/>
        </w:rPr>
      </w:pPr>
      <w:r w:rsidRPr="00C86C7F">
        <w:rPr>
          <w:rFonts w:ascii="Times New Roman" w:hAnsi="Times New Roman"/>
          <w:bCs/>
          <w:lang w:val="uk-UA"/>
        </w:rPr>
        <w:t xml:space="preserve">ФК 3. Здатність використовувати в професійній діяльності знання з теорії та історії </w:t>
      </w:r>
      <w:r>
        <w:rPr>
          <w:rFonts w:ascii="Times New Roman" w:hAnsi="Times New Roman"/>
          <w:bCs/>
          <w:lang w:val="uk-UA"/>
        </w:rPr>
        <w:t>француз</w:t>
      </w:r>
      <w:r w:rsidRPr="00C86C7F">
        <w:rPr>
          <w:rFonts w:ascii="Times New Roman" w:hAnsi="Times New Roman"/>
          <w:bCs/>
          <w:lang w:val="uk-UA"/>
        </w:rPr>
        <w:t>ької мови.</w:t>
      </w:r>
    </w:p>
    <w:p w:rsidR="001972D1" w:rsidRPr="00C86C7F" w:rsidRDefault="001972D1" w:rsidP="00C460A9">
      <w:pPr>
        <w:spacing w:after="0" w:line="240" w:lineRule="auto"/>
        <w:ind w:left="720"/>
        <w:jc w:val="both"/>
        <w:rPr>
          <w:rFonts w:ascii="Times New Roman" w:hAnsi="Times New Roman"/>
          <w:bCs/>
          <w:lang w:val="uk-UA"/>
        </w:rPr>
      </w:pPr>
      <w:r w:rsidRPr="00C86C7F">
        <w:rPr>
          <w:rFonts w:ascii="Times New Roman" w:hAnsi="Times New Roman"/>
          <w:bCs/>
          <w:lang w:val="uk-UA"/>
        </w:rPr>
        <w:t>ФК 4. Здатність аналізувати д</w:t>
      </w:r>
      <w:r>
        <w:rPr>
          <w:rFonts w:ascii="Times New Roman" w:hAnsi="Times New Roman"/>
          <w:bCs/>
          <w:lang w:val="uk-UA"/>
        </w:rPr>
        <w:t>іалектні та соціальні варіанти французької</w:t>
      </w:r>
      <w:r w:rsidRPr="00C86C7F">
        <w:rPr>
          <w:rFonts w:ascii="Times New Roman" w:hAnsi="Times New Roman"/>
          <w:bCs/>
          <w:lang w:val="uk-UA"/>
        </w:rPr>
        <w:t xml:space="preserve"> мови, описувати соціолінгвальну ситуацію.</w:t>
      </w:r>
    </w:p>
    <w:p w:rsidR="001972D1" w:rsidRPr="00C86C7F" w:rsidRDefault="001972D1" w:rsidP="00C460A9">
      <w:pPr>
        <w:spacing w:after="0" w:line="240" w:lineRule="auto"/>
        <w:ind w:left="720"/>
        <w:jc w:val="both"/>
        <w:rPr>
          <w:rFonts w:ascii="Times New Roman" w:hAnsi="Times New Roman"/>
          <w:bCs/>
          <w:lang w:val="uk-UA"/>
        </w:rPr>
      </w:pPr>
      <w:r w:rsidRPr="00C86C7F">
        <w:rPr>
          <w:rFonts w:ascii="Times New Roman" w:hAnsi="Times New Roman"/>
          <w:bCs/>
          <w:lang w:val="uk-UA"/>
        </w:rPr>
        <w:t>ПРН 12. Аналізувати мовні одиниці, визначати їхню взаємодію та характеризувати мовні явища і процеси, що їх зумовлюють.</w:t>
      </w:r>
    </w:p>
    <w:p w:rsidR="001972D1" w:rsidRPr="00C86C7F" w:rsidRDefault="001972D1" w:rsidP="00C460A9">
      <w:pPr>
        <w:spacing w:after="0" w:line="240" w:lineRule="auto"/>
        <w:ind w:left="720"/>
        <w:jc w:val="both"/>
        <w:rPr>
          <w:rFonts w:ascii="Times New Roman" w:hAnsi="Times New Roman"/>
          <w:bCs/>
          <w:lang w:val="uk-UA"/>
        </w:rPr>
      </w:pPr>
      <w:r w:rsidRPr="00C86C7F">
        <w:rPr>
          <w:rFonts w:ascii="Times New Roman" w:hAnsi="Times New Roman"/>
          <w:bCs/>
          <w:lang w:val="uk-UA"/>
        </w:rPr>
        <w:t>ПРН 15. Здійснювати лінгвістичний, літературознавчий та спеціальний філологічний аналіз текстів різних стилів і жанрів.</w:t>
      </w:r>
    </w:p>
    <w:p w:rsidR="001972D1" w:rsidRPr="00C86C7F" w:rsidRDefault="001972D1" w:rsidP="00C460A9">
      <w:pPr>
        <w:spacing w:after="0" w:line="240" w:lineRule="auto"/>
        <w:ind w:left="720"/>
        <w:jc w:val="both"/>
        <w:rPr>
          <w:rFonts w:ascii="Times New Roman" w:hAnsi="Times New Roman"/>
          <w:bCs/>
          <w:lang w:val="uk-UA"/>
        </w:rPr>
      </w:pPr>
      <w:r w:rsidRPr="00C86C7F">
        <w:rPr>
          <w:rFonts w:ascii="Times New Roman" w:hAnsi="Times New Roman"/>
          <w:bCs/>
          <w:lang w:val="uk-UA"/>
        </w:rPr>
        <w:t>ПРН 17. 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w:t>
      </w:r>
    </w:p>
    <w:p w:rsidR="001972D1" w:rsidRDefault="001972D1" w:rsidP="00C460A9">
      <w:pPr>
        <w:spacing w:after="0" w:line="240" w:lineRule="auto"/>
        <w:ind w:left="720"/>
        <w:jc w:val="both"/>
        <w:rPr>
          <w:rFonts w:ascii="Times New Roman" w:hAnsi="Times New Roman"/>
          <w:bCs/>
          <w:lang w:val="uk-UA"/>
        </w:rPr>
      </w:pPr>
      <w:r w:rsidRPr="00C86C7F">
        <w:rPr>
          <w:rFonts w:ascii="Times New Roman" w:hAnsi="Times New Roman"/>
          <w:bCs/>
          <w:lang w:val="uk-UA"/>
        </w:rPr>
        <w:t xml:space="preserve">ПРН 19. Мати навички презентувати самостійно проаналізований й систематизований матеріал теоретичного та/або прикладного характеру  в рамках конкретної філологічної дисципліни (теоретичний, практичний аспекти). </w:t>
      </w:r>
    </w:p>
    <w:p w:rsidR="001972D1" w:rsidRPr="00C86C7F" w:rsidRDefault="001972D1" w:rsidP="00C460A9">
      <w:pPr>
        <w:spacing w:after="0" w:line="240" w:lineRule="auto"/>
        <w:ind w:left="720"/>
        <w:jc w:val="both"/>
        <w:rPr>
          <w:rFonts w:ascii="Times New Roman" w:hAnsi="Times New Roman"/>
          <w:bCs/>
          <w:lang w:val="uk-UA"/>
        </w:rPr>
      </w:pPr>
    </w:p>
    <w:p w:rsidR="001972D1" w:rsidRPr="002C46E2" w:rsidRDefault="001972D1" w:rsidP="002C46E2">
      <w:pPr>
        <w:pStyle w:val="ListParagraph"/>
        <w:numPr>
          <w:ilvl w:val="0"/>
          <w:numId w:val="10"/>
        </w:numPr>
        <w:spacing w:after="0" w:line="240" w:lineRule="auto"/>
        <w:textAlignment w:val="baseline"/>
        <w:rPr>
          <w:rFonts w:ascii="Times New Roman" w:hAnsi="Times New Roman"/>
          <w:b/>
          <w:bCs/>
          <w:color w:val="000000"/>
          <w:sz w:val="24"/>
          <w:szCs w:val="24"/>
        </w:rPr>
      </w:pPr>
      <w:r w:rsidRPr="002C46E2">
        <w:rPr>
          <w:rFonts w:ascii="Times New Roman" w:hAnsi="Times New Roman"/>
          <w:b/>
          <w:bCs/>
          <w:color w:val="000000"/>
        </w:rPr>
        <w:t>Обсяг курсу на поточний навчальний рік</w:t>
      </w:r>
    </w:p>
    <w:p w:rsidR="001972D1" w:rsidRDefault="001972D1" w:rsidP="00C460A9">
      <w:pPr>
        <w:spacing w:after="0" w:line="240" w:lineRule="auto"/>
        <w:rPr>
          <w:rFonts w:ascii="Times New Roman" w:hAnsi="Times New Roman"/>
          <w:sz w:val="24"/>
          <w:szCs w:val="24"/>
        </w:rPr>
      </w:pPr>
    </w:p>
    <w:tbl>
      <w:tblPr>
        <w:tblW w:w="0" w:type="auto"/>
        <w:tblLook w:val="00A0"/>
      </w:tblPr>
      <w:tblGrid>
        <w:gridCol w:w="1817"/>
        <w:gridCol w:w="854"/>
        <w:gridCol w:w="2128"/>
        <w:gridCol w:w="2101"/>
      </w:tblGrid>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Pr="0090194E" w:rsidRDefault="001972D1"/>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b/>
                <w:bCs/>
                <w:color w:val="000000"/>
              </w:rPr>
              <w:t>Лекції</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b/>
                <w:bCs/>
                <w:color w:val="000000"/>
              </w:rPr>
              <w:t>Практичні заняття</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b/>
                <w:bCs/>
                <w:color w:val="000000"/>
              </w:rPr>
              <w:t>Самостійна робота</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b/>
                <w:bCs/>
                <w:color w:val="000000"/>
              </w:rPr>
              <w:t>Кількість годин</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lang w:val="uk-UA"/>
              </w:rPr>
            </w:pPr>
            <w:r>
              <w:rPr>
                <w:rFonts w:ascii="Times New Roman" w:hAnsi="Times New Roman"/>
                <w:color w:val="000000"/>
                <w:lang w:val="uk-UA"/>
              </w:rPr>
              <w:t>18</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lang w:val="uk-UA"/>
              </w:rPr>
            </w:pPr>
            <w:r>
              <w:rPr>
                <w:rFonts w:ascii="Times New Roman" w:hAnsi="Times New Roman"/>
                <w:color w:val="000000"/>
                <w:lang w:val="uk-UA"/>
              </w:rPr>
              <w:t>14</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lang w:val="uk-UA"/>
              </w:rPr>
            </w:pPr>
            <w:r>
              <w:rPr>
                <w:rFonts w:ascii="Times New Roman" w:hAnsi="Times New Roman"/>
                <w:color w:val="000000"/>
              </w:rPr>
              <w:t>5</w:t>
            </w:r>
            <w:r>
              <w:rPr>
                <w:rFonts w:ascii="Times New Roman" w:hAnsi="Times New Roman"/>
                <w:color w:val="000000"/>
                <w:lang w:val="uk-UA"/>
              </w:rPr>
              <w:t>8</w:t>
            </w:r>
          </w:p>
        </w:tc>
      </w:tr>
    </w:tbl>
    <w:p w:rsidR="001972D1" w:rsidRDefault="001972D1" w:rsidP="00C460A9">
      <w:pPr>
        <w:spacing w:after="0" w:line="240" w:lineRule="auto"/>
        <w:rPr>
          <w:rFonts w:ascii="Times New Roman" w:hAnsi="Times New Roman"/>
          <w:sz w:val="24"/>
          <w:szCs w:val="24"/>
          <w:lang w:val="uk-UA"/>
        </w:rPr>
      </w:pPr>
    </w:p>
    <w:p w:rsidR="001972D1" w:rsidRDefault="001972D1" w:rsidP="00C460A9">
      <w:pPr>
        <w:numPr>
          <w:ilvl w:val="0"/>
          <w:numId w:val="5"/>
        </w:numPr>
        <w:spacing w:after="0" w:line="240" w:lineRule="auto"/>
        <w:textAlignment w:val="baseline"/>
        <w:rPr>
          <w:rFonts w:ascii="Times New Roman" w:hAnsi="Times New Roman"/>
          <w:b/>
          <w:bCs/>
          <w:color w:val="000000"/>
          <w:sz w:val="24"/>
          <w:szCs w:val="24"/>
        </w:rPr>
      </w:pPr>
      <w:r>
        <w:rPr>
          <w:rFonts w:ascii="Times New Roman" w:hAnsi="Times New Roman"/>
          <w:b/>
          <w:bCs/>
          <w:color w:val="000000"/>
        </w:rPr>
        <w:t>Ознаки курсу</w:t>
      </w:r>
    </w:p>
    <w:tbl>
      <w:tblPr>
        <w:tblW w:w="0" w:type="auto"/>
        <w:tblLook w:val="00A0"/>
      </w:tblPr>
      <w:tblGrid>
        <w:gridCol w:w="1793"/>
        <w:gridCol w:w="1049"/>
        <w:gridCol w:w="6074"/>
        <w:gridCol w:w="2235"/>
        <w:gridCol w:w="1677"/>
      </w:tblGrid>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b/>
                <w:bCs/>
                <w:color w:val="000000"/>
              </w:rPr>
              <w:t>Рік викладання</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b/>
                <w:bCs/>
                <w:color w:val="000000"/>
              </w:rPr>
              <w:t>Семестр</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b/>
                <w:bCs/>
                <w:color w:val="000000"/>
              </w:rPr>
              <w:t>Спеціальність</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b/>
                <w:bCs/>
                <w:color w:val="000000"/>
              </w:rPr>
              <w:t>Курс (рік навчання)</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center"/>
              <w:rPr>
                <w:rFonts w:ascii="Times New Roman" w:hAnsi="Times New Roman"/>
                <w:sz w:val="24"/>
                <w:szCs w:val="24"/>
              </w:rPr>
            </w:pPr>
            <w:r>
              <w:rPr>
                <w:rFonts w:ascii="Times New Roman" w:hAnsi="Times New Roman"/>
                <w:b/>
                <w:bCs/>
                <w:color w:val="000000"/>
              </w:rPr>
              <w:t>Обов’язковий/</w:t>
            </w:r>
          </w:p>
          <w:p w:rsidR="001972D1" w:rsidRDefault="001972D1">
            <w:pPr>
              <w:spacing w:after="0" w:line="240" w:lineRule="atLeast"/>
              <w:jc w:val="center"/>
              <w:rPr>
                <w:rFonts w:ascii="Times New Roman" w:hAnsi="Times New Roman"/>
                <w:sz w:val="24"/>
                <w:szCs w:val="24"/>
              </w:rPr>
            </w:pPr>
            <w:r>
              <w:rPr>
                <w:rFonts w:ascii="Times New Roman" w:hAnsi="Times New Roman"/>
                <w:b/>
                <w:bCs/>
                <w:color w:val="000000"/>
              </w:rPr>
              <w:t>вибірковий</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color w:val="000000"/>
                <w:lang w:val="uk-UA"/>
              </w:rPr>
              <w:t>4</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color w:val="000000"/>
                <w:lang w:val="uk-UA"/>
              </w:rPr>
              <w:t>7</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161EC9">
            <w:pPr>
              <w:spacing w:after="0" w:line="240" w:lineRule="atLeast"/>
              <w:jc w:val="both"/>
              <w:rPr>
                <w:rFonts w:ascii="Times New Roman" w:hAnsi="Times New Roman"/>
                <w:sz w:val="24"/>
                <w:szCs w:val="24"/>
              </w:rPr>
            </w:pPr>
            <w:r>
              <w:rPr>
                <w:rFonts w:ascii="Times New Roman" w:hAnsi="Times New Roman"/>
                <w:color w:val="000000"/>
                <w:sz w:val="24"/>
                <w:szCs w:val="24"/>
              </w:rPr>
              <w:t xml:space="preserve"> 014.02</w:t>
            </w:r>
            <w:r>
              <w:rPr>
                <w:rFonts w:ascii="Times New Roman" w:hAnsi="Times New Roman"/>
                <w:color w:val="000000"/>
                <w:sz w:val="24"/>
                <w:szCs w:val="24"/>
                <w:lang w:val="uk-UA"/>
              </w:rPr>
              <w:t>3</w:t>
            </w:r>
            <w:r>
              <w:rPr>
                <w:rFonts w:ascii="Times New Roman" w:hAnsi="Times New Roman"/>
                <w:color w:val="000000"/>
                <w:sz w:val="24"/>
                <w:szCs w:val="24"/>
              </w:rPr>
              <w:t xml:space="preserve"> Середня освіта (Мова і література  </w:t>
            </w:r>
            <w:r>
              <w:rPr>
                <w:rFonts w:ascii="Times New Roman" w:hAnsi="Times New Roman"/>
                <w:color w:val="000000"/>
                <w:sz w:val="24"/>
                <w:szCs w:val="24"/>
                <w:lang w:val="uk-UA"/>
              </w:rPr>
              <w:t>французька</w:t>
            </w:r>
            <w:r>
              <w:rPr>
                <w:rFonts w:ascii="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sz w:val="24"/>
                <w:szCs w:val="24"/>
              </w:rPr>
            </w:pPr>
            <w:r>
              <w:rPr>
                <w:rFonts w:ascii="Times New Roman" w:hAnsi="Times New Roman"/>
                <w:color w:val="000000"/>
                <w:lang w:val="uk-UA"/>
              </w:rPr>
              <w:t>4</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rPr>
                <w:rFonts w:ascii="Times New Roman" w:hAnsi="Times New Roman"/>
                <w:sz w:val="24"/>
                <w:szCs w:val="24"/>
              </w:rPr>
            </w:pPr>
          </w:p>
          <w:p w:rsidR="001972D1" w:rsidRDefault="001972D1">
            <w:pPr>
              <w:spacing w:after="0" w:line="240" w:lineRule="atLeast"/>
              <w:rPr>
                <w:rFonts w:ascii="Times New Roman" w:hAnsi="Times New Roman"/>
                <w:sz w:val="24"/>
                <w:szCs w:val="24"/>
              </w:rPr>
            </w:pPr>
            <w:r>
              <w:rPr>
                <w:rFonts w:ascii="Times New Roman" w:hAnsi="Times New Roman"/>
                <w:color w:val="000000"/>
              </w:rPr>
              <w:t>вибірковий</w:t>
            </w:r>
          </w:p>
        </w:tc>
      </w:tr>
    </w:tbl>
    <w:p w:rsidR="001972D1" w:rsidRDefault="001972D1" w:rsidP="00C460A9">
      <w:pPr>
        <w:spacing w:after="0" w:line="240" w:lineRule="auto"/>
        <w:rPr>
          <w:rFonts w:ascii="Times New Roman" w:hAnsi="Times New Roman"/>
          <w:sz w:val="24"/>
          <w:szCs w:val="24"/>
        </w:rPr>
      </w:pPr>
    </w:p>
    <w:p w:rsidR="001972D1" w:rsidRPr="002C46E2" w:rsidRDefault="001972D1" w:rsidP="0017600C">
      <w:pPr>
        <w:pStyle w:val="ListParagraph"/>
        <w:numPr>
          <w:ilvl w:val="0"/>
          <w:numId w:val="5"/>
        </w:numPr>
        <w:spacing w:after="0" w:line="240" w:lineRule="auto"/>
        <w:ind w:left="0"/>
        <w:textAlignment w:val="baseline"/>
        <w:rPr>
          <w:rFonts w:ascii="Times New Roman" w:hAnsi="Times New Roman"/>
          <w:b/>
          <w:bCs/>
          <w:color w:val="000000"/>
          <w:sz w:val="24"/>
          <w:szCs w:val="24"/>
        </w:rPr>
      </w:pPr>
      <w:r w:rsidRPr="002C46E2">
        <w:rPr>
          <w:rFonts w:ascii="Times New Roman" w:hAnsi="Times New Roman"/>
          <w:b/>
          <w:bCs/>
          <w:color w:val="000000"/>
        </w:rPr>
        <w:t xml:space="preserve">Технічне й програмне забезпечення/обладнання: </w:t>
      </w:r>
      <w:r w:rsidRPr="002C46E2">
        <w:rPr>
          <w:rFonts w:ascii="Times New Roman" w:hAnsi="Times New Roman"/>
          <w:color w:val="000000"/>
        </w:rPr>
        <w:t>ноутбук, проєктор</w:t>
      </w:r>
      <w:r w:rsidRPr="002C46E2">
        <w:rPr>
          <w:rFonts w:ascii="Times New Roman" w:hAnsi="Times New Roman"/>
          <w:b/>
          <w:bCs/>
          <w:color w:val="000000"/>
        </w:rPr>
        <w:t> </w:t>
      </w:r>
    </w:p>
    <w:p w:rsidR="001972D1" w:rsidRDefault="001972D1" w:rsidP="0017600C">
      <w:pPr>
        <w:numPr>
          <w:ilvl w:val="0"/>
          <w:numId w:val="5"/>
        </w:numPr>
        <w:spacing w:after="0" w:line="240" w:lineRule="auto"/>
        <w:jc w:val="both"/>
        <w:textAlignment w:val="baseline"/>
        <w:rPr>
          <w:rFonts w:ascii="Times New Roman" w:hAnsi="Times New Roman"/>
          <w:b/>
          <w:bCs/>
          <w:color w:val="000000"/>
          <w:sz w:val="24"/>
          <w:szCs w:val="24"/>
        </w:rPr>
      </w:pPr>
      <w:r>
        <w:rPr>
          <w:rFonts w:ascii="Times New Roman" w:hAnsi="Times New Roman"/>
          <w:b/>
          <w:bCs/>
          <w:color w:val="000000"/>
        </w:rPr>
        <w:t xml:space="preserve"> Політика курсу: </w:t>
      </w:r>
      <w:r>
        <w:rPr>
          <w:rFonts w:ascii="Times New Roman" w:hAnsi="Times New Roman"/>
          <w:color w:val="000000"/>
        </w:rPr>
        <w:t>відвідування лекційних і семінарських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семінарського заняття прикладами з наукових доробків вітчизняних і закордонних учених; </w:t>
      </w:r>
    </w:p>
    <w:p w:rsidR="001972D1" w:rsidRDefault="001972D1" w:rsidP="00C460A9">
      <w:pPr>
        <w:spacing w:after="0" w:line="240" w:lineRule="auto"/>
        <w:ind w:left="720"/>
        <w:jc w:val="both"/>
        <w:rPr>
          <w:rFonts w:ascii="Times New Roman" w:hAnsi="Times New Roman"/>
          <w:sz w:val="24"/>
          <w:szCs w:val="24"/>
          <w:lang w:val="uk-UA"/>
        </w:rPr>
      </w:pPr>
      <w:r>
        <w:rPr>
          <w:rFonts w:ascii="Times New Roman" w:hAnsi="Times New Roman"/>
          <w:color w:val="000000"/>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організацію освітнього процесу (</w:t>
      </w:r>
      <w:hyperlink r:id="rId8"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проведення практики студентів (</w:t>
      </w:r>
      <w:hyperlink r:id="rId9"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порядок оцінювання знань студентів (</w:t>
      </w:r>
      <w:hyperlink r:id="rId10"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академічну доброчесність (</w:t>
      </w:r>
      <w:hyperlink r:id="rId11" w:history="1">
        <w:r>
          <w:rPr>
            <w:rStyle w:val="Hyperlink"/>
            <w:rFonts w:ascii="Times New Roman" w:hAnsi="Times New Roman"/>
          </w:rPr>
          <w:t>http://www.kspu.edu/Information/Academicintegrity.aspx</w:t>
        </w:r>
      </w:hyperlink>
      <w:r>
        <w:rPr>
          <w:rFonts w:ascii="Times New Roman" w:hAnsi="Times New Roman"/>
          <w:color w:val="000000"/>
        </w:rPr>
        <w:t>); Положення про кваліфікаційну роботу (проєкт) студента (</w:t>
      </w:r>
      <w:hyperlink r:id="rId12" w:history="1">
        <w:r>
          <w:rPr>
            <w:rStyle w:val="Hyperlink"/>
            <w:rFonts w:ascii="Times New Roman" w:hAnsi="Times New Roman"/>
          </w:rPr>
          <w:t>http://www.kspu.edu/About/Faculty/INaturalScience/MFstud.aspx</w:t>
        </w:r>
      </w:hyperlink>
      <w:r>
        <w:rPr>
          <w:rFonts w:ascii="Times New Roman" w:hAnsi="Times New Roman"/>
          <w:color w:val="000000"/>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1972D1" w:rsidRDefault="001972D1" w:rsidP="00C460A9">
      <w:pPr>
        <w:spacing w:after="0" w:line="240" w:lineRule="auto"/>
        <w:ind w:left="720"/>
        <w:jc w:val="both"/>
        <w:rPr>
          <w:rFonts w:ascii="Times New Roman" w:hAnsi="Times New Roman"/>
          <w:sz w:val="24"/>
          <w:szCs w:val="24"/>
          <w:lang w:val="uk-UA"/>
        </w:rPr>
      </w:pPr>
    </w:p>
    <w:p w:rsidR="001972D1" w:rsidRDefault="001972D1" w:rsidP="00C460A9">
      <w:pPr>
        <w:spacing w:after="0" w:line="240" w:lineRule="auto"/>
        <w:ind w:left="720"/>
        <w:jc w:val="both"/>
        <w:rPr>
          <w:rFonts w:ascii="Times New Roman" w:hAnsi="Times New Roman"/>
          <w:sz w:val="24"/>
          <w:szCs w:val="24"/>
        </w:rPr>
      </w:pPr>
      <w:r>
        <w:rPr>
          <w:rFonts w:ascii="Times New Roman" w:hAnsi="Times New Roman"/>
          <w:b/>
          <w:bCs/>
          <w:color w:val="000000"/>
          <w:sz w:val="28"/>
          <w:szCs w:val="28"/>
          <w:lang w:val="uk-UA"/>
        </w:rPr>
        <w:t xml:space="preserve">8. </w:t>
      </w:r>
      <w:r>
        <w:rPr>
          <w:rFonts w:ascii="Times New Roman" w:hAnsi="Times New Roman"/>
          <w:b/>
          <w:bCs/>
          <w:color w:val="000000"/>
          <w:sz w:val="28"/>
          <w:szCs w:val="28"/>
        </w:rPr>
        <w:t>Схема курсу</w:t>
      </w:r>
    </w:p>
    <w:tbl>
      <w:tblPr>
        <w:tblW w:w="0" w:type="auto"/>
        <w:tblLayout w:type="fixed"/>
        <w:tblLook w:val="00A0"/>
      </w:tblPr>
      <w:tblGrid>
        <w:gridCol w:w="3085"/>
        <w:gridCol w:w="2410"/>
        <w:gridCol w:w="1701"/>
        <w:gridCol w:w="1843"/>
        <w:gridCol w:w="3685"/>
        <w:gridCol w:w="1843"/>
      </w:tblGrid>
      <w:tr w:rsidR="001972D1" w:rsidRPr="0090194E" w:rsidTr="00DF7957">
        <w:tc>
          <w:tcPr>
            <w:tcW w:w="3085"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b/>
                <w:bCs/>
                <w:color w:val="000000"/>
                <w:sz w:val="24"/>
                <w:szCs w:val="24"/>
              </w:rPr>
              <w:t>Тиждень, дата, години</w:t>
            </w:r>
          </w:p>
        </w:tc>
        <w:tc>
          <w:tcPr>
            <w:tcW w:w="2410"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b/>
                <w:bCs/>
                <w:color w:val="000000"/>
                <w:sz w:val="24"/>
                <w:szCs w:val="24"/>
              </w:rPr>
              <w:t>Тема, план, кількість годин (аудиторної та самостійної)</w:t>
            </w:r>
          </w:p>
        </w:tc>
        <w:tc>
          <w:tcPr>
            <w:tcW w:w="1701"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b/>
                <w:bCs/>
                <w:color w:val="000000"/>
                <w:sz w:val="24"/>
                <w:szCs w:val="24"/>
              </w:rPr>
              <w:t>Форма навчального заняття</w:t>
            </w: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b/>
                <w:bCs/>
                <w:color w:val="000000"/>
                <w:sz w:val="24"/>
                <w:szCs w:val="24"/>
              </w:rPr>
              <w:t>Список рекомендованих джерел (за нумерацією розділу 10)</w:t>
            </w:r>
          </w:p>
        </w:tc>
        <w:tc>
          <w:tcPr>
            <w:tcW w:w="3685"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b/>
                <w:bCs/>
                <w:color w:val="000000"/>
                <w:sz w:val="24"/>
                <w:szCs w:val="24"/>
              </w:rPr>
              <w:t>Завдання</w:t>
            </w: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b/>
                <w:bCs/>
                <w:color w:val="000000"/>
                <w:sz w:val="24"/>
                <w:szCs w:val="24"/>
              </w:rPr>
              <w:t>Максимальна кількість балів</w:t>
            </w:r>
          </w:p>
        </w:tc>
      </w:tr>
      <w:tr w:rsidR="001972D1" w:rsidRPr="0090194E" w:rsidTr="00DF7957">
        <w:tc>
          <w:tcPr>
            <w:tcW w:w="14567" w:type="dxa"/>
            <w:gridSpan w:val="6"/>
            <w:tcBorders>
              <w:top w:val="single" w:sz="4" w:space="0" w:color="000000"/>
              <w:left w:val="single" w:sz="4" w:space="0" w:color="000000"/>
              <w:bottom w:val="single" w:sz="4" w:space="0" w:color="000000"/>
              <w:right w:val="single" w:sz="4" w:space="0" w:color="000000"/>
            </w:tcBorders>
          </w:tcPr>
          <w:p w:rsidR="001972D1" w:rsidRDefault="001972D1" w:rsidP="00433B55">
            <w:pPr>
              <w:spacing w:after="0" w:line="240" w:lineRule="atLeast"/>
              <w:ind w:firstLine="709"/>
              <w:jc w:val="center"/>
              <w:rPr>
                <w:rFonts w:ascii="Times New Roman" w:hAnsi="Times New Roman"/>
                <w:sz w:val="24"/>
                <w:szCs w:val="24"/>
              </w:rPr>
            </w:pPr>
            <w:r>
              <w:rPr>
                <w:rFonts w:ascii="Times New Roman" w:hAnsi="Times New Roman"/>
                <w:b/>
                <w:bCs/>
                <w:color w:val="000000"/>
                <w:sz w:val="24"/>
                <w:szCs w:val="24"/>
              </w:rPr>
              <w:t xml:space="preserve">Модуль 1. </w:t>
            </w:r>
            <w:r w:rsidRPr="00161EC9">
              <w:rPr>
                <w:rFonts w:ascii="Times New Roman" w:hAnsi="Times New Roman"/>
                <w:b/>
                <w:bCs/>
                <w:lang w:val="uk-UA"/>
              </w:rPr>
              <w:t>Франція на сучасному етапі розвитку.</w:t>
            </w:r>
          </w:p>
        </w:tc>
      </w:tr>
      <w:tr w:rsidR="001972D1" w:rsidRPr="00161EC9" w:rsidTr="00DF7957">
        <w:tc>
          <w:tcPr>
            <w:tcW w:w="3085" w:type="dxa"/>
            <w:vMerge w:val="restart"/>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center"/>
              <w:rPr>
                <w:rFonts w:ascii="Times New Roman" w:hAnsi="Times New Roman"/>
                <w:sz w:val="24"/>
                <w:szCs w:val="24"/>
              </w:rPr>
            </w:pPr>
            <w:r>
              <w:rPr>
                <w:rFonts w:ascii="Times New Roman" w:hAnsi="Times New Roman"/>
                <w:color w:val="000000"/>
              </w:rPr>
              <w:t>Тиждень А</w:t>
            </w:r>
          </w:p>
          <w:p w:rsidR="001972D1" w:rsidRDefault="001972D1">
            <w:pPr>
              <w:spacing w:after="0" w:line="240" w:lineRule="auto"/>
              <w:jc w:val="center"/>
              <w:rPr>
                <w:rFonts w:ascii="Times New Roman" w:hAnsi="Times New Roman"/>
                <w:sz w:val="24"/>
                <w:szCs w:val="24"/>
              </w:rPr>
            </w:pPr>
            <w:hyperlink r:id="rId13" w:history="1">
              <w:r>
                <w:rPr>
                  <w:rStyle w:val="Hyperlink"/>
                  <w:rFonts w:ascii="Times New Roman" w:hAnsi="Times New Roman"/>
                </w:rPr>
                <w:t>http://www.kspu.edu/forstudent/shedule.aspx</w:t>
              </w:r>
            </w:hyperlink>
            <w:r>
              <w:rPr>
                <w:rFonts w:ascii="Times New Roman" w:hAnsi="Times New Roman"/>
                <w:color w:val="000000"/>
              </w:rPr>
              <w:t>  </w:t>
            </w:r>
          </w:p>
          <w:p w:rsidR="001972D1" w:rsidRDefault="001972D1">
            <w:pPr>
              <w:spacing w:after="0" w:line="240" w:lineRule="auto"/>
              <w:rPr>
                <w:rFonts w:ascii="Times New Roman" w:hAnsi="Times New Roman"/>
                <w:sz w:val="24"/>
                <w:szCs w:val="24"/>
                <w:lang w:val="uk-UA"/>
              </w:rPr>
            </w:pPr>
            <w:r>
              <w:rPr>
                <w:rFonts w:ascii="Times New Roman" w:hAnsi="Times New Roman"/>
                <w:color w:val="000000"/>
                <w:lang w:val="uk-UA"/>
              </w:rPr>
              <w:t>8</w:t>
            </w:r>
            <w:r>
              <w:rPr>
                <w:rFonts w:ascii="Times New Roman" w:hAnsi="Times New Roman"/>
                <w:color w:val="000000"/>
              </w:rPr>
              <w:t xml:space="preserve"> годин аудиторної роботи</w:t>
            </w:r>
          </w:p>
          <w:p w:rsidR="001972D1" w:rsidRDefault="001972D1">
            <w:pPr>
              <w:spacing w:after="0" w:line="240" w:lineRule="atLeast"/>
              <w:rPr>
                <w:rFonts w:ascii="Times New Roman" w:hAnsi="Times New Roman"/>
                <w:sz w:val="24"/>
                <w:szCs w:val="24"/>
              </w:rPr>
            </w:pPr>
            <w:r>
              <w:rPr>
                <w:rFonts w:ascii="Times New Roman" w:hAnsi="Times New Roman"/>
                <w:color w:val="000000"/>
              </w:rPr>
              <w:t>1</w:t>
            </w:r>
            <w:r>
              <w:rPr>
                <w:rFonts w:ascii="Times New Roman" w:hAnsi="Times New Roman"/>
                <w:color w:val="000000"/>
                <w:lang w:val="uk-UA"/>
              </w:rPr>
              <w:t>5</w:t>
            </w:r>
            <w:r>
              <w:rPr>
                <w:rFonts w:ascii="Times New Roman" w:hAnsi="Times New Roman"/>
                <w:color w:val="000000"/>
              </w:rPr>
              <w:t xml:space="preserve"> годин самостійної роботи</w:t>
            </w:r>
          </w:p>
        </w:tc>
        <w:tc>
          <w:tcPr>
            <w:tcW w:w="2410" w:type="dxa"/>
            <w:tcBorders>
              <w:top w:val="single" w:sz="4" w:space="0" w:color="000000"/>
              <w:left w:val="single" w:sz="4" w:space="0" w:color="000000"/>
              <w:bottom w:val="single" w:sz="4" w:space="0" w:color="000000"/>
              <w:right w:val="single" w:sz="4" w:space="0" w:color="000000"/>
            </w:tcBorders>
          </w:tcPr>
          <w:p w:rsidR="001972D1" w:rsidRPr="00161EC9" w:rsidRDefault="001972D1" w:rsidP="001B4F37">
            <w:pPr>
              <w:spacing w:line="240" w:lineRule="auto"/>
              <w:jc w:val="both"/>
              <w:rPr>
                <w:rFonts w:ascii="Times New Roman" w:hAnsi="Times New Roman"/>
                <w:color w:val="000000"/>
                <w:lang w:val="uk-UA"/>
              </w:rPr>
            </w:pPr>
            <w:r>
              <w:rPr>
                <w:rFonts w:ascii="Times New Roman" w:hAnsi="Times New Roman"/>
                <w:color w:val="000000"/>
              </w:rPr>
              <w:t>Тема 1:</w:t>
            </w:r>
            <w:r w:rsidRPr="0090194E">
              <w:rPr>
                <w:lang w:val="uk-UA"/>
              </w:rPr>
              <w:t xml:space="preserve"> </w:t>
            </w:r>
            <w:r w:rsidRPr="00161EC9">
              <w:rPr>
                <w:rFonts w:ascii="Times New Roman" w:hAnsi="Times New Roman"/>
                <w:lang w:val="uk-UA"/>
              </w:rPr>
              <w:t>Франція на мапі світу.  Клімат Франції, її флора і фауна</w:t>
            </w:r>
          </w:p>
        </w:tc>
        <w:tc>
          <w:tcPr>
            <w:tcW w:w="1701"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лекція</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1,5, 7, 9, 11</w:t>
            </w:r>
          </w:p>
          <w:p w:rsidR="001972D1" w:rsidRPr="00CB2BE1" w:rsidRDefault="001972D1" w:rsidP="00CB2BE1">
            <w:pPr>
              <w:spacing w:after="0" w:line="240" w:lineRule="atLeast"/>
              <w:jc w:val="center"/>
              <w:rPr>
                <w:rFonts w:ascii="Times New Roman" w:hAnsi="Times New Roman"/>
                <w:color w:val="FF0000"/>
                <w:sz w:val="24"/>
                <w:szCs w:val="24"/>
                <w:lang w:val="uk-UA"/>
              </w:rPr>
            </w:pPr>
            <w:r w:rsidRPr="00CB2BE1">
              <w:rPr>
                <w:rFonts w:ascii="Times New Roman" w:hAnsi="Times New Roman"/>
              </w:rPr>
              <w:t xml:space="preserve">Дод. </w:t>
            </w:r>
            <w:r w:rsidRPr="00CB2BE1">
              <w:rPr>
                <w:rFonts w:ascii="Times New Roman" w:hAnsi="Times New Roman"/>
                <w:lang w:val="uk-UA"/>
              </w:rPr>
              <w:t>15, 26</w:t>
            </w:r>
          </w:p>
        </w:tc>
        <w:tc>
          <w:tcPr>
            <w:tcW w:w="3685" w:type="dxa"/>
            <w:tcBorders>
              <w:top w:val="single" w:sz="4" w:space="0" w:color="000000"/>
              <w:left w:val="single" w:sz="4" w:space="0" w:color="000000"/>
              <w:bottom w:val="single" w:sz="4" w:space="0" w:color="000000"/>
              <w:right w:val="single" w:sz="4" w:space="0" w:color="000000"/>
            </w:tcBorders>
          </w:tcPr>
          <w:p w:rsidR="001972D1" w:rsidRPr="00161EC9" w:rsidRDefault="001972D1">
            <w:pPr>
              <w:spacing w:after="0" w:line="240" w:lineRule="auto"/>
              <w:jc w:val="both"/>
              <w:rPr>
                <w:rFonts w:ascii="Times New Roman" w:hAnsi="Times New Roman"/>
                <w:sz w:val="24"/>
                <w:szCs w:val="24"/>
                <w:lang w:val="uk-UA"/>
              </w:rPr>
            </w:pPr>
            <w:r w:rsidRPr="00161EC9">
              <w:rPr>
                <w:rFonts w:ascii="Times New Roman" w:hAnsi="Times New Roman"/>
                <w:color w:val="000000"/>
                <w:lang w:val="uk-UA"/>
              </w:rPr>
              <w:t>Самостійно опрацювати теоретичний матеріал, підкріплюючи відповіді ілюстративним матеріалом</w:t>
            </w:r>
            <w:r>
              <w:rPr>
                <w:rFonts w:ascii="Times New Roman" w:hAnsi="Times New Roman"/>
                <w:color w:val="000000"/>
                <w:lang w:val="uk-UA"/>
              </w:rPr>
              <w:t xml:space="preserve"> – картами. Позначити на контурній карті річки, гірські масиви Франції.</w:t>
            </w:r>
          </w:p>
        </w:tc>
        <w:tc>
          <w:tcPr>
            <w:tcW w:w="1843" w:type="dxa"/>
            <w:tcBorders>
              <w:top w:val="single" w:sz="4" w:space="0" w:color="000000"/>
              <w:left w:val="single" w:sz="4" w:space="0" w:color="000000"/>
              <w:bottom w:val="single" w:sz="4" w:space="0" w:color="000000"/>
              <w:right w:val="single" w:sz="4" w:space="0" w:color="000000"/>
            </w:tcBorders>
          </w:tcPr>
          <w:p w:rsidR="001972D1" w:rsidRPr="00161EC9" w:rsidRDefault="001972D1">
            <w:pPr>
              <w:spacing w:after="0" w:line="240" w:lineRule="atLeast"/>
              <w:jc w:val="center"/>
              <w:rPr>
                <w:rFonts w:ascii="Times New Roman" w:hAnsi="Times New Roman"/>
                <w:sz w:val="24"/>
                <w:szCs w:val="24"/>
                <w:lang w:val="uk-UA"/>
              </w:rPr>
            </w:pPr>
            <w:r>
              <w:rPr>
                <w:rFonts w:ascii="Times New Roman" w:hAnsi="Times New Roman"/>
                <w:color w:val="000000"/>
                <w:lang w:val="uk-UA"/>
              </w:rPr>
              <w:t>2</w:t>
            </w:r>
            <w:r w:rsidRPr="00161EC9">
              <w:rPr>
                <w:rFonts w:ascii="Times New Roman" w:hAnsi="Times New Roman"/>
                <w:color w:val="000000"/>
                <w:lang w:val="uk-UA"/>
              </w:rPr>
              <w:t xml:space="preserve"> бал</w:t>
            </w:r>
            <w:r>
              <w:rPr>
                <w:rFonts w:ascii="Times New Roman" w:hAnsi="Times New Roman"/>
                <w:color w:val="000000"/>
                <w:lang w:val="uk-UA"/>
              </w:rPr>
              <w:t>и</w:t>
            </w:r>
            <w:r w:rsidRPr="00161EC9">
              <w:rPr>
                <w:rFonts w:ascii="Times New Roman" w:hAnsi="Times New Roman"/>
                <w:color w:val="000000"/>
                <w:lang w:val="uk-UA"/>
              </w:rPr>
              <w:t xml:space="preserve"> (присутність+наявність лекції)</w:t>
            </w:r>
          </w:p>
        </w:tc>
      </w:tr>
      <w:tr w:rsidR="001972D1" w:rsidRPr="00DB2DEE" w:rsidTr="00DF7957">
        <w:tc>
          <w:tcPr>
            <w:tcW w:w="3085" w:type="dxa"/>
            <w:vMerge/>
            <w:tcBorders>
              <w:top w:val="single" w:sz="4" w:space="0" w:color="000000"/>
              <w:left w:val="single" w:sz="4" w:space="0" w:color="000000"/>
              <w:bottom w:val="single" w:sz="4" w:space="0" w:color="000000"/>
              <w:right w:val="single" w:sz="4" w:space="0" w:color="000000"/>
            </w:tcBorders>
            <w:vAlign w:val="center"/>
          </w:tcPr>
          <w:p w:rsidR="001972D1" w:rsidRPr="00161EC9" w:rsidRDefault="001972D1">
            <w:pPr>
              <w:spacing w:after="0" w:line="240" w:lineRule="auto"/>
              <w:rPr>
                <w:rFonts w:ascii="Times New Roman" w:hAnsi="Times New Roman"/>
                <w:sz w:val="24"/>
                <w:szCs w:val="24"/>
                <w:lang w:val="uk-UA"/>
              </w:rPr>
            </w:pPr>
          </w:p>
        </w:tc>
        <w:tc>
          <w:tcPr>
            <w:tcW w:w="2410" w:type="dxa"/>
            <w:tcBorders>
              <w:top w:val="single" w:sz="4" w:space="0" w:color="000000"/>
              <w:left w:val="single" w:sz="4" w:space="0" w:color="000000"/>
              <w:bottom w:val="single" w:sz="4" w:space="0" w:color="000000"/>
              <w:right w:val="single" w:sz="4" w:space="0" w:color="000000"/>
            </w:tcBorders>
          </w:tcPr>
          <w:p w:rsidR="001972D1" w:rsidRPr="009325F0" w:rsidRDefault="001972D1" w:rsidP="00DB2DEE">
            <w:pPr>
              <w:jc w:val="both"/>
              <w:rPr>
                <w:rFonts w:ascii="Times New Roman" w:hAnsi="Times New Roman"/>
                <w:color w:val="000000"/>
                <w:lang w:val="uk-UA"/>
              </w:rPr>
            </w:pPr>
            <w:r w:rsidRPr="00161EC9">
              <w:rPr>
                <w:rFonts w:ascii="Times New Roman" w:hAnsi="Times New Roman"/>
                <w:color w:val="000000"/>
                <w:lang w:val="uk-UA"/>
              </w:rPr>
              <w:t>Тема 2:</w:t>
            </w:r>
            <w:r w:rsidRPr="00DB2DEE">
              <w:rPr>
                <w:lang w:val="uk-UA"/>
              </w:rPr>
              <w:t xml:space="preserve"> </w:t>
            </w:r>
            <w:r w:rsidRPr="00DB2DEE">
              <w:rPr>
                <w:rFonts w:ascii="Times New Roman" w:hAnsi="Times New Roman"/>
                <w:color w:val="000000"/>
                <w:lang w:val="uk-UA"/>
              </w:rPr>
              <w:t>Адміністративно-територіальний устрій</w:t>
            </w:r>
            <w:r>
              <w:rPr>
                <w:rFonts w:ascii="Times New Roman" w:hAnsi="Times New Roman"/>
                <w:color w:val="000000"/>
                <w:lang w:val="uk-UA"/>
              </w:rPr>
              <w:t>. Заморські території Франції.</w:t>
            </w:r>
            <w:r w:rsidRPr="00DB2DEE">
              <w:rPr>
                <w:rFonts w:ascii="Times New Roman" w:hAnsi="Times New Roman"/>
                <w:lang w:val="uk-U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972D1" w:rsidRPr="00DB2DEE" w:rsidRDefault="001972D1">
            <w:pPr>
              <w:spacing w:after="0" w:line="240" w:lineRule="atLeast"/>
              <w:jc w:val="center"/>
              <w:rPr>
                <w:rFonts w:ascii="Times New Roman" w:hAnsi="Times New Roman"/>
                <w:sz w:val="24"/>
                <w:szCs w:val="24"/>
                <w:lang w:val="uk-UA"/>
              </w:rPr>
            </w:pPr>
            <w:r w:rsidRPr="00DB2DEE">
              <w:rPr>
                <w:rFonts w:ascii="Times New Roman" w:hAnsi="Times New Roman"/>
                <w:color w:val="000000"/>
                <w:lang w:val="uk-UA"/>
              </w:rPr>
              <w:t>лекція</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1,5, 7, 9, 11</w:t>
            </w:r>
          </w:p>
          <w:p w:rsidR="001972D1" w:rsidRDefault="001972D1" w:rsidP="00CB2BE1">
            <w:pPr>
              <w:spacing w:after="0" w:line="240" w:lineRule="atLeast"/>
              <w:jc w:val="center"/>
              <w:rPr>
                <w:rFonts w:ascii="Times New Roman" w:hAnsi="Times New Roman"/>
                <w:sz w:val="24"/>
                <w:szCs w:val="24"/>
                <w:lang w:val="uk-UA"/>
              </w:rPr>
            </w:pPr>
            <w:r w:rsidRPr="00CB2BE1">
              <w:rPr>
                <w:rFonts w:ascii="Times New Roman" w:hAnsi="Times New Roman"/>
              </w:rPr>
              <w:t xml:space="preserve">Дод. </w:t>
            </w:r>
            <w:r w:rsidRPr="00CB2BE1">
              <w:rPr>
                <w:rFonts w:ascii="Times New Roman" w:hAnsi="Times New Roman"/>
                <w:lang w:val="uk-UA"/>
              </w:rPr>
              <w:t>15, 26</w:t>
            </w:r>
          </w:p>
        </w:tc>
        <w:tc>
          <w:tcPr>
            <w:tcW w:w="3685" w:type="dxa"/>
            <w:tcBorders>
              <w:top w:val="single" w:sz="4" w:space="0" w:color="000000"/>
              <w:left w:val="single" w:sz="4" w:space="0" w:color="000000"/>
              <w:bottom w:val="single" w:sz="4" w:space="0" w:color="000000"/>
              <w:right w:val="single" w:sz="4" w:space="0" w:color="000000"/>
            </w:tcBorders>
          </w:tcPr>
          <w:p w:rsidR="001972D1" w:rsidRPr="00DB2DEE" w:rsidRDefault="001972D1">
            <w:pPr>
              <w:spacing w:after="0" w:line="240" w:lineRule="auto"/>
              <w:jc w:val="both"/>
              <w:rPr>
                <w:rFonts w:ascii="Times New Roman" w:hAnsi="Times New Roman"/>
                <w:sz w:val="24"/>
                <w:szCs w:val="24"/>
                <w:lang w:val="uk-UA"/>
              </w:rPr>
            </w:pPr>
            <w:r w:rsidRPr="00DB2DEE">
              <w:rPr>
                <w:rFonts w:ascii="Times New Roman" w:hAnsi="Times New Roman"/>
                <w:color w:val="000000"/>
                <w:lang w:val="uk-UA"/>
              </w:rPr>
              <w:t>Самостійно опрацювати теоретичний матеріал, підкріплюючи відповіді ілюстративним матеріалом.</w:t>
            </w:r>
            <w:r>
              <w:rPr>
                <w:rFonts w:ascii="Times New Roman" w:hAnsi="Times New Roman"/>
                <w:color w:val="000000"/>
                <w:lang w:val="uk-UA"/>
              </w:rPr>
              <w:t xml:space="preserve"> Позначити на контурній карті заморські території Франції. </w:t>
            </w:r>
          </w:p>
        </w:tc>
        <w:tc>
          <w:tcPr>
            <w:tcW w:w="1843" w:type="dxa"/>
            <w:tcBorders>
              <w:top w:val="single" w:sz="4" w:space="0" w:color="000000"/>
              <w:left w:val="single" w:sz="4" w:space="0" w:color="000000"/>
              <w:bottom w:val="single" w:sz="4" w:space="0" w:color="000000"/>
              <w:right w:val="single" w:sz="4" w:space="0" w:color="000000"/>
            </w:tcBorders>
          </w:tcPr>
          <w:p w:rsidR="001972D1" w:rsidRPr="00DB2DEE" w:rsidRDefault="001972D1">
            <w:pPr>
              <w:spacing w:after="0" w:line="240" w:lineRule="atLeast"/>
              <w:jc w:val="center"/>
              <w:rPr>
                <w:rFonts w:ascii="Times New Roman" w:hAnsi="Times New Roman"/>
                <w:sz w:val="24"/>
                <w:szCs w:val="24"/>
                <w:lang w:val="uk-UA"/>
              </w:rPr>
            </w:pPr>
            <w:r>
              <w:rPr>
                <w:rFonts w:ascii="Times New Roman" w:hAnsi="Times New Roman"/>
                <w:color w:val="000000"/>
                <w:lang w:val="uk-UA"/>
              </w:rPr>
              <w:t>2</w:t>
            </w:r>
            <w:r w:rsidRPr="00161EC9">
              <w:rPr>
                <w:rFonts w:ascii="Times New Roman" w:hAnsi="Times New Roman"/>
                <w:color w:val="000000"/>
                <w:lang w:val="uk-UA"/>
              </w:rPr>
              <w:t xml:space="preserve"> бал</w:t>
            </w:r>
            <w:r>
              <w:rPr>
                <w:rFonts w:ascii="Times New Roman" w:hAnsi="Times New Roman"/>
                <w:color w:val="000000"/>
                <w:lang w:val="uk-UA"/>
              </w:rPr>
              <w:t>и</w:t>
            </w:r>
            <w:r w:rsidRPr="00161EC9">
              <w:rPr>
                <w:rFonts w:ascii="Times New Roman" w:hAnsi="Times New Roman"/>
                <w:color w:val="000000"/>
                <w:lang w:val="uk-UA"/>
              </w:rPr>
              <w:t xml:space="preserve"> </w:t>
            </w:r>
            <w:r w:rsidRPr="00DB2DEE">
              <w:rPr>
                <w:rFonts w:ascii="Times New Roman" w:hAnsi="Times New Roman"/>
                <w:color w:val="000000"/>
                <w:lang w:val="uk-UA"/>
              </w:rPr>
              <w:t>(присутність+наявність лекції)</w:t>
            </w:r>
          </w:p>
        </w:tc>
      </w:tr>
      <w:tr w:rsidR="001972D1" w:rsidRPr="0090194E" w:rsidTr="00DF7957">
        <w:tc>
          <w:tcPr>
            <w:tcW w:w="3085" w:type="dxa"/>
            <w:vMerge/>
            <w:tcBorders>
              <w:top w:val="single" w:sz="4" w:space="0" w:color="000000"/>
              <w:left w:val="single" w:sz="4" w:space="0" w:color="000000"/>
              <w:bottom w:val="single" w:sz="4" w:space="0" w:color="000000"/>
              <w:right w:val="single" w:sz="4" w:space="0" w:color="000000"/>
            </w:tcBorders>
            <w:vAlign w:val="center"/>
          </w:tcPr>
          <w:p w:rsidR="001972D1" w:rsidRPr="00DB2DEE" w:rsidRDefault="001972D1">
            <w:pPr>
              <w:spacing w:after="0" w:line="240" w:lineRule="auto"/>
              <w:rPr>
                <w:rFonts w:ascii="Times New Roman" w:hAnsi="Times New Roman"/>
                <w:sz w:val="24"/>
                <w:szCs w:val="24"/>
                <w:lang w:val="uk-UA"/>
              </w:rPr>
            </w:pPr>
          </w:p>
        </w:tc>
        <w:tc>
          <w:tcPr>
            <w:tcW w:w="2410" w:type="dxa"/>
            <w:tcBorders>
              <w:top w:val="single" w:sz="4" w:space="0" w:color="000000"/>
              <w:left w:val="single" w:sz="4" w:space="0" w:color="000000"/>
              <w:bottom w:val="single" w:sz="4" w:space="0" w:color="000000"/>
              <w:right w:val="single" w:sz="4" w:space="0" w:color="000000"/>
            </w:tcBorders>
          </w:tcPr>
          <w:p w:rsidR="001972D1" w:rsidRPr="0090194E" w:rsidRDefault="001972D1" w:rsidP="006B6BF0">
            <w:pPr>
              <w:jc w:val="both"/>
              <w:rPr>
                <w:rFonts w:ascii="Times New Roman" w:hAnsi="Times New Roman"/>
                <w:lang w:val="uk-UA"/>
              </w:rPr>
            </w:pPr>
            <w:r w:rsidRPr="00DB2DEE">
              <w:rPr>
                <w:rFonts w:ascii="Times New Roman" w:hAnsi="Times New Roman"/>
                <w:color w:val="000000"/>
                <w:lang w:val="uk-UA"/>
              </w:rPr>
              <w:t xml:space="preserve">Тема 3: </w:t>
            </w:r>
            <w:r w:rsidRPr="00466C66">
              <w:rPr>
                <w:rFonts w:ascii="Times New Roman" w:hAnsi="Times New Roman"/>
                <w:lang w:val="uk-UA"/>
              </w:rPr>
              <w:t>Політична система Франції</w:t>
            </w:r>
            <w:r>
              <w:rPr>
                <w:rFonts w:ascii="Times New Roman" w:hAnsi="Times New Roman"/>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1972D1" w:rsidRPr="00DB2DEE" w:rsidRDefault="001972D1">
            <w:pPr>
              <w:spacing w:after="0" w:line="240" w:lineRule="atLeast"/>
              <w:jc w:val="center"/>
              <w:rPr>
                <w:rFonts w:ascii="Times New Roman" w:hAnsi="Times New Roman"/>
                <w:sz w:val="24"/>
                <w:szCs w:val="24"/>
                <w:lang w:val="uk-UA"/>
              </w:rPr>
            </w:pPr>
            <w:r>
              <w:rPr>
                <w:rFonts w:ascii="Times New Roman" w:hAnsi="Times New Roman"/>
                <w:color w:val="000000"/>
                <w:lang w:val="uk-UA"/>
              </w:rPr>
              <w:t>л</w:t>
            </w:r>
            <w:r w:rsidRPr="00DB2DEE">
              <w:rPr>
                <w:rFonts w:ascii="Times New Roman" w:hAnsi="Times New Roman"/>
                <w:color w:val="000000"/>
                <w:lang w:val="uk-UA"/>
              </w:rPr>
              <w:t>екція</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1,5, 7, 9, 11</w:t>
            </w:r>
          </w:p>
          <w:p w:rsidR="001972D1" w:rsidRDefault="001972D1" w:rsidP="00CB2BE1">
            <w:pPr>
              <w:spacing w:after="0" w:line="240" w:lineRule="atLeast"/>
              <w:jc w:val="center"/>
              <w:rPr>
                <w:rFonts w:ascii="Times New Roman" w:hAnsi="Times New Roman"/>
                <w:sz w:val="24"/>
                <w:szCs w:val="24"/>
              </w:rPr>
            </w:pPr>
            <w:r w:rsidRPr="00CB2BE1">
              <w:rPr>
                <w:rFonts w:ascii="Times New Roman" w:hAnsi="Times New Roman"/>
              </w:rPr>
              <w:t xml:space="preserve">Дод. </w:t>
            </w:r>
            <w:r w:rsidRPr="00CB2BE1">
              <w:rPr>
                <w:rFonts w:ascii="Times New Roman" w:hAnsi="Times New Roman"/>
                <w:lang w:val="uk-UA"/>
              </w:rPr>
              <w:t>15, 26</w:t>
            </w:r>
          </w:p>
        </w:tc>
        <w:tc>
          <w:tcPr>
            <w:tcW w:w="3685"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lang w:val="uk-UA"/>
              </w:rPr>
              <w:t>2</w:t>
            </w:r>
            <w:r w:rsidRPr="00161EC9">
              <w:rPr>
                <w:rFonts w:ascii="Times New Roman" w:hAnsi="Times New Roman"/>
                <w:color w:val="000000"/>
                <w:lang w:val="uk-UA"/>
              </w:rPr>
              <w:t xml:space="preserve"> бал</w:t>
            </w:r>
            <w:r>
              <w:rPr>
                <w:rFonts w:ascii="Times New Roman" w:hAnsi="Times New Roman"/>
                <w:color w:val="000000"/>
                <w:lang w:val="uk-UA"/>
              </w:rPr>
              <w:t>и</w:t>
            </w:r>
            <w:r w:rsidRPr="00161EC9">
              <w:rPr>
                <w:rFonts w:ascii="Times New Roman" w:hAnsi="Times New Roman"/>
                <w:color w:val="000000"/>
                <w:lang w:val="uk-UA"/>
              </w:rPr>
              <w:t xml:space="preserve"> </w:t>
            </w:r>
            <w:r>
              <w:rPr>
                <w:rFonts w:ascii="Times New Roman" w:hAnsi="Times New Roman"/>
                <w:color w:val="000000"/>
              </w:rPr>
              <w:t>(присутність+наявність лекції)</w:t>
            </w:r>
          </w:p>
        </w:tc>
      </w:tr>
      <w:tr w:rsidR="001972D1" w:rsidRPr="0090194E" w:rsidTr="00DF7957">
        <w:tc>
          <w:tcPr>
            <w:tcW w:w="3085" w:type="dxa"/>
            <w:tcBorders>
              <w:top w:val="single" w:sz="4" w:space="0" w:color="000000"/>
              <w:left w:val="single" w:sz="4" w:space="0" w:color="000000"/>
              <w:bottom w:val="single" w:sz="4" w:space="0" w:color="000000"/>
              <w:right w:val="single" w:sz="4" w:space="0" w:color="000000"/>
            </w:tcBorders>
          </w:tcPr>
          <w:p w:rsidR="001972D1" w:rsidRPr="0090194E" w:rsidRDefault="001972D1">
            <w:pPr>
              <w:spacing w:after="0"/>
            </w:pPr>
          </w:p>
        </w:tc>
        <w:tc>
          <w:tcPr>
            <w:tcW w:w="2410" w:type="dxa"/>
            <w:tcBorders>
              <w:top w:val="single" w:sz="4" w:space="0" w:color="000000"/>
              <w:left w:val="single" w:sz="4" w:space="0" w:color="000000"/>
              <w:bottom w:val="single" w:sz="4" w:space="0" w:color="000000"/>
              <w:right w:val="single" w:sz="4" w:space="0" w:color="000000"/>
            </w:tcBorders>
          </w:tcPr>
          <w:p w:rsidR="001972D1" w:rsidRPr="00466C66" w:rsidRDefault="001972D1" w:rsidP="00466C66">
            <w:pPr>
              <w:spacing w:line="240" w:lineRule="auto"/>
              <w:jc w:val="both"/>
              <w:rPr>
                <w:rFonts w:ascii="Times New Roman" w:hAnsi="Times New Roman"/>
                <w:lang w:val="uk-UA"/>
              </w:rPr>
            </w:pPr>
            <w:r>
              <w:rPr>
                <w:rFonts w:ascii="Times New Roman" w:hAnsi="Times New Roman"/>
                <w:color w:val="000000"/>
              </w:rPr>
              <w:t xml:space="preserve">Тема 4: </w:t>
            </w:r>
            <w:r w:rsidRPr="00466C66">
              <w:rPr>
                <w:rFonts w:ascii="Times New Roman" w:hAnsi="Times New Roman"/>
                <w:color w:val="000000"/>
              </w:rPr>
              <w:t>Економіка Франції</w:t>
            </w:r>
            <w:r>
              <w:rPr>
                <w:rFonts w:ascii="Times New Roman" w:hAnsi="Times New Roman"/>
                <w:color w:val="000000"/>
                <w:lang w:val="uk-UA"/>
              </w:rPr>
              <w:t xml:space="preserve">. </w:t>
            </w:r>
          </w:p>
          <w:p w:rsidR="001972D1" w:rsidRPr="00784BA8" w:rsidRDefault="001972D1" w:rsidP="00AD681C">
            <w:pPr>
              <w:spacing w:line="240" w:lineRule="auto"/>
              <w:jc w:val="both"/>
              <w:rPr>
                <w:rFonts w:ascii="Times New Roman" w:hAnsi="Times New Roman"/>
                <w:lang w:val="uk-UA"/>
              </w:rPr>
            </w:pPr>
          </w:p>
        </w:tc>
        <w:tc>
          <w:tcPr>
            <w:tcW w:w="1701" w:type="dxa"/>
            <w:tcBorders>
              <w:top w:val="single" w:sz="4" w:space="0" w:color="000000"/>
              <w:left w:val="single" w:sz="4" w:space="0" w:color="000000"/>
              <w:bottom w:val="single" w:sz="4" w:space="0" w:color="000000"/>
              <w:right w:val="single" w:sz="4" w:space="0" w:color="000000"/>
            </w:tcBorders>
          </w:tcPr>
          <w:p w:rsidR="001972D1" w:rsidRPr="00AD681C" w:rsidRDefault="001972D1">
            <w:pPr>
              <w:spacing w:after="0" w:line="240" w:lineRule="atLeast"/>
              <w:jc w:val="center"/>
              <w:rPr>
                <w:rFonts w:ascii="Times New Roman" w:hAnsi="Times New Roman"/>
                <w:sz w:val="24"/>
                <w:szCs w:val="24"/>
                <w:lang w:val="uk-UA"/>
              </w:rPr>
            </w:pPr>
            <w:r>
              <w:rPr>
                <w:rFonts w:ascii="Times New Roman" w:hAnsi="Times New Roman"/>
                <w:color w:val="000000"/>
                <w:lang w:val="uk-UA"/>
              </w:rPr>
              <w:t>л</w:t>
            </w:r>
            <w:r w:rsidRPr="00AD681C">
              <w:rPr>
                <w:rFonts w:ascii="Times New Roman" w:hAnsi="Times New Roman"/>
                <w:color w:val="000000"/>
                <w:lang w:val="uk-UA"/>
              </w:rPr>
              <w:t>екція</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1, 3, 5, 7, 9, 11</w:t>
            </w:r>
          </w:p>
          <w:p w:rsidR="001972D1" w:rsidRPr="00AD681C" w:rsidRDefault="001972D1" w:rsidP="00CB2BE1">
            <w:pPr>
              <w:spacing w:after="0" w:line="240" w:lineRule="atLeast"/>
              <w:jc w:val="center"/>
              <w:rPr>
                <w:rFonts w:ascii="Times New Roman" w:hAnsi="Times New Roman"/>
                <w:sz w:val="24"/>
                <w:szCs w:val="24"/>
                <w:lang w:val="uk-UA"/>
              </w:rPr>
            </w:pPr>
            <w:r w:rsidRPr="00CB2BE1">
              <w:rPr>
                <w:rFonts w:ascii="Times New Roman" w:hAnsi="Times New Roman"/>
              </w:rPr>
              <w:t xml:space="preserve">Дод. </w:t>
            </w:r>
            <w:r w:rsidRPr="00CB2BE1">
              <w:rPr>
                <w:rFonts w:ascii="Times New Roman" w:hAnsi="Times New Roman"/>
                <w:lang w:val="uk-UA"/>
              </w:rPr>
              <w:t xml:space="preserve">15, </w:t>
            </w:r>
            <w:r>
              <w:rPr>
                <w:rFonts w:ascii="Times New Roman" w:hAnsi="Times New Roman"/>
                <w:lang w:val="uk-UA"/>
              </w:rPr>
              <w:t xml:space="preserve">18, </w:t>
            </w:r>
            <w:r w:rsidRPr="00CB2BE1">
              <w:rPr>
                <w:rFonts w:ascii="Times New Roman" w:hAnsi="Times New Roman"/>
                <w:lang w:val="uk-UA"/>
              </w:rPr>
              <w:t>26</w:t>
            </w:r>
          </w:p>
        </w:tc>
        <w:tc>
          <w:tcPr>
            <w:tcW w:w="3685"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color w:val="000000"/>
              </w:rPr>
            </w:pPr>
            <w:r w:rsidRPr="00AD681C">
              <w:rPr>
                <w:rFonts w:ascii="Times New Roman" w:hAnsi="Times New Roman"/>
                <w:color w:val="000000"/>
                <w:lang w:val="uk-UA"/>
              </w:rPr>
              <w:t>Самостійно опрацювати теоретичний матеріал, підкріплюючи відповіді ілюстрат</w:t>
            </w:r>
            <w:r>
              <w:rPr>
                <w:rFonts w:ascii="Times New Roman" w:hAnsi="Times New Roman"/>
                <w:color w:val="000000"/>
              </w:rPr>
              <w:t>ивним матеріалом</w:t>
            </w: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lang w:val="uk-UA"/>
              </w:rPr>
              <w:t>2</w:t>
            </w:r>
            <w:r w:rsidRPr="00161EC9">
              <w:rPr>
                <w:rFonts w:ascii="Times New Roman" w:hAnsi="Times New Roman"/>
                <w:color w:val="000000"/>
                <w:lang w:val="uk-UA"/>
              </w:rPr>
              <w:t xml:space="preserve"> бал</w:t>
            </w:r>
            <w:r>
              <w:rPr>
                <w:rFonts w:ascii="Times New Roman" w:hAnsi="Times New Roman"/>
                <w:color w:val="000000"/>
                <w:lang w:val="uk-UA"/>
              </w:rPr>
              <w:t>и</w:t>
            </w:r>
            <w:r w:rsidRPr="00161EC9">
              <w:rPr>
                <w:rFonts w:ascii="Times New Roman" w:hAnsi="Times New Roman"/>
                <w:color w:val="000000"/>
                <w:lang w:val="uk-UA"/>
              </w:rPr>
              <w:t xml:space="preserve"> </w:t>
            </w:r>
            <w:r>
              <w:rPr>
                <w:rFonts w:ascii="Times New Roman" w:hAnsi="Times New Roman"/>
                <w:color w:val="000000"/>
              </w:rPr>
              <w:t>(присутність+наявність лекції)</w:t>
            </w:r>
          </w:p>
        </w:tc>
      </w:tr>
      <w:tr w:rsidR="001972D1" w:rsidRPr="0090194E" w:rsidTr="00DF7957">
        <w:tc>
          <w:tcPr>
            <w:tcW w:w="3085" w:type="dxa"/>
            <w:tcBorders>
              <w:top w:val="single" w:sz="4" w:space="0" w:color="000000"/>
              <w:left w:val="single" w:sz="4" w:space="0" w:color="000000"/>
              <w:bottom w:val="single" w:sz="4" w:space="0" w:color="000000"/>
              <w:right w:val="single" w:sz="4" w:space="0" w:color="000000"/>
            </w:tcBorders>
          </w:tcPr>
          <w:p w:rsidR="001972D1" w:rsidRPr="0090194E" w:rsidRDefault="001972D1">
            <w:pPr>
              <w:spacing w:after="0"/>
            </w:pPr>
          </w:p>
        </w:tc>
        <w:tc>
          <w:tcPr>
            <w:tcW w:w="2410" w:type="dxa"/>
            <w:tcBorders>
              <w:top w:val="single" w:sz="4" w:space="0" w:color="000000"/>
              <w:left w:val="single" w:sz="4" w:space="0" w:color="000000"/>
              <w:bottom w:val="single" w:sz="4" w:space="0" w:color="000000"/>
              <w:right w:val="single" w:sz="4" w:space="0" w:color="000000"/>
            </w:tcBorders>
          </w:tcPr>
          <w:p w:rsidR="001972D1" w:rsidRPr="00856A5A" w:rsidRDefault="001972D1" w:rsidP="006B6BF0">
            <w:pPr>
              <w:jc w:val="both"/>
              <w:rPr>
                <w:rFonts w:ascii="Times New Roman" w:hAnsi="Times New Roman"/>
                <w:color w:val="000000"/>
                <w:lang w:val="uk-UA"/>
              </w:rPr>
            </w:pPr>
            <w:r>
              <w:rPr>
                <w:rFonts w:ascii="Times New Roman" w:hAnsi="Times New Roman"/>
                <w:color w:val="000000"/>
              </w:rPr>
              <w:t xml:space="preserve">Тема 5: </w:t>
            </w:r>
            <w:r w:rsidRPr="00466C66">
              <w:rPr>
                <w:rFonts w:ascii="Times New Roman" w:hAnsi="Times New Roman"/>
                <w:lang w:val="uk-UA"/>
              </w:rPr>
              <w:t>Наука та освіта Франції. Культура</w:t>
            </w:r>
            <w:r>
              <w:rPr>
                <w:rFonts w:ascii="Times New Roman" w:hAnsi="Times New Roman"/>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лекція</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1,5, 7, 9, 11</w:t>
            </w:r>
          </w:p>
          <w:p w:rsidR="001972D1" w:rsidRDefault="001972D1" w:rsidP="00CB2BE1">
            <w:pPr>
              <w:spacing w:after="0" w:line="240" w:lineRule="atLeast"/>
              <w:jc w:val="center"/>
              <w:rPr>
                <w:rFonts w:ascii="Times New Roman" w:hAnsi="Times New Roman"/>
                <w:sz w:val="24"/>
                <w:szCs w:val="24"/>
              </w:rPr>
            </w:pPr>
            <w:r w:rsidRPr="00CB2BE1">
              <w:rPr>
                <w:rFonts w:ascii="Times New Roman" w:hAnsi="Times New Roman"/>
              </w:rPr>
              <w:t xml:space="preserve">Дод. </w:t>
            </w:r>
            <w:r w:rsidRPr="00CB2BE1">
              <w:rPr>
                <w:rFonts w:ascii="Times New Roman" w:hAnsi="Times New Roman"/>
                <w:lang w:val="uk-UA"/>
              </w:rPr>
              <w:t>15, 26</w:t>
            </w:r>
          </w:p>
        </w:tc>
        <w:tc>
          <w:tcPr>
            <w:tcW w:w="3685"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lang w:val="uk-UA"/>
              </w:rPr>
              <w:t>2</w:t>
            </w:r>
            <w:r w:rsidRPr="00161EC9">
              <w:rPr>
                <w:rFonts w:ascii="Times New Roman" w:hAnsi="Times New Roman"/>
                <w:color w:val="000000"/>
                <w:lang w:val="uk-UA"/>
              </w:rPr>
              <w:t xml:space="preserve"> бал</w:t>
            </w:r>
            <w:r>
              <w:rPr>
                <w:rFonts w:ascii="Times New Roman" w:hAnsi="Times New Roman"/>
                <w:color w:val="000000"/>
                <w:lang w:val="uk-UA"/>
              </w:rPr>
              <w:t>и</w:t>
            </w:r>
            <w:r w:rsidRPr="00161EC9">
              <w:rPr>
                <w:rFonts w:ascii="Times New Roman" w:hAnsi="Times New Roman"/>
                <w:color w:val="000000"/>
                <w:lang w:val="uk-UA"/>
              </w:rPr>
              <w:t xml:space="preserve"> </w:t>
            </w:r>
            <w:r>
              <w:rPr>
                <w:rFonts w:ascii="Times New Roman" w:hAnsi="Times New Roman"/>
                <w:color w:val="000000"/>
              </w:rPr>
              <w:t>(присутність+наявність лекції)</w:t>
            </w:r>
          </w:p>
        </w:tc>
      </w:tr>
      <w:tr w:rsidR="001972D1" w:rsidRPr="0090194E" w:rsidTr="00DF7957">
        <w:tc>
          <w:tcPr>
            <w:tcW w:w="30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972D1" w:rsidRDefault="001972D1" w:rsidP="00AD681C">
            <w:pPr>
              <w:spacing w:after="0" w:line="240" w:lineRule="auto"/>
              <w:rPr>
                <w:rFonts w:ascii="Times New Roman" w:hAnsi="Times New Roman"/>
                <w:sz w:val="24"/>
                <w:szCs w:val="24"/>
              </w:rPr>
            </w:pPr>
            <w:r>
              <w:rPr>
                <w:rFonts w:ascii="Times New Roman" w:hAnsi="Times New Roman"/>
                <w:color w:val="000000"/>
                <w:lang w:val="uk-UA"/>
              </w:rPr>
              <w:t xml:space="preserve">              </w:t>
            </w:r>
            <w:r>
              <w:rPr>
                <w:rFonts w:ascii="Times New Roman" w:hAnsi="Times New Roman"/>
                <w:color w:val="000000"/>
              </w:rPr>
              <w:t>Тиждень Б</w:t>
            </w:r>
          </w:p>
          <w:p w:rsidR="001972D1" w:rsidRDefault="001972D1">
            <w:pPr>
              <w:spacing w:after="0" w:line="240" w:lineRule="auto"/>
              <w:jc w:val="center"/>
              <w:rPr>
                <w:rFonts w:ascii="Times New Roman" w:hAnsi="Times New Roman"/>
                <w:sz w:val="24"/>
                <w:szCs w:val="24"/>
              </w:rPr>
            </w:pPr>
            <w:hyperlink r:id="rId14" w:history="1">
              <w:r>
                <w:rPr>
                  <w:rStyle w:val="Hyperlink"/>
                  <w:rFonts w:ascii="Times New Roman" w:hAnsi="Times New Roman"/>
                </w:rPr>
                <w:t>http://www.kspu.edu/forstudent/shedule.aspx</w:t>
              </w:r>
            </w:hyperlink>
            <w:r>
              <w:rPr>
                <w:rFonts w:ascii="Times New Roman" w:hAnsi="Times New Roman"/>
                <w:color w:val="000000"/>
              </w:rPr>
              <w:t> </w:t>
            </w:r>
          </w:p>
          <w:p w:rsidR="001972D1" w:rsidRDefault="001972D1">
            <w:pPr>
              <w:spacing w:after="0" w:line="240" w:lineRule="auto"/>
              <w:rPr>
                <w:rFonts w:ascii="Times New Roman" w:hAnsi="Times New Roman"/>
                <w:sz w:val="24"/>
                <w:szCs w:val="24"/>
                <w:lang w:val="uk-UA"/>
              </w:rPr>
            </w:pPr>
            <w:r>
              <w:rPr>
                <w:rFonts w:ascii="Times New Roman" w:hAnsi="Times New Roman"/>
                <w:color w:val="000000"/>
                <w:lang w:val="uk-UA"/>
              </w:rPr>
              <w:t>6</w:t>
            </w:r>
            <w:r>
              <w:rPr>
                <w:rFonts w:ascii="Times New Roman" w:hAnsi="Times New Roman"/>
                <w:color w:val="000000"/>
              </w:rPr>
              <w:t xml:space="preserve"> годин</w:t>
            </w:r>
            <w:r>
              <w:rPr>
                <w:rFonts w:ascii="Times New Roman" w:hAnsi="Times New Roman"/>
                <w:color w:val="000000"/>
                <w:lang w:val="uk-UA"/>
              </w:rPr>
              <w:t xml:space="preserve"> </w:t>
            </w:r>
            <w:r>
              <w:rPr>
                <w:rFonts w:ascii="Times New Roman" w:hAnsi="Times New Roman"/>
                <w:color w:val="000000"/>
              </w:rPr>
              <w:t>аудиторної роботи</w:t>
            </w:r>
          </w:p>
          <w:p w:rsidR="001972D1" w:rsidRDefault="001972D1">
            <w:pPr>
              <w:spacing w:after="0" w:line="240" w:lineRule="auto"/>
              <w:rPr>
                <w:rFonts w:ascii="Times New Roman" w:hAnsi="Times New Roman"/>
                <w:sz w:val="24"/>
                <w:szCs w:val="24"/>
              </w:rPr>
            </w:pPr>
            <w:r>
              <w:rPr>
                <w:rFonts w:ascii="Times New Roman" w:hAnsi="Times New Roman"/>
                <w:color w:val="000000"/>
                <w:lang w:val="uk-UA"/>
              </w:rPr>
              <w:t>15</w:t>
            </w:r>
            <w:r>
              <w:rPr>
                <w:rFonts w:ascii="Times New Roman" w:hAnsi="Times New Roman"/>
                <w:color w:val="000000"/>
              </w:rPr>
              <w:t xml:space="preserve"> годин</w:t>
            </w:r>
            <w:r>
              <w:rPr>
                <w:rFonts w:ascii="Times New Roman" w:hAnsi="Times New Roman"/>
                <w:color w:val="000000"/>
                <w:lang w:val="uk-UA"/>
              </w:rPr>
              <w:t xml:space="preserve"> </w:t>
            </w:r>
            <w:r>
              <w:rPr>
                <w:rFonts w:ascii="Times New Roman" w:hAnsi="Times New Roman"/>
                <w:color w:val="000000"/>
              </w:rPr>
              <w:t>самостійної роботи</w:t>
            </w:r>
          </w:p>
        </w:tc>
        <w:tc>
          <w:tcPr>
            <w:tcW w:w="2410" w:type="dxa"/>
            <w:tcBorders>
              <w:top w:val="single" w:sz="4" w:space="0" w:color="000000"/>
              <w:left w:val="single" w:sz="4" w:space="0" w:color="000000"/>
              <w:bottom w:val="single" w:sz="4" w:space="0" w:color="000000"/>
              <w:right w:val="single" w:sz="4" w:space="0" w:color="000000"/>
            </w:tcBorders>
          </w:tcPr>
          <w:p w:rsidR="001972D1" w:rsidRPr="0023518B" w:rsidRDefault="001972D1" w:rsidP="0023518B">
            <w:pPr>
              <w:rPr>
                <w:lang w:val="uk-UA"/>
              </w:rPr>
            </w:pPr>
            <w:r>
              <w:rPr>
                <w:rFonts w:ascii="Times New Roman" w:hAnsi="Times New Roman"/>
                <w:color w:val="000000"/>
              </w:rPr>
              <w:t xml:space="preserve">Тема </w:t>
            </w:r>
            <w:r>
              <w:rPr>
                <w:rFonts w:ascii="Times New Roman" w:hAnsi="Times New Roman"/>
                <w:color w:val="000000"/>
                <w:lang w:val="uk-UA"/>
              </w:rPr>
              <w:t>1</w:t>
            </w:r>
            <w:r>
              <w:rPr>
                <w:rFonts w:ascii="Times New Roman" w:hAnsi="Times New Roman"/>
                <w:color w:val="000000"/>
              </w:rPr>
              <w:t>:</w:t>
            </w:r>
            <w:r w:rsidRPr="00161EC9">
              <w:rPr>
                <w:rFonts w:ascii="Times New Roman" w:hAnsi="Times New Roman"/>
                <w:lang w:val="uk-UA"/>
              </w:rPr>
              <w:t xml:space="preserve"> Франція на мапі світу.  Клімат Франції, її флора і фауна</w:t>
            </w:r>
          </w:p>
          <w:p w:rsidR="001972D1" w:rsidRDefault="001972D1" w:rsidP="0023518B">
            <w:r w:rsidRPr="00DB2DEE">
              <w:rPr>
                <w:rFonts w:ascii="Times New Roman" w:hAnsi="Times New Roman"/>
                <w:color w:val="000000"/>
                <w:lang w:val="uk-UA"/>
              </w:rPr>
              <w:t>Адміністративно-територіальний устрій</w:t>
            </w:r>
            <w:r>
              <w:rPr>
                <w:rFonts w:ascii="Times New Roman" w:hAnsi="Times New Roman"/>
                <w:color w:val="000000"/>
                <w:lang w:val="uk-UA"/>
              </w:rPr>
              <w:t>. Заморські території Франції.</w:t>
            </w:r>
            <w:r w:rsidRPr="00DB2DEE">
              <w:rPr>
                <w:rFonts w:ascii="Times New Roman" w:hAnsi="Times New Roman"/>
                <w:lang w:val="uk-UA"/>
              </w:rPr>
              <w:t xml:space="preserve">                                                    </w:t>
            </w:r>
          </w:p>
          <w:p w:rsidR="001972D1" w:rsidRPr="0023518B" w:rsidRDefault="001972D1" w:rsidP="00856A5A">
            <w:pPr>
              <w:jc w:val="both"/>
              <w:rPr>
                <w:rFonts w:ascii="Times New Roman" w:hAnsi="Times New Roman"/>
                <w:color w:val="000000"/>
              </w:rPr>
            </w:pPr>
          </w:p>
          <w:p w:rsidR="001972D1" w:rsidRPr="00856A5A" w:rsidRDefault="001972D1" w:rsidP="00856A5A">
            <w:pPr>
              <w:jc w:val="both"/>
              <w:rPr>
                <w:rFonts w:ascii="Times New Roman" w:hAnsi="Times New Roman"/>
                <w:color w:val="000000"/>
                <w:lang w:val="uk-UA"/>
              </w:rPr>
            </w:pPr>
            <w:r w:rsidRPr="00856A5A">
              <w:rPr>
                <w:rFonts w:ascii="Times New Roman" w:hAnsi="Times New Roman"/>
                <w:color w:val="000000"/>
                <w:lang w:val="uk-U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lang w:val="uk-UA"/>
              </w:rPr>
            </w:pPr>
            <w:r>
              <w:rPr>
                <w:rFonts w:ascii="Times New Roman" w:hAnsi="Times New Roman"/>
                <w:color w:val="000000"/>
              </w:rPr>
              <w:t>с</w:t>
            </w:r>
            <w:r>
              <w:rPr>
                <w:rFonts w:ascii="Times New Roman" w:hAnsi="Times New Roman"/>
                <w:color w:val="000000"/>
                <w:lang w:val="uk-UA"/>
              </w:rPr>
              <w:t>емінар</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1,5, 7, 9, 11</w:t>
            </w:r>
          </w:p>
          <w:p w:rsidR="001972D1" w:rsidRDefault="001972D1" w:rsidP="00CB2BE1">
            <w:pPr>
              <w:spacing w:after="0" w:line="240" w:lineRule="atLeast"/>
              <w:jc w:val="center"/>
              <w:rPr>
                <w:rFonts w:ascii="Times New Roman" w:hAnsi="Times New Roman"/>
                <w:sz w:val="24"/>
                <w:szCs w:val="24"/>
              </w:rPr>
            </w:pPr>
            <w:r w:rsidRPr="00CB2BE1">
              <w:rPr>
                <w:rFonts w:ascii="Times New Roman" w:hAnsi="Times New Roman"/>
              </w:rPr>
              <w:t xml:space="preserve">Дод. </w:t>
            </w:r>
            <w:r w:rsidRPr="00CB2BE1">
              <w:rPr>
                <w:rFonts w:ascii="Times New Roman" w:hAnsi="Times New Roman"/>
                <w:lang w:val="uk-UA"/>
              </w:rPr>
              <w:t>15, 26</w:t>
            </w:r>
          </w:p>
        </w:tc>
        <w:tc>
          <w:tcPr>
            <w:tcW w:w="3685" w:type="dxa"/>
            <w:tcBorders>
              <w:top w:val="single" w:sz="4" w:space="0" w:color="000000"/>
              <w:left w:val="single" w:sz="4" w:space="0" w:color="000000"/>
              <w:bottom w:val="single" w:sz="4" w:space="0" w:color="000000"/>
              <w:right w:val="single" w:sz="4" w:space="0" w:color="000000"/>
            </w:tcBorders>
          </w:tcPr>
          <w:p w:rsidR="001972D1" w:rsidRDefault="001972D1" w:rsidP="00132DFD">
            <w:pPr>
              <w:spacing w:after="0" w:line="240" w:lineRule="atLeast"/>
              <w:jc w:val="both"/>
              <w:rPr>
                <w:rFonts w:ascii="Times New Roman" w:hAnsi="Times New Roman"/>
                <w:color w:val="000000"/>
                <w:lang w:val="uk-UA"/>
              </w:rPr>
            </w:pPr>
            <w:r>
              <w:rPr>
                <w:rFonts w:ascii="Times New Roman" w:hAnsi="Times New Roman"/>
                <w:color w:val="000000"/>
                <w:lang w:val="uk-UA"/>
              </w:rPr>
              <w:t>О</w:t>
            </w:r>
            <w:r>
              <w:rPr>
                <w:rFonts w:ascii="Times New Roman" w:hAnsi="Times New Roman"/>
                <w:color w:val="000000"/>
              </w:rPr>
              <w:t>працювати теоретичне</w:t>
            </w:r>
            <w:r>
              <w:rPr>
                <w:rFonts w:ascii="Times New Roman" w:hAnsi="Times New Roman"/>
                <w:color w:val="000000"/>
                <w:lang w:val="uk-UA"/>
              </w:rPr>
              <w:t xml:space="preserve"> матеріал та підготувати відповіді на питання з теми семінару.</w:t>
            </w:r>
          </w:p>
          <w:p w:rsidR="001972D1" w:rsidRPr="009B5A06" w:rsidRDefault="001972D1" w:rsidP="0023518B">
            <w:pPr>
              <w:spacing w:after="0" w:line="240" w:lineRule="atLeast"/>
              <w:jc w:val="both"/>
              <w:rPr>
                <w:rFonts w:ascii="Times New Roman" w:hAnsi="Times New Roman"/>
                <w:sz w:val="24"/>
                <w:szCs w:val="24"/>
                <w:lang w:val="uk-UA"/>
              </w:rPr>
            </w:pPr>
            <w:r>
              <w:rPr>
                <w:rFonts w:ascii="Times New Roman" w:hAnsi="Times New Roman"/>
                <w:color w:val="000000"/>
                <w:lang w:val="uk-UA"/>
              </w:rPr>
              <w:t xml:space="preserve">Підготувати розгорнуте повідомленя з ілюстративним матеріалом (відео, фото, презентація) про одну із заморських територій (департаментів) Франції. </w:t>
            </w: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rsidP="000B0013">
            <w:pPr>
              <w:spacing w:after="0" w:line="240" w:lineRule="atLeast"/>
              <w:jc w:val="center"/>
              <w:rPr>
                <w:rFonts w:ascii="Times New Roman" w:hAnsi="Times New Roman"/>
                <w:sz w:val="24"/>
                <w:szCs w:val="24"/>
              </w:rPr>
            </w:pPr>
            <w:r>
              <w:rPr>
                <w:rFonts w:ascii="Times New Roman" w:hAnsi="Times New Roman"/>
                <w:color w:val="000000"/>
                <w:lang w:val="uk-UA"/>
              </w:rPr>
              <w:t>3</w:t>
            </w:r>
            <w:r>
              <w:rPr>
                <w:rFonts w:ascii="Times New Roman" w:hAnsi="Times New Roman"/>
                <w:color w:val="000000"/>
              </w:rPr>
              <w:t xml:space="preserve"> бали (виконання усіх видів завдань)</w:t>
            </w:r>
            <w:r>
              <w:rPr>
                <w:rFonts w:ascii="Times New Roman" w:hAnsi="Times New Roman"/>
                <w:color w:val="000000"/>
                <w:lang w:val="uk-UA"/>
              </w:rPr>
              <w:t>,</w:t>
            </w:r>
            <w:r>
              <w:rPr>
                <w:rFonts w:ascii="Times New Roman" w:hAnsi="Times New Roman"/>
                <w:color w:val="000000"/>
              </w:rPr>
              <w:t xml:space="preserve"> 0,5 балів за кожен вид роботи</w:t>
            </w:r>
          </w:p>
        </w:tc>
      </w:tr>
      <w:tr w:rsidR="001972D1" w:rsidRPr="0090194E" w:rsidTr="00DF7957">
        <w:tc>
          <w:tcPr>
            <w:tcW w:w="3085" w:type="dxa"/>
            <w:vMerge/>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uto"/>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color w:val="000000"/>
                <w:lang w:val="uk-UA"/>
              </w:rPr>
            </w:pPr>
            <w:r>
              <w:rPr>
                <w:rFonts w:ascii="Times New Roman" w:hAnsi="Times New Roman"/>
                <w:color w:val="000000"/>
              </w:rPr>
              <w:t>Тема</w:t>
            </w:r>
            <w:r>
              <w:rPr>
                <w:rFonts w:ascii="Times New Roman" w:hAnsi="Times New Roman"/>
                <w:color w:val="000000"/>
                <w:lang w:val="uk-UA"/>
              </w:rPr>
              <w:t xml:space="preserve"> 2</w:t>
            </w:r>
            <w:r>
              <w:rPr>
                <w:rFonts w:ascii="Times New Roman" w:hAnsi="Times New Roman"/>
                <w:color w:val="000000"/>
              </w:rPr>
              <w:t>:</w:t>
            </w:r>
          </w:p>
          <w:p w:rsidR="001972D1" w:rsidRPr="0090194E" w:rsidRDefault="001972D1" w:rsidP="0023518B">
            <w:pPr>
              <w:spacing w:after="0" w:line="240" w:lineRule="auto"/>
              <w:jc w:val="both"/>
              <w:rPr>
                <w:rFonts w:ascii="Times New Roman" w:hAnsi="Times New Roman"/>
                <w:lang w:val="uk-UA"/>
              </w:rPr>
            </w:pPr>
            <w:r w:rsidRPr="0090194E">
              <w:rPr>
                <w:rFonts w:ascii="Times New Roman" w:hAnsi="Times New Roman"/>
                <w:lang w:val="uk-UA"/>
              </w:rPr>
              <w:t xml:space="preserve"> </w:t>
            </w:r>
          </w:p>
          <w:p w:rsidR="001972D1" w:rsidRPr="0090194E" w:rsidRDefault="001972D1">
            <w:pPr>
              <w:rPr>
                <w:rFonts w:ascii="Times New Roman" w:hAnsi="Times New Roman"/>
                <w:lang w:val="uk-UA"/>
              </w:rPr>
            </w:pPr>
            <w:r w:rsidRPr="00466C66">
              <w:rPr>
                <w:rFonts w:ascii="Times New Roman" w:hAnsi="Times New Roman"/>
                <w:lang w:val="uk-UA"/>
              </w:rPr>
              <w:t>Політична система Франції</w:t>
            </w:r>
            <w:r>
              <w:rPr>
                <w:rFonts w:ascii="Times New Roman" w:hAnsi="Times New Roman"/>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семінар</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1,5, 7, 9, 11</w:t>
            </w:r>
          </w:p>
          <w:p w:rsidR="001972D1" w:rsidRDefault="001972D1" w:rsidP="00CB2BE1">
            <w:pPr>
              <w:spacing w:after="0" w:line="240" w:lineRule="atLeast"/>
              <w:jc w:val="center"/>
              <w:rPr>
                <w:rFonts w:ascii="Times New Roman" w:hAnsi="Times New Roman"/>
                <w:sz w:val="24"/>
                <w:szCs w:val="24"/>
              </w:rPr>
            </w:pPr>
            <w:r w:rsidRPr="00CB2BE1">
              <w:rPr>
                <w:rFonts w:ascii="Times New Roman" w:hAnsi="Times New Roman"/>
              </w:rPr>
              <w:t xml:space="preserve">Дод. </w:t>
            </w:r>
            <w:r w:rsidRPr="00CB2BE1">
              <w:rPr>
                <w:rFonts w:ascii="Times New Roman" w:hAnsi="Times New Roman"/>
                <w:lang w:val="uk-UA"/>
              </w:rPr>
              <w:t>15, 26</w:t>
            </w:r>
          </w:p>
        </w:tc>
        <w:tc>
          <w:tcPr>
            <w:tcW w:w="3685"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1972D1" w:rsidRDefault="001972D1" w:rsidP="0023518B">
            <w:pPr>
              <w:spacing w:after="0" w:line="240" w:lineRule="atLeast"/>
              <w:rPr>
                <w:rFonts w:ascii="Times New Roman" w:hAnsi="Times New Roman"/>
                <w:sz w:val="24"/>
                <w:szCs w:val="24"/>
              </w:rPr>
            </w:pPr>
            <w:r w:rsidRPr="0090194E">
              <w:rPr>
                <w:rFonts w:ascii="Times New Roman" w:hAnsi="Times New Roman"/>
                <w:lang w:val="uk-UA"/>
              </w:rPr>
              <w:t xml:space="preserve">Підготувати доповідь про </w:t>
            </w:r>
            <w:r>
              <w:rPr>
                <w:rFonts w:ascii="Times New Roman" w:hAnsi="Times New Roman"/>
                <w:lang w:val="uk-UA"/>
              </w:rPr>
              <w:t xml:space="preserve">схожі та відмінні риси української та французької політичних систем. </w:t>
            </w:r>
          </w:p>
        </w:tc>
        <w:tc>
          <w:tcPr>
            <w:tcW w:w="1843" w:type="dxa"/>
            <w:tcBorders>
              <w:top w:val="single" w:sz="4" w:space="0" w:color="000000"/>
              <w:left w:val="single" w:sz="4" w:space="0" w:color="000000"/>
              <w:bottom w:val="single" w:sz="4" w:space="0" w:color="000000"/>
              <w:right w:val="single" w:sz="4" w:space="0" w:color="000000"/>
            </w:tcBorders>
          </w:tcPr>
          <w:p w:rsidR="001972D1" w:rsidRPr="000B0013" w:rsidRDefault="001972D1">
            <w:pPr>
              <w:spacing w:after="0" w:line="240" w:lineRule="atLeast"/>
              <w:jc w:val="center"/>
              <w:rPr>
                <w:rFonts w:ascii="Times New Roman" w:hAnsi="Times New Roman"/>
                <w:sz w:val="24"/>
                <w:szCs w:val="24"/>
                <w:lang w:val="uk-UA"/>
              </w:rPr>
            </w:pPr>
            <w:r>
              <w:rPr>
                <w:rFonts w:ascii="Times New Roman" w:hAnsi="Times New Roman"/>
                <w:color w:val="000000"/>
                <w:lang w:val="uk-UA"/>
              </w:rPr>
              <w:t>3</w:t>
            </w:r>
            <w:r>
              <w:rPr>
                <w:rFonts w:ascii="Times New Roman" w:hAnsi="Times New Roman"/>
                <w:color w:val="000000"/>
              </w:rPr>
              <w:t xml:space="preserve"> бали (відповідь)</w:t>
            </w:r>
            <w:r>
              <w:rPr>
                <w:rFonts w:ascii="Times New Roman" w:hAnsi="Times New Roman"/>
                <w:color w:val="000000"/>
                <w:lang w:val="uk-UA"/>
              </w:rPr>
              <w:t xml:space="preserve">, </w:t>
            </w:r>
            <w:r>
              <w:rPr>
                <w:rFonts w:ascii="Times New Roman" w:hAnsi="Times New Roman"/>
                <w:color w:val="000000"/>
              </w:rPr>
              <w:t>0,5 балів за кожен вид роботи</w:t>
            </w:r>
          </w:p>
        </w:tc>
      </w:tr>
      <w:tr w:rsidR="001972D1" w:rsidRPr="0090194E" w:rsidTr="00DF7957">
        <w:tc>
          <w:tcPr>
            <w:tcW w:w="3085" w:type="dxa"/>
            <w:vMerge/>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uto"/>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972D1" w:rsidRPr="0090194E" w:rsidRDefault="001972D1" w:rsidP="0023518B">
            <w:pPr>
              <w:spacing w:after="0" w:line="240" w:lineRule="auto"/>
              <w:jc w:val="both"/>
              <w:rPr>
                <w:rFonts w:ascii="Times New Roman" w:hAnsi="Times New Roman"/>
                <w:lang w:val="uk-UA"/>
              </w:rPr>
            </w:pPr>
            <w:r>
              <w:rPr>
                <w:rFonts w:ascii="Times New Roman" w:hAnsi="Times New Roman"/>
                <w:color w:val="000000"/>
              </w:rPr>
              <w:t xml:space="preserve">Тема </w:t>
            </w:r>
            <w:r>
              <w:rPr>
                <w:rFonts w:ascii="Times New Roman" w:hAnsi="Times New Roman"/>
                <w:color w:val="000000"/>
                <w:lang w:val="uk-UA"/>
              </w:rPr>
              <w:t>3</w:t>
            </w:r>
            <w:r>
              <w:rPr>
                <w:rFonts w:ascii="Times New Roman" w:hAnsi="Times New Roman"/>
                <w:color w:val="000000"/>
              </w:rPr>
              <w:t>:</w:t>
            </w:r>
            <w:r w:rsidRPr="0090194E">
              <w:rPr>
                <w:rFonts w:ascii="Times New Roman" w:hAnsi="Times New Roman"/>
                <w:lang w:val="uk-UA"/>
              </w:rPr>
              <w:t xml:space="preserve"> Загальна характеристика економіки, структура промисловості. Енергетика. Транспорт. Важка промисловість. Легка промисловість.</w:t>
            </w:r>
          </w:p>
          <w:p w:rsidR="001972D1" w:rsidRPr="00FB4B19" w:rsidRDefault="001972D1" w:rsidP="0023518B">
            <w:pPr>
              <w:spacing w:after="0" w:line="240" w:lineRule="auto"/>
              <w:jc w:val="both"/>
              <w:rPr>
                <w:rFonts w:ascii="Times New Roman" w:hAnsi="Times New Roman"/>
                <w:color w:val="000000"/>
              </w:rPr>
            </w:pPr>
            <w:r>
              <w:rPr>
                <w:rFonts w:ascii="Times New Roman" w:hAnsi="Times New Roman"/>
                <w:lang w:val="uk-UA"/>
              </w:rPr>
              <w:t>Наука і освіта.</w:t>
            </w:r>
          </w:p>
          <w:p w:rsidR="001972D1" w:rsidRPr="0090194E" w:rsidRDefault="001972D1" w:rsidP="0023518B">
            <w:pPr>
              <w:jc w:val="both"/>
              <w:rPr>
                <w:rFonts w:ascii="Times New Roman" w:hAnsi="Times New Roman"/>
                <w:lang w:val="uk-UA"/>
              </w:rPr>
            </w:pPr>
            <w:r w:rsidRPr="0090194E">
              <w:rPr>
                <w:rFonts w:ascii="Times New Roman" w:hAnsi="Times New Roman"/>
                <w:lang w:val="uk-UA"/>
              </w:rPr>
              <w:t xml:space="preserve">    </w:t>
            </w:r>
          </w:p>
          <w:p w:rsidR="001972D1" w:rsidRDefault="001972D1">
            <w:pPr>
              <w:jc w:val="both"/>
              <w:rPr>
                <w:rFonts w:ascii="Times New Roman" w:hAnsi="Times New Roman"/>
                <w:color w:val="000000"/>
                <w:lang w:val="uk-UA"/>
              </w:rPr>
            </w:pPr>
          </w:p>
          <w:p w:rsidR="001972D1" w:rsidRPr="0090194E" w:rsidRDefault="001972D1">
            <w:pPr>
              <w:jc w:val="both"/>
              <w:rPr>
                <w:rFonts w:ascii="Times New Roman" w:hAnsi="Times New Roman"/>
                <w:sz w:val="28"/>
                <w:szCs w:val="28"/>
                <w:lang w:val="uk-UA"/>
              </w:rPr>
            </w:pPr>
            <w:r>
              <w:rPr>
                <w:rFonts w:ascii="Times New Roman" w:hAnsi="Times New Roman"/>
                <w:color w:val="000000"/>
                <w:lang w:val="uk-UA"/>
              </w:rPr>
              <w:t xml:space="preserve"> </w:t>
            </w:r>
          </w:p>
          <w:p w:rsidR="001972D1" w:rsidRDefault="001972D1">
            <w:pPr>
              <w:spacing w:after="0" w:line="240" w:lineRule="auto"/>
              <w:jc w:val="both"/>
              <w:rPr>
                <w:rFonts w:ascii="Times New Roman" w:hAnsi="Times New Roman"/>
                <w:sz w:val="24"/>
                <w:szCs w:val="24"/>
                <w:lang w:val="uk-UA"/>
              </w:rPr>
            </w:pPr>
          </w:p>
        </w:tc>
        <w:tc>
          <w:tcPr>
            <w:tcW w:w="1701"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lang w:val="uk-UA"/>
              </w:rPr>
            </w:pPr>
            <w:r>
              <w:rPr>
                <w:rFonts w:ascii="Times New Roman" w:hAnsi="Times New Roman"/>
                <w:color w:val="000000"/>
                <w:lang w:val="uk-UA"/>
              </w:rPr>
              <w:t>семінар</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1, 3, 5, 7, 9, 11</w:t>
            </w:r>
          </w:p>
          <w:p w:rsidR="001972D1" w:rsidRDefault="001972D1" w:rsidP="00CB2BE1">
            <w:pPr>
              <w:spacing w:after="0" w:line="240" w:lineRule="atLeast"/>
              <w:jc w:val="center"/>
              <w:rPr>
                <w:rFonts w:ascii="Times New Roman" w:hAnsi="Times New Roman"/>
                <w:sz w:val="24"/>
                <w:szCs w:val="24"/>
              </w:rPr>
            </w:pPr>
            <w:r w:rsidRPr="00CB2BE1">
              <w:rPr>
                <w:rFonts w:ascii="Times New Roman" w:hAnsi="Times New Roman"/>
              </w:rPr>
              <w:t xml:space="preserve">Дод. </w:t>
            </w:r>
            <w:r w:rsidRPr="00CB2BE1">
              <w:rPr>
                <w:rFonts w:ascii="Times New Roman" w:hAnsi="Times New Roman"/>
                <w:lang w:val="uk-UA"/>
              </w:rPr>
              <w:t xml:space="preserve">15, </w:t>
            </w:r>
            <w:r>
              <w:rPr>
                <w:rFonts w:ascii="Times New Roman" w:hAnsi="Times New Roman"/>
                <w:lang w:val="uk-UA"/>
              </w:rPr>
              <w:t xml:space="preserve">18, </w:t>
            </w:r>
            <w:r w:rsidRPr="00CB2BE1">
              <w:rPr>
                <w:rFonts w:ascii="Times New Roman" w:hAnsi="Times New Roman"/>
                <w:lang w:val="uk-UA"/>
              </w:rPr>
              <w:t>26</w:t>
            </w:r>
          </w:p>
        </w:tc>
        <w:tc>
          <w:tcPr>
            <w:tcW w:w="3685" w:type="dxa"/>
            <w:tcBorders>
              <w:top w:val="single" w:sz="4" w:space="0" w:color="000000"/>
              <w:left w:val="single" w:sz="4" w:space="0" w:color="000000"/>
              <w:bottom w:val="single" w:sz="4" w:space="0" w:color="000000"/>
              <w:right w:val="single" w:sz="4" w:space="0" w:color="000000"/>
            </w:tcBorders>
          </w:tcPr>
          <w:p w:rsidR="001972D1" w:rsidRDefault="001972D1" w:rsidP="009B5A06">
            <w:pPr>
              <w:spacing w:after="0" w:line="240" w:lineRule="auto"/>
              <w:jc w:val="both"/>
              <w:rPr>
                <w:rFonts w:ascii="Times New Roman" w:hAnsi="Times New Roman"/>
                <w:color w:val="000000"/>
                <w:lang w:val="uk-UA"/>
              </w:rPr>
            </w:pPr>
            <w:r>
              <w:rPr>
                <w:rFonts w:ascii="Times New Roman" w:hAnsi="Times New Roman"/>
                <w:color w:val="000000"/>
                <w:lang w:val="uk-UA"/>
              </w:rPr>
              <w:t>О</w:t>
            </w:r>
            <w:r>
              <w:rPr>
                <w:rFonts w:ascii="Times New Roman" w:hAnsi="Times New Roman"/>
                <w:color w:val="000000"/>
              </w:rPr>
              <w:t>працювати теоретичне</w:t>
            </w:r>
            <w:r>
              <w:rPr>
                <w:rFonts w:ascii="Times New Roman" w:hAnsi="Times New Roman"/>
                <w:color w:val="000000"/>
                <w:lang w:val="uk-UA"/>
              </w:rPr>
              <w:t xml:space="preserve"> матеріал та підготувати відповіді на питання з теми семінару.</w:t>
            </w:r>
          </w:p>
          <w:p w:rsidR="001972D1" w:rsidRDefault="001972D1" w:rsidP="009B5A06">
            <w:pPr>
              <w:spacing w:after="0" w:line="240" w:lineRule="auto"/>
              <w:jc w:val="both"/>
              <w:rPr>
                <w:rFonts w:ascii="Times New Roman" w:hAnsi="Times New Roman"/>
                <w:color w:val="000000"/>
                <w:lang w:val="uk-UA"/>
              </w:rPr>
            </w:pPr>
            <w:r>
              <w:rPr>
                <w:rFonts w:ascii="Times New Roman" w:hAnsi="Times New Roman"/>
                <w:color w:val="000000"/>
              </w:rPr>
              <w:t xml:space="preserve">Підготувати доповідь на тему: </w:t>
            </w:r>
          </w:p>
          <w:p w:rsidR="001972D1" w:rsidRPr="009B5A06" w:rsidRDefault="001972D1" w:rsidP="009B5A06">
            <w:pPr>
              <w:spacing w:after="0" w:line="240" w:lineRule="auto"/>
              <w:rPr>
                <w:rFonts w:ascii="Times New Roman" w:hAnsi="Times New Roman"/>
                <w:sz w:val="24"/>
                <w:szCs w:val="24"/>
                <w:lang w:val="uk-UA"/>
              </w:rPr>
            </w:pPr>
            <w:r>
              <w:rPr>
                <w:rFonts w:ascii="Times New Roman" w:hAnsi="Times New Roman"/>
                <w:color w:val="000000"/>
                <w:lang w:val="uk-UA"/>
              </w:rPr>
              <w:t>«Індустрія люксу у Франції»</w:t>
            </w:r>
          </w:p>
          <w:p w:rsidR="001972D1" w:rsidRPr="009B5A06" w:rsidRDefault="001972D1">
            <w:pPr>
              <w:spacing w:after="0" w:line="240" w:lineRule="auto"/>
              <w:jc w:val="both"/>
              <w:rPr>
                <w:rFonts w:ascii="Times New Roman" w:hAnsi="Times New Roman"/>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center"/>
              <w:rPr>
                <w:rFonts w:ascii="Times New Roman" w:hAnsi="Times New Roman"/>
                <w:sz w:val="24"/>
                <w:szCs w:val="24"/>
              </w:rPr>
            </w:pPr>
            <w:r>
              <w:rPr>
                <w:rFonts w:ascii="Times New Roman" w:hAnsi="Times New Roman"/>
                <w:color w:val="000000"/>
                <w:lang w:val="uk-UA"/>
              </w:rPr>
              <w:t>3</w:t>
            </w:r>
            <w:r>
              <w:rPr>
                <w:rFonts w:ascii="Times New Roman" w:hAnsi="Times New Roman"/>
                <w:color w:val="000000"/>
              </w:rPr>
              <w:t xml:space="preserve"> бали (виконання усіх видів завдань)</w:t>
            </w:r>
          </w:p>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 xml:space="preserve">0,5 балів за </w:t>
            </w:r>
            <w:r>
              <w:rPr>
                <w:rFonts w:ascii="Times New Roman" w:hAnsi="Times New Roman"/>
                <w:color w:val="000000"/>
                <w:lang w:val="uk-UA"/>
              </w:rPr>
              <w:t>+</w:t>
            </w:r>
            <w:r>
              <w:rPr>
                <w:rFonts w:ascii="Times New Roman" w:hAnsi="Times New Roman"/>
                <w:color w:val="000000"/>
              </w:rPr>
              <w:t>кожен вид роботи</w:t>
            </w:r>
          </w:p>
        </w:tc>
      </w:tr>
      <w:tr w:rsidR="001972D1" w:rsidRPr="0090194E" w:rsidTr="00DF7957">
        <w:tc>
          <w:tcPr>
            <w:tcW w:w="14567" w:type="dxa"/>
            <w:gridSpan w:val="6"/>
            <w:tcBorders>
              <w:top w:val="single" w:sz="4" w:space="0" w:color="000000"/>
              <w:left w:val="single" w:sz="4" w:space="0" w:color="000000"/>
              <w:bottom w:val="single" w:sz="4" w:space="0" w:color="000000"/>
              <w:right w:val="single" w:sz="4" w:space="0" w:color="000000"/>
            </w:tcBorders>
          </w:tcPr>
          <w:p w:rsidR="001972D1" w:rsidRPr="0090194E" w:rsidRDefault="001972D1">
            <w:pPr>
              <w:jc w:val="center"/>
              <w:rPr>
                <w:rFonts w:ascii="Times New Roman" w:hAnsi="Times New Roman"/>
                <w:b/>
                <w:sz w:val="28"/>
                <w:szCs w:val="28"/>
                <w:lang w:val="uk-UA"/>
              </w:rPr>
            </w:pPr>
            <w:r>
              <w:rPr>
                <w:rFonts w:ascii="Times New Roman" w:hAnsi="Times New Roman"/>
                <w:b/>
                <w:bCs/>
                <w:color w:val="000000"/>
                <w:sz w:val="24"/>
                <w:szCs w:val="24"/>
              </w:rPr>
              <w:t xml:space="preserve">Модуль 2. </w:t>
            </w:r>
            <w:r w:rsidRPr="00DA6C1E">
              <w:rPr>
                <w:rFonts w:ascii="Times New Roman" w:hAnsi="Times New Roman"/>
                <w:b/>
                <w:sz w:val="24"/>
                <w:szCs w:val="24"/>
                <w:lang w:val="uk-UA"/>
              </w:rPr>
              <w:t>Історія   розвитку та становлення Франції</w:t>
            </w:r>
            <w:r>
              <w:rPr>
                <w:rFonts w:ascii="Times New Roman" w:hAnsi="Times New Roman"/>
                <w:b/>
                <w:sz w:val="24"/>
                <w:szCs w:val="24"/>
                <w:lang w:val="uk-UA"/>
              </w:rPr>
              <w:t>.</w:t>
            </w:r>
          </w:p>
        </w:tc>
      </w:tr>
      <w:tr w:rsidR="001972D1" w:rsidRPr="0090194E" w:rsidTr="00DF7957">
        <w:tc>
          <w:tcPr>
            <w:tcW w:w="3085" w:type="dxa"/>
            <w:vMerge w:val="restart"/>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center"/>
              <w:rPr>
                <w:rFonts w:ascii="Times New Roman" w:hAnsi="Times New Roman"/>
                <w:sz w:val="24"/>
                <w:szCs w:val="24"/>
              </w:rPr>
            </w:pPr>
            <w:r>
              <w:rPr>
                <w:rFonts w:ascii="Times New Roman" w:hAnsi="Times New Roman"/>
                <w:color w:val="000000"/>
              </w:rPr>
              <w:t>Тиждень А</w:t>
            </w:r>
          </w:p>
          <w:p w:rsidR="001972D1" w:rsidRDefault="001972D1">
            <w:pPr>
              <w:spacing w:after="0" w:line="240" w:lineRule="auto"/>
              <w:jc w:val="center"/>
              <w:rPr>
                <w:rFonts w:ascii="Times New Roman" w:hAnsi="Times New Roman"/>
                <w:sz w:val="24"/>
                <w:szCs w:val="24"/>
              </w:rPr>
            </w:pPr>
            <w:hyperlink r:id="rId15" w:history="1">
              <w:r>
                <w:rPr>
                  <w:rStyle w:val="Hyperlink"/>
                  <w:rFonts w:ascii="Times New Roman" w:hAnsi="Times New Roman"/>
                </w:rPr>
                <w:t>http://www.kspu.edu/forstudent/shedule.aspx</w:t>
              </w:r>
            </w:hyperlink>
            <w:r>
              <w:rPr>
                <w:rFonts w:ascii="Times New Roman" w:hAnsi="Times New Roman"/>
                <w:color w:val="000000"/>
              </w:rPr>
              <w:t> </w:t>
            </w:r>
          </w:p>
          <w:p w:rsidR="001972D1" w:rsidRDefault="001972D1">
            <w:pPr>
              <w:spacing w:after="0" w:line="240" w:lineRule="auto"/>
              <w:rPr>
                <w:rFonts w:ascii="Times New Roman" w:hAnsi="Times New Roman"/>
                <w:sz w:val="24"/>
                <w:szCs w:val="24"/>
                <w:lang w:val="uk-UA"/>
              </w:rPr>
            </w:pPr>
            <w:r>
              <w:rPr>
                <w:rFonts w:ascii="Times New Roman" w:hAnsi="Times New Roman"/>
                <w:color w:val="000000"/>
                <w:lang w:val="uk-UA"/>
              </w:rPr>
              <w:t>10</w:t>
            </w:r>
            <w:r>
              <w:rPr>
                <w:rFonts w:ascii="Times New Roman" w:hAnsi="Times New Roman"/>
                <w:color w:val="000000"/>
              </w:rPr>
              <w:t xml:space="preserve"> годин аудиторної роботи</w:t>
            </w:r>
          </w:p>
          <w:p w:rsidR="001972D1" w:rsidRDefault="001972D1">
            <w:pPr>
              <w:spacing w:after="0" w:line="240" w:lineRule="atLeast"/>
              <w:rPr>
                <w:rFonts w:ascii="Times New Roman" w:hAnsi="Times New Roman"/>
                <w:sz w:val="24"/>
                <w:szCs w:val="24"/>
              </w:rPr>
            </w:pPr>
            <w:r>
              <w:rPr>
                <w:rFonts w:ascii="Times New Roman" w:hAnsi="Times New Roman"/>
                <w:color w:val="000000"/>
              </w:rPr>
              <w:t>1</w:t>
            </w:r>
            <w:r>
              <w:rPr>
                <w:rFonts w:ascii="Times New Roman" w:hAnsi="Times New Roman"/>
                <w:color w:val="000000"/>
                <w:lang w:val="uk-UA"/>
              </w:rPr>
              <w:t>0</w:t>
            </w:r>
            <w:r>
              <w:rPr>
                <w:rFonts w:ascii="Times New Roman" w:hAnsi="Times New Roman"/>
                <w:color w:val="000000"/>
              </w:rPr>
              <w:t xml:space="preserve"> годин самостійної роботи</w:t>
            </w:r>
          </w:p>
        </w:tc>
        <w:tc>
          <w:tcPr>
            <w:tcW w:w="2410"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rPr>
            </w:pPr>
            <w:r>
              <w:rPr>
                <w:rFonts w:ascii="Times New Roman" w:hAnsi="Times New Roman"/>
                <w:color w:val="000000"/>
              </w:rPr>
              <w:t xml:space="preserve">Тема 1: </w:t>
            </w:r>
          </w:p>
          <w:p w:rsidR="001972D1" w:rsidRPr="00172C52" w:rsidRDefault="001972D1" w:rsidP="004D14E0">
            <w:pPr>
              <w:spacing w:after="0" w:line="240" w:lineRule="auto"/>
              <w:rPr>
                <w:rFonts w:ascii="Times New Roman" w:hAnsi="Times New Roman"/>
              </w:rPr>
            </w:pPr>
            <w:r>
              <w:rPr>
                <w:rFonts w:ascii="Times New Roman" w:hAnsi="Times New Roman"/>
              </w:rPr>
              <w:t>Франція в доісторичний період</w:t>
            </w:r>
            <w:r>
              <w:rPr>
                <w:rFonts w:ascii="Times New Roman" w:hAnsi="Times New Roman"/>
                <w:lang w:val="uk-UA"/>
              </w:rPr>
              <w:t>. Романське завоювання.</w:t>
            </w:r>
          </w:p>
        </w:tc>
        <w:tc>
          <w:tcPr>
            <w:tcW w:w="1701"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лекція</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1,2, 5, 7, 9, 11</w:t>
            </w:r>
          </w:p>
          <w:p w:rsidR="001972D1" w:rsidRPr="006B6BF0" w:rsidRDefault="001972D1" w:rsidP="00CB2BE1">
            <w:pPr>
              <w:spacing w:after="0" w:line="240" w:lineRule="atLeast"/>
              <w:jc w:val="center"/>
              <w:rPr>
                <w:rFonts w:ascii="Times New Roman" w:hAnsi="Times New Roman"/>
                <w:sz w:val="24"/>
                <w:szCs w:val="24"/>
                <w:lang w:val="uk-UA"/>
              </w:rPr>
            </w:pPr>
            <w:r w:rsidRPr="00CB2BE1">
              <w:rPr>
                <w:rFonts w:ascii="Times New Roman" w:hAnsi="Times New Roman"/>
              </w:rPr>
              <w:t xml:space="preserve">Дод. </w:t>
            </w:r>
            <w:r w:rsidRPr="00CB2BE1">
              <w:rPr>
                <w:rFonts w:ascii="Times New Roman" w:hAnsi="Times New Roman"/>
                <w:lang w:val="uk-UA"/>
              </w:rPr>
              <w:t xml:space="preserve">15, </w:t>
            </w:r>
            <w:r>
              <w:rPr>
                <w:rFonts w:ascii="Times New Roman" w:hAnsi="Times New Roman"/>
                <w:lang w:val="uk-UA"/>
              </w:rPr>
              <w:t xml:space="preserve">16, </w:t>
            </w:r>
            <w:r w:rsidRPr="00CB2BE1">
              <w:rPr>
                <w:rFonts w:ascii="Times New Roman" w:hAnsi="Times New Roman"/>
                <w:lang w:val="uk-UA"/>
              </w:rPr>
              <w:t>26</w:t>
            </w:r>
          </w:p>
        </w:tc>
        <w:tc>
          <w:tcPr>
            <w:tcW w:w="3685"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 xml:space="preserve"> </w:t>
            </w:r>
            <w:r>
              <w:rPr>
                <w:rFonts w:ascii="Times New Roman" w:hAnsi="Times New Roman"/>
                <w:color w:val="000000"/>
                <w:lang w:val="uk-UA"/>
              </w:rPr>
              <w:t>2</w:t>
            </w:r>
            <w:r w:rsidRPr="00161EC9">
              <w:rPr>
                <w:rFonts w:ascii="Times New Roman" w:hAnsi="Times New Roman"/>
                <w:color w:val="000000"/>
                <w:lang w:val="uk-UA"/>
              </w:rPr>
              <w:t xml:space="preserve"> бал</w:t>
            </w:r>
            <w:r>
              <w:rPr>
                <w:rFonts w:ascii="Times New Roman" w:hAnsi="Times New Roman"/>
                <w:color w:val="000000"/>
                <w:lang w:val="uk-UA"/>
              </w:rPr>
              <w:t>и</w:t>
            </w:r>
            <w:r w:rsidRPr="00161EC9">
              <w:rPr>
                <w:rFonts w:ascii="Times New Roman" w:hAnsi="Times New Roman"/>
                <w:color w:val="000000"/>
                <w:lang w:val="uk-UA"/>
              </w:rPr>
              <w:t xml:space="preserve"> </w:t>
            </w:r>
            <w:r>
              <w:rPr>
                <w:rFonts w:ascii="Times New Roman" w:hAnsi="Times New Roman"/>
                <w:color w:val="000000"/>
              </w:rPr>
              <w:t>(присутність+наявність лекції)</w:t>
            </w:r>
          </w:p>
        </w:tc>
      </w:tr>
      <w:tr w:rsidR="001972D1" w:rsidRPr="0090194E" w:rsidTr="00DF7957">
        <w:tc>
          <w:tcPr>
            <w:tcW w:w="3085" w:type="dxa"/>
            <w:vMerge/>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uto"/>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color w:val="000000"/>
              </w:rPr>
            </w:pPr>
            <w:r>
              <w:rPr>
                <w:rFonts w:ascii="Times New Roman" w:hAnsi="Times New Roman"/>
                <w:color w:val="000000"/>
              </w:rPr>
              <w:t xml:space="preserve">Тема 2: </w:t>
            </w:r>
            <w:r>
              <w:rPr>
                <w:rFonts w:ascii="Times New Roman" w:hAnsi="Times New Roman"/>
                <w:lang w:val="uk-UA"/>
              </w:rPr>
              <w:t xml:space="preserve">Франція в період </w:t>
            </w:r>
            <w:r w:rsidRPr="00C140C7">
              <w:rPr>
                <w:rFonts w:ascii="Times New Roman" w:hAnsi="Times New Roman"/>
              </w:rPr>
              <w:t>середньовіччя та епоху Відродження. Видатні історичні події.</w:t>
            </w:r>
          </w:p>
          <w:p w:rsidR="001972D1" w:rsidRPr="00E41E6C" w:rsidRDefault="001972D1">
            <w:pPr>
              <w:spacing w:after="0" w:line="240" w:lineRule="atLeast"/>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лекція</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1,2, 5, 7, 9, 11</w:t>
            </w:r>
          </w:p>
          <w:p w:rsidR="001972D1" w:rsidRDefault="001972D1" w:rsidP="00CB2BE1">
            <w:pPr>
              <w:spacing w:after="0" w:line="240" w:lineRule="atLeast"/>
              <w:jc w:val="center"/>
              <w:rPr>
                <w:rFonts w:ascii="Times New Roman" w:hAnsi="Times New Roman"/>
                <w:sz w:val="24"/>
                <w:szCs w:val="24"/>
              </w:rPr>
            </w:pPr>
            <w:r w:rsidRPr="00CB2BE1">
              <w:rPr>
                <w:rFonts w:ascii="Times New Roman" w:hAnsi="Times New Roman"/>
              </w:rPr>
              <w:t xml:space="preserve">Дод. </w:t>
            </w:r>
            <w:r w:rsidRPr="00CB2BE1">
              <w:rPr>
                <w:rFonts w:ascii="Times New Roman" w:hAnsi="Times New Roman"/>
                <w:lang w:val="uk-UA"/>
              </w:rPr>
              <w:t xml:space="preserve">15, </w:t>
            </w:r>
            <w:r>
              <w:rPr>
                <w:rFonts w:ascii="Times New Roman" w:hAnsi="Times New Roman"/>
                <w:lang w:val="uk-UA"/>
              </w:rPr>
              <w:t xml:space="preserve">16, </w:t>
            </w:r>
            <w:r w:rsidRPr="00CB2BE1">
              <w:rPr>
                <w:rFonts w:ascii="Times New Roman" w:hAnsi="Times New Roman"/>
                <w:lang w:val="uk-UA"/>
              </w:rPr>
              <w:t>26</w:t>
            </w:r>
          </w:p>
        </w:tc>
        <w:tc>
          <w:tcPr>
            <w:tcW w:w="3685" w:type="dxa"/>
            <w:tcBorders>
              <w:top w:val="single" w:sz="4" w:space="0" w:color="000000"/>
              <w:left w:val="single" w:sz="4" w:space="0" w:color="000000"/>
              <w:bottom w:val="single" w:sz="4" w:space="0" w:color="000000"/>
              <w:right w:val="single" w:sz="4" w:space="0" w:color="000000"/>
            </w:tcBorders>
          </w:tcPr>
          <w:p w:rsidR="001972D1" w:rsidRPr="00F51EAD" w:rsidRDefault="001972D1" w:rsidP="00F51EAD">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r>
              <w:rPr>
                <w:rFonts w:ascii="Times New Roman" w:hAnsi="Times New Roman"/>
                <w:color w:val="000000"/>
                <w:lang w:val="uk-U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lang w:val="uk-UA"/>
              </w:rPr>
              <w:t>2</w:t>
            </w:r>
            <w:r w:rsidRPr="00161EC9">
              <w:rPr>
                <w:rFonts w:ascii="Times New Roman" w:hAnsi="Times New Roman"/>
                <w:color w:val="000000"/>
                <w:lang w:val="uk-UA"/>
              </w:rPr>
              <w:t xml:space="preserve"> бал</w:t>
            </w:r>
            <w:r>
              <w:rPr>
                <w:rFonts w:ascii="Times New Roman" w:hAnsi="Times New Roman"/>
                <w:color w:val="000000"/>
                <w:lang w:val="uk-UA"/>
              </w:rPr>
              <w:t>и</w:t>
            </w:r>
            <w:r w:rsidRPr="00161EC9">
              <w:rPr>
                <w:rFonts w:ascii="Times New Roman" w:hAnsi="Times New Roman"/>
                <w:color w:val="000000"/>
                <w:lang w:val="uk-UA"/>
              </w:rPr>
              <w:t xml:space="preserve"> </w:t>
            </w:r>
            <w:r>
              <w:rPr>
                <w:rFonts w:ascii="Times New Roman" w:hAnsi="Times New Roman"/>
                <w:color w:val="000000"/>
              </w:rPr>
              <w:t>(присутність+наявність лекції)</w:t>
            </w:r>
          </w:p>
        </w:tc>
      </w:tr>
      <w:tr w:rsidR="001972D1" w:rsidRPr="0090194E" w:rsidTr="00DF7957">
        <w:tc>
          <w:tcPr>
            <w:tcW w:w="3085" w:type="dxa"/>
            <w:vMerge w:val="restart"/>
            <w:tcBorders>
              <w:top w:val="single" w:sz="4" w:space="0" w:color="000000"/>
              <w:left w:val="single" w:sz="4" w:space="0" w:color="000000"/>
              <w:bottom w:val="single" w:sz="4" w:space="0" w:color="000000"/>
              <w:right w:val="single" w:sz="4" w:space="0" w:color="000000"/>
            </w:tcBorders>
          </w:tcPr>
          <w:p w:rsidR="001972D1" w:rsidRPr="0090194E" w:rsidRDefault="001972D1">
            <w:pPr>
              <w:spacing w:after="0"/>
            </w:pPr>
          </w:p>
        </w:tc>
        <w:tc>
          <w:tcPr>
            <w:tcW w:w="2410"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color w:val="000000"/>
              </w:rPr>
            </w:pPr>
            <w:r>
              <w:rPr>
                <w:rFonts w:ascii="Times New Roman" w:hAnsi="Times New Roman"/>
                <w:color w:val="000000"/>
              </w:rPr>
              <w:t xml:space="preserve">Тема 3: </w:t>
            </w:r>
          </w:p>
          <w:p w:rsidR="001972D1" w:rsidRDefault="001972D1">
            <w:pPr>
              <w:spacing w:after="0" w:line="240" w:lineRule="auto"/>
              <w:jc w:val="both"/>
              <w:rPr>
                <w:rFonts w:ascii="Times New Roman" w:hAnsi="Times New Roman"/>
              </w:rPr>
            </w:pPr>
            <w:r w:rsidRPr="00C140C7">
              <w:rPr>
                <w:rFonts w:ascii="Times New Roman" w:hAnsi="Times New Roman"/>
                <w:lang w:val="uk-UA"/>
              </w:rPr>
              <w:t>Франція в епоху Просвітництва. Велика Французька Революція</w:t>
            </w:r>
            <w:r>
              <w:rPr>
                <w:rFonts w:ascii="Times New Roman" w:hAnsi="Times New Roman"/>
                <w:lang w:val="uk-UA"/>
              </w:rPr>
              <w:t xml:space="preserve">. Паризька комуна. </w:t>
            </w:r>
          </w:p>
          <w:p w:rsidR="001972D1" w:rsidRPr="00091506" w:rsidRDefault="001972D1" w:rsidP="002313E5">
            <w:pPr>
              <w:spacing w:after="0" w:line="240" w:lineRule="auto"/>
              <w:rPr>
                <w:rFonts w:ascii="Times New Roman" w:hAnsi="Times New Roman"/>
                <w:lang w:val="uk-UA"/>
              </w:rPr>
            </w:pPr>
          </w:p>
        </w:tc>
        <w:tc>
          <w:tcPr>
            <w:tcW w:w="1701"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лекція</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1,2, 5, 7, 9, 11</w:t>
            </w:r>
          </w:p>
          <w:p w:rsidR="001972D1" w:rsidRDefault="001972D1" w:rsidP="00CB2BE1">
            <w:pPr>
              <w:spacing w:after="0" w:line="240" w:lineRule="atLeast"/>
              <w:jc w:val="center"/>
              <w:rPr>
                <w:rFonts w:ascii="Times New Roman" w:hAnsi="Times New Roman"/>
                <w:sz w:val="24"/>
                <w:szCs w:val="24"/>
              </w:rPr>
            </w:pPr>
            <w:r w:rsidRPr="00CB2BE1">
              <w:rPr>
                <w:rFonts w:ascii="Times New Roman" w:hAnsi="Times New Roman"/>
              </w:rPr>
              <w:t xml:space="preserve">Дод. </w:t>
            </w:r>
            <w:r w:rsidRPr="00CB2BE1">
              <w:rPr>
                <w:rFonts w:ascii="Times New Roman" w:hAnsi="Times New Roman"/>
                <w:lang w:val="uk-UA"/>
              </w:rPr>
              <w:t xml:space="preserve">15, </w:t>
            </w:r>
            <w:r>
              <w:rPr>
                <w:rFonts w:ascii="Times New Roman" w:hAnsi="Times New Roman"/>
                <w:lang w:val="uk-UA"/>
              </w:rPr>
              <w:t xml:space="preserve">16, </w:t>
            </w:r>
            <w:r w:rsidRPr="00CB2BE1">
              <w:rPr>
                <w:rFonts w:ascii="Times New Roman" w:hAnsi="Times New Roman"/>
                <w:lang w:val="uk-UA"/>
              </w:rPr>
              <w:t>26</w:t>
            </w:r>
          </w:p>
        </w:tc>
        <w:tc>
          <w:tcPr>
            <w:tcW w:w="3685"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lang w:val="uk-UA"/>
              </w:rPr>
              <w:t>2</w:t>
            </w:r>
            <w:r w:rsidRPr="00161EC9">
              <w:rPr>
                <w:rFonts w:ascii="Times New Roman" w:hAnsi="Times New Roman"/>
                <w:color w:val="000000"/>
                <w:lang w:val="uk-UA"/>
              </w:rPr>
              <w:t xml:space="preserve"> бал</w:t>
            </w:r>
            <w:r>
              <w:rPr>
                <w:rFonts w:ascii="Times New Roman" w:hAnsi="Times New Roman"/>
                <w:color w:val="000000"/>
                <w:lang w:val="uk-UA"/>
              </w:rPr>
              <w:t>и</w:t>
            </w:r>
            <w:r w:rsidRPr="00161EC9">
              <w:rPr>
                <w:rFonts w:ascii="Times New Roman" w:hAnsi="Times New Roman"/>
                <w:color w:val="000000"/>
                <w:lang w:val="uk-UA"/>
              </w:rPr>
              <w:t xml:space="preserve"> </w:t>
            </w:r>
            <w:r>
              <w:rPr>
                <w:rFonts w:ascii="Times New Roman" w:hAnsi="Times New Roman"/>
                <w:color w:val="000000"/>
              </w:rPr>
              <w:t>(присутність+наявність лекції)</w:t>
            </w:r>
          </w:p>
        </w:tc>
      </w:tr>
      <w:tr w:rsidR="001972D1" w:rsidRPr="0090194E" w:rsidTr="00DF7957">
        <w:tc>
          <w:tcPr>
            <w:tcW w:w="3085" w:type="dxa"/>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tcPr>
          <w:p w:rsidR="001972D1" w:rsidRDefault="001972D1">
            <w:pPr>
              <w:jc w:val="both"/>
              <w:rPr>
                <w:rFonts w:ascii="Times New Roman" w:hAnsi="Times New Roman"/>
                <w:color w:val="000000"/>
              </w:rPr>
            </w:pPr>
            <w:r>
              <w:rPr>
                <w:rFonts w:ascii="Times New Roman" w:hAnsi="Times New Roman"/>
                <w:color w:val="000000"/>
              </w:rPr>
              <w:t>Тема</w:t>
            </w:r>
            <w:r>
              <w:rPr>
                <w:rFonts w:ascii="Times New Roman" w:hAnsi="Times New Roman"/>
                <w:color w:val="000000"/>
                <w:lang w:val="uk-UA"/>
              </w:rPr>
              <w:t xml:space="preserve"> </w:t>
            </w:r>
            <w:r>
              <w:rPr>
                <w:rFonts w:ascii="Times New Roman" w:hAnsi="Times New Roman"/>
                <w:color w:val="000000"/>
              </w:rPr>
              <w:t>4:</w:t>
            </w:r>
          </w:p>
          <w:p w:rsidR="001972D1" w:rsidRDefault="001972D1">
            <w:pPr>
              <w:jc w:val="both"/>
              <w:rPr>
                <w:rFonts w:ascii="Times New Roman" w:hAnsi="Times New Roman"/>
                <w:color w:val="000000"/>
                <w:lang w:val="uk-UA"/>
              </w:rPr>
            </w:pPr>
            <w:r w:rsidRPr="00C140C7">
              <w:rPr>
                <w:rFonts w:ascii="Times New Roman" w:hAnsi="Times New Roman"/>
                <w:lang w:val="uk-UA"/>
              </w:rPr>
              <w:t xml:space="preserve">Франція у 19-20 ст. Видатні особистості Франції  </w:t>
            </w:r>
          </w:p>
          <w:p w:rsidR="001972D1" w:rsidRPr="0090194E" w:rsidRDefault="001972D1">
            <w:pPr>
              <w:jc w:val="both"/>
              <w:rPr>
                <w:rFonts w:ascii="Times New Roman" w:hAnsi="Times New Roman"/>
                <w:lang w:val="uk-UA"/>
              </w:rPr>
            </w:pPr>
          </w:p>
        </w:tc>
        <w:tc>
          <w:tcPr>
            <w:tcW w:w="1701"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лекція</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1,2, 5, 7, 9, 11</w:t>
            </w:r>
          </w:p>
          <w:p w:rsidR="001972D1" w:rsidRPr="00CB2BE1" w:rsidRDefault="001972D1" w:rsidP="00CB2BE1">
            <w:pPr>
              <w:spacing w:after="0" w:line="240" w:lineRule="atLeast"/>
              <w:jc w:val="center"/>
              <w:rPr>
                <w:rFonts w:ascii="Times New Roman" w:hAnsi="Times New Roman"/>
                <w:sz w:val="24"/>
                <w:szCs w:val="24"/>
                <w:lang w:val="uk-UA"/>
              </w:rPr>
            </w:pPr>
            <w:r w:rsidRPr="00CB2BE1">
              <w:rPr>
                <w:rFonts w:ascii="Times New Roman" w:hAnsi="Times New Roman"/>
              </w:rPr>
              <w:t xml:space="preserve">Дод. </w:t>
            </w:r>
            <w:r w:rsidRPr="00CB2BE1">
              <w:rPr>
                <w:rFonts w:ascii="Times New Roman" w:hAnsi="Times New Roman"/>
                <w:lang w:val="uk-UA"/>
              </w:rPr>
              <w:t xml:space="preserve">15, </w:t>
            </w:r>
            <w:r>
              <w:rPr>
                <w:rFonts w:ascii="Times New Roman" w:hAnsi="Times New Roman"/>
                <w:lang w:val="uk-UA"/>
              </w:rPr>
              <w:t xml:space="preserve">16, </w:t>
            </w:r>
            <w:r w:rsidRPr="00CB2BE1">
              <w:rPr>
                <w:rFonts w:ascii="Times New Roman" w:hAnsi="Times New Roman"/>
                <w:lang w:val="uk-UA"/>
              </w:rPr>
              <w:t>26</w:t>
            </w:r>
          </w:p>
        </w:tc>
        <w:tc>
          <w:tcPr>
            <w:tcW w:w="3685"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lang w:val="uk-UA"/>
              </w:rPr>
              <w:t>2</w:t>
            </w:r>
            <w:r w:rsidRPr="00161EC9">
              <w:rPr>
                <w:rFonts w:ascii="Times New Roman" w:hAnsi="Times New Roman"/>
                <w:color w:val="000000"/>
                <w:lang w:val="uk-UA"/>
              </w:rPr>
              <w:t xml:space="preserve"> бал</w:t>
            </w:r>
            <w:r>
              <w:rPr>
                <w:rFonts w:ascii="Times New Roman" w:hAnsi="Times New Roman"/>
                <w:color w:val="000000"/>
                <w:lang w:val="uk-UA"/>
              </w:rPr>
              <w:t>и</w:t>
            </w:r>
            <w:r w:rsidRPr="00161EC9">
              <w:rPr>
                <w:rFonts w:ascii="Times New Roman" w:hAnsi="Times New Roman"/>
                <w:color w:val="000000"/>
                <w:lang w:val="uk-UA"/>
              </w:rPr>
              <w:t xml:space="preserve"> </w:t>
            </w:r>
            <w:r>
              <w:rPr>
                <w:rFonts w:ascii="Times New Roman" w:hAnsi="Times New Roman"/>
                <w:color w:val="000000"/>
              </w:rPr>
              <w:t>(присутність+наявність лекції)</w:t>
            </w:r>
          </w:p>
        </w:tc>
      </w:tr>
      <w:tr w:rsidR="001972D1" w:rsidRPr="00F51EAD" w:rsidTr="00DF7957">
        <w:tc>
          <w:tcPr>
            <w:tcW w:w="3085"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center"/>
              <w:rPr>
                <w:rFonts w:ascii="Times New Roman" w:hAnsi="Times New Roman"/>
                <w:sz w:val="24"/>
                <w:szCs w:val="24"/>
              </w:rPr>
            </w:pPr>
            <w:r>
              <w:rPr>
                <w:rFonts w:ascii="Times New Roman" w:hAnsi="Times New Roman"/>
                <w:color w:val="000000"/>
              </w:rPr>
              <w:t>Тиждень Б</w:t>
            </w:r>
          </w:p>
          <w:p w:rsidR="001972D1" w:rsidRDefault="001972D1">
            <w:pPr>
              <w:spacing w:after="0" w:line="240" w:lineRule="auto"/>
              <w:jc w:val="center"/>
              <w:rPr>
                <w:rFonts w:ascii="Times New Roman" w:hAnsi="Times New Roman"/>
                <w:sz w:val="24"/>
                <w:szCs w:val="24"/>
              </w:rPr>
            </w:pPr>
            <w:hyperlink r:id="rId16" w:history="1">
              <w:r>
                <w:rPr>
                  <w:rStyle w:val="Hyperlink"/>
                  <w:rFonts w:ascii="Times New Roman" w:hAnsi="Times New Roman"/>
                </w:rPr>
                <w:t>http://www.kspu.edu/forstudent/shedule.aspx</w:t>
              </w:r>
            </w:hyperlink>
            <w:r>
              <w:rPr>
                <w:rFonts w:ascii="Times New Roman" w:hAnsi="Times New Roman"/>
                <w:color w:val="000000"/>
              </w:rPr>
              <w:t> </w:t>
            </w:r>
          </w:p>
          <w:p w:rsidR="001972D1" w:rsidRDefault="001972D1">
            <w:pPr>
              <w:spacing w:after="0" w:line="240" w:lineRule="auto"/>
              <w:rPr>
                <w:rFonts w:ascii="Times New Roman" w:hAnsi="Times New Roman"/>
                <w:sz w:val="24"/>
                <w:szCs w:val="24"/>
                <w:lang w:val="uk-UA"/>
              </w:rPr>
            </w:pPr>
            <w:r>
              <w:rPr>
                <w:rFonts w:ascii="Times New Roman" w:hAnsi="Times New Roman"/>
                <w:color w:val="000000"/>
                <w:lang w:val="uk-UA"/>
              </w:rPr>
              <w:t>8</w:t>
            </w:r>
            <w:r>
              <w:rPr>
                <w:rFonts w:ascii="Times New Roman" w:hAnsi="Times New Roman"/>
                <w:color w:val="000000"/>
              </w:rPr>
              <w:t xml:space="preserve"> годин</w:t>
            </w:r>
            <w:r>
              <w:rPr>
                <w:rFonts w:ascii="Times New Roman" w:hAnsi="Times New Roman"/>
                <w:color w:val="000000"/>
                <w:lang w:val="uk-UA"/>
              </w:rPr>
              <w:t xml:space="preserve"> </w:t>
            </w:r>
            <w:r>
              <w:rPr>
                <w:rFonts w:ascii="Times New Roman" w:hAnsi="Times New Roman"/>
                <w:color w:val="000000"/>
              </w:rPr>
              <w:t>аудиторної роботи</w:t>
            </w:r>
          </w:p>
          <w:p w:rsidR="001972D1" w:rsidRDefault="001972D1">
            <w:pPr>
              <w:spacing w:after="0" w:line="240" w:lineRule="atLeast"/>
              <w:jc w:val="both"/>
              <w:rPr>
                <w:rFonts w:ascii="Times New Roman" w:hAnsi="Times New Roman"/>
                <w:sz w:val="24"/>
                <w:szCs w:val="24"/>
                <w:lang w:val="uk-UA"/>
              </w:rPr>
            </w:pPr>
            <w:r>
              <w:rPr>
                <w:rFonts w:ascii="Times New Roman" w:hAnsi="Times New Roman"/>
                <w:color w:val="000000"/>
                <w:lang w:val="uk-UA"/>
              </w:rPr>
              <w:t>18</w:t>
            </w:r>
            <w:r>
              <w:rPr>
                <w:rFonts w:ascii="Times New Roman" w:hAnsi="Times New Roman"/>
                <w:color w:val="000000"/>
              </w:rPr>
              <w:t xml:space="preserve"> годин</w:t>
            </w:r>
            <w:r>
              <w:rPr>
                <w:rFonts w:ascii="Times New Roman" w:hAnsi="Times New Roman"/>
                <w:color w:val="000000"/>
                <w:lang w:val="uk-UA"/>
              </w:rPr>
              <w:t xml:space="preserve"> </w:t>
            </w:r>
            <w:r>
              <w:rPr>
                <w:rFonts w:ascii="Times New Roman" w:hAnsi="Times New Roman"/>
                <w:color w:val="000000"/>
              </w:rPr>
              <w:t>самостійної роботи</w:t>
            </w:r>
          </w:p>
        </w:tc>
        <w:tc>
          <w:tcPr>
            <w:tcW w:w="2410" w:type="dxa"/>
            <w:tcBorders>
              <w:top w:val="single" w:sz="4" w:space="0" w:color="000000"/>
              <w:left w:val="single" w:sz="4" w:space="0" w:color="000000"/>
              <w:bottom w:val="single" w:sz="4" w:space="0" w:color="000000"/>
              <w:right w:val="single" w:sz="4" w:space="0" w:color="000000"/>
            </w:tcBorders>
          </w:tcPr>
          <w:p w:rsidR="001972D1" w:rsidRDefault="001972D1" w:rsidP="006B6BF0">
            <w:pPr>
              <w:spacing w:after="0" w:line="240" w:lineRule="auto"/>
              <w:jc w:val="both"/>
              <w:rPr>
                <w:rFonts w:ascii="Times New Roman" w:hAnsi="Times New Roman"/>
                <w:color w:val="000000"/>
                <w:lang w:val="uk-UA"/>
              </w:rPr>
            </w:pPr>
            <w:r>
              <w:rPr>
                <w:rFonts w:ascii="Times New Roman" w:hAnsi="Times New Roman"/>
                <w:color w:val="000000"/>
              </w:rPr>
              <w:t xml:space="preserve">Тема 1: </w:t>
            </w:r>
          </w:p>
          <w:p w:rsidR="001972D1" w:rsidRPr="001905E4" w:rsidRDefault="001972D1" w:rsidP="001905E4">
            <w:pPr>
              <w:spacing w:line="240" w:lineRule="auto"/>
              <w:rPr>
                <w:rFonts w:ascii="Times New Roman" w:hAnsi="Times New Roman"/>
                <w:lang w:val="uk-UA"/>
              </w:rPr>
            </w:pPr>
            <w:r>
              <w:rPr>
                <w:rFonts w:ascii="Times New Roman" w:hAnsi="Times New Roman"/>
              </w:rPr>
              <w:t>Франція в доісторичний період</w:t>
            </w:r>
            <w:r>
              <w:rPr>
                <w:rFonts w:ascii="Times New Roman" w:hAnsi="Times New Roman"/>
                <w:lang w:val="uk-UA"/>
              </w:rPr>
              <w:t xml:space="preserve">. Романське завоювання. Гали. </w:t>
            </w:r>
          </w:p>
        </w:tc>
        <w:tc>
          <w:tcPr>
            <w:tcW w:w="1701" w:type="dxa"/>
            <w:tcBorders>
              <w:top w:val="single" w:sz="4" w:space="0" w:color="000000"/>
              <w:left w:val="single" w:sz="4" w:space="0" w:color="000000"/>
              <w:bottom w:val="single" w:sz="4" w:space="0" w:color="000000"/>
              <w:right w:val="single" w:sz="4" w:space="0" w:color="000000"/>
            </w:tcBorders>
          </w:tcPr>
          <w:p w:rsidR="001972D1" w:rsidRPr="001905E4" w:rsidRDefault="001972D1">
            <w:pPr>
              <w:spacing w:after="0" w:line="240" w:lineRule="atLeast"/>
              <w:jc w:val="center"/>
              <w:rPr>
                <w:rFonts w:ascii="Times New Roman" w:hAnsi="Times New Roman"/>
                <w:sz w:val="24"/>
                <w:szCs w:val="24"/>
                <w:lang w:val="uk-UA"/>
              </w:rPr>
            </w:pPr>
            <w:r w:rsidRPr="001905E4">
              <w:rPr>
                <w:rFonts w:ascii="Times New Roman" w:hAnsi="Times New Roman"/>
                <w:color w:val="000000"/>
                <w:lang w:val="uk-UA"/>
              </w:rPr>
              <w:t>семінар</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1,2, 5, 7, 9, 11</w:t>
            </w:r>
          </w:p>
          <w:p w:rsidR="001972D1" w:rsidRPr="001905E4" w:rsidRDefault="001972D1" w:rsidP="00CB2BE1">
            <w:pPr>
              <w:spacing w:after="0" w:line="240" w:lineRule="atLeast"/>
              <w:jc w:val="center"/>
              <w:rPr>
                <w:rFonts w:ascii="Times New Roman" w:hAnsi="Times New Roman"/>
                <w:sz w:val="24"/>
                <w:szCs w:val="24"/>
                <w:lang w:val="uk-UA"/>
              </w:rPr>
            </w:pPr>
            <w:r w:rsidRPr="00CB2BE1">
              <w:rPr>
                <w:rFonts w:ascii="Times New Roman" w:hAnsi="Times New Roman"/>
              </w:rPr>
              <w:t xml:space="preserve">Дод. </w:t>
            </w:r>
            <w:r w:rsidRPr="00CB2BE1">
              <w:rPr>
                <w:rFonts w:ascii="Times New Roman" w:hAnsi="Times New Roman"/>
                <w:lang w:val="uk-UA"/>
              </w:rPr>
              <w:t xml:space="preserve">15, </w:t>
            </w:r>
            <w:r>
              <w:rPr>
                <w:rFonts w:ascii="Times New Roman" w:hAnsi="Times New Roman"/>
                <w:lang w:val="uk-UA"/>
              </w:rPr>
              <w:t xml:space="preserve">16, </w:t>
            </w:r>
            <w:r w:rsidRPr="00CB2BE1">
              <w:rPr>
                <w:rFonts w:ascii="Times New Roman" w:hAnsi="Times New Roman"/>
                <w:lang w:val="uk-UA"/>
              </w:rPr>
              <w:t>26</w:t>
            </w:r>
          </w:p>
        </w:tc>
        <w:tc>
          <w:tcPr>
            <w:tcW w:w="3685"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color w:val="000000"/>
                <w:lang w:val="uk-UA"/>
              </w:rPr>
            </w:pPr>
            <w:r w:rsidRPr="001905E4">
              <w:rPr>
                <w:rFonts w:ascii="Times New Roman" w:hAnsi="Times New Roman"/>
                <w:color w:val="000000"/>
                <w:lang w:val="uk-UA"/>
              </w:rPr>
              <w:t xml:space="preserve">Самостійно опрацювати теоретичний матеріал, підкріплюючи відповіді ілюстративним </w:t>
            </w:r>
            <w:r>
              <w:rPr>
                <w:rFonts w:ascii="Times New Roman" w:hAnsi="Times New Roman"/>
                <w:color w:val="000000"/>
              </w:rPr>
              <w:t>матеріалом.</w:t>
            </w:r>
          </w:p>
          <w:p w:rsidR="001972D1" w:rsidRPr="00F51EAD" w:rsidRDefault="001972D1" w:rsidP="000B0013">
            <w:pPr>
              <w:spacing w:after="0" w:line="240" w:lineRule="auto"/>
              <w:jc w:val="both"/>
              <w:rPr>
                <w:rFonts w:ascii="Times New Roman" w:hAnsi="Times New Roman"/>
                <w:color w:val="000000"/>
                <w:lang w:val="uk-UA"/>
              </w:rPr>
            </w:pPr>
            <w:r>
              <w:rPr>
                <w:rFonts w:ascii="Times New Roman" w:hAnsi="Times New Roman"/>
                <w:color w:val="000000"/>
                <w:lang w:val="uk-UA"/>
              </w:rPr>
              <w:t>О</w:t>
            </w:r>
            <w:r>
              <w:rPr>
                <w:rFonts w:ascii="Times New Roman" w:hAnsi="Times New Roman"/>
                <w:color w:val="000000"/>
              </w:rPr>
              <w:t>працювати теоретичне</w:t>
            </w:r>
            <w:r>
              <w:rPr>
                <w:rFonts w:ascii="Times New Roman" w:hAnsi="Times New Roman"/>
                <w:color w:val="000000"/>
                <w:lang w:val="uk-UA"/>
              </w:rPr>
              <w:t xml:space="preserve"> матеріал та підготувати відповіді на питання з теми семінару. Підготувати доповідь про культуру та побут галів. </w:t>
            </w: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color w:val="000000"/>
                <w:lang w:val="uk-UA"/>
              </w:rPr>
            </w:pPr>
            <w:r>
              <w:rPr>
                <w:rFonts w:ascii="Times New Roman" w:hAnsi="Times New Roman"/>
                <w:color w:val="000000"/>
                <w:lang w:val="uk-UA"/>
              </w:rPr>
              <w:t>3</w:t>
            </w:r>
            <w:r w:rsidRPr="00F51EAD">
              <w:rPr>
                <w:rFonts w:ascii="Times New Roman" w:hAnsi="Times New Roman"/>
                <w:color w:val="000000"/>
                <w:lang w:val="uk-UA"/>
              </w:rPr>
              <w:t xml:space="preserve"> бали (відповідь)</w:t>
            </w:r>
          </w:p>
          <w:p w:rsidR="001972D1" w:rsidRPr="00F51EAD" w:rsidRDefault="001972D1">
            <w:pPr>
              <w:spacing w:after="0" w:line="240" w:lineRule="atLeast"/>
              <w:jc w:val="center"/>
              <w:rPr>
                <w:rFonts w:ascii="Times New Roman" w:hAnsi="Times New Roman"/>
                <w:sz w:val="24"/>
                <w:szCs w:val="24"/>
                <w:lang w:val="uk-UA"/>
              </w:rPr>
            </w:pPr>
            <w:r>
              <w:rPr>
                <w:rFonts w:ascii="Times New Roman" w:hAnsi="Times New Roman"/>
                <w:color w:val="000000"/>
              </w:rPr>
              <w:t>0,5 балів за кожен вид роботи</w:t>
            </w:r>
          </w:p>
        </w:tc>
      </w:tr>
      <w:tr w:rsidR="001972D1" w:rsidRPr="0090194E" w:rsidTr="00DF7957">
        <w:tc>
          <w:tcPr>
            <w:tcW w:w="3085" w:type="dxa"/>
            <w:tcBorders>
              <w:top w:val="single" w:sz="4" w:space="0" w:color="000000"/>
              <w:left w:val="single" w:sz="4" w:space="0" w:color="000000"/>
              <w:bottom w:val="single" w:sz="4" w:space="0" w:color="000000"/>
              <w:right w:val="single" w:sz="4" w:space="0" w:color="000000"/>
            </w:tcBorders>
          </w:tcPr>
          <w:p w:rsidR="001972D1" w:rsidRPr="00F51EAD" w:rsidRDefault="001972D1">
            <w:pPr>
              <w:spacing w:after="0"/>
              <w:rPr>
                <w:lang w:val="uk-UA"/>
              </w:rPr>
            </w:pPr>
          </w:p>
        </w:tc>
        <w:tc>
          <w:tcPr>
            <w:tcW w:w="2410"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rPr>
                <w:rFonts w:ascii="Times New Roman" w:hAnsi="Times New Roman"/>
                <w:color w:val="000000"/>
                <w:lang w:val="uk-UA"/>
              </w:rPr>
            </w:pPr>
            <w:r w:rsidRPr="00F51EAD">
              <w:rPr>
                <w:rFonts w:ascii="Times New Roman" w:hAnsi="Times New Roman"/>
                <w:color w:val="000000"/>
                <w:lang w:val="uk-UA"/>
              </w:rPr>
              <w:t xml:space="preserve">Тема </w:t>
            </w:r>
            <w:r>
              <w:rPr>
                <w:rFonts w:ascii="Times New Roman" w:hAnsi="Times New Roman"/>
                <w:color w:val="000000"/>
                <w:lang w:val="uk-UA"/>
              </w:rPr>
              <w:t>2</w:t>
            </w:r>
            <w:r w:rsidRPr="00F51EAD">
              <w:rPr>
                <w:rFonts w:ascii="Times New Roman" w:hAnsi="Times New Roman"/>
                <w:color w:val="000000"/>
                <w:lang w:val="uk-UA"/>
              </w:rPr>
              <w:t xml:space="preserve">: </w:t>
            </w:r>
          </w:p>
          <w:p w:rsidR="001972D1" w:rsidRPr="00F51EAD" w:rsidRDefault="001972D1" w:rsidP="00574F24">
            <w:pPr>
              <w:spacing w:after="0" w:line="240" w:lineRule="auto"/>
              <w:jc w:val="both"/>
              <w:rPr>
                <w:rFonts w:ascii="Times New Roman" w:hAnsi="Times New Roman"/>
                <w:color w:val="000000"/>
                <w:lang w:val="uk-UA"/>
              </w:rPr>
            </w:pPr>
            <w:r>
              <w:rPr>
                <w:rFonts w:ascii="Times New Roman" w:hAnsi="Times New Roman"/>
                <w:lang w:val="uk-UA"/>
              </w:rPr>
              <w:t xml:space="preserve">Франція в період </w:t>
            </w:r>
            <w:r w:rsidRPr="00F51EAD">
              <w:rPr>
                <w:rFonts w:ascii="Times New Roman" w:hAnsi="Times New Roman"/>
                <w:lang w:val="uk-UA"/>
              </w:rPr>
              <w:t>середньовіччя та епоху Відродження. Видатні історичні події.</w:t>
            </w:r>
          </w:p>
          <w:p w:rsidR="001972D1" w:rsidRPr="001905E4" w:rsidRDefault="001972D1" w:rsidP="00132DFD">
            <w:pPr>
              <w:spacing w:after="0" w:line="240" w:lineRule="auto"/>
              <w:rPr>
                <w:rFonts w:ascii="Times New Roman" w:hAnsi="Times New Roman"/>
                <w:lang w:val="uk-UA"/>
              </w:rPr>
            </w:pPr>
          </w:p>
        </w:tc>
        <w:tc>
          <w:tcPr>
            <w:tcW w:w="1701"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lang w:val="uk-UA"/>
              </w:rPr>
            </w:pPr>
            <w:r>
              <w:rPr>
                <w:rFonts w:ascii="Times New Roman" w:hAnsi="Times New Roman"/>
                <w:color w:val="000000"/>
                <w:lang w:val="uk-UA"/>
              </w:rPr>
              <w:t>семінар</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1,2, 5, 7, 9, 11</w:t>
            </w:r>
          </w:p>
          <w:p w:rsidR="001972D1" w:rsidRPr="00CB2BE1" w:rsidRDefault="001972D1" w:rsidP="00CB2BE1">
            <w:pPr>
              <w:spacing w:after="0" w:line="240" w:lineRule="atLeast"/>
              <w:jc w:val="center"/>
              <w:rPr>
                <w:rFonts w:ascii="Times New Roman" w:hAnsi="Times New Roman"/>
                <w:sz w:val="24"/>
                <w:szCs w:val="24"/>
                <w:lang w:val="uk-UA"/>
              </w:rPr>
            </w:pPr>
            <w:r w:rsidRPr="00CB2BE1">
              <w:rPr>
                <w:rFonts w:ascii="Times New Roman" w:hAnsi="Times New Roman"/>
              </w:rPr>
              <w:t xml:space="preserve">Дод. </w:t>
            </w:r>
            <w:r w:rsidRPr="00CB2BE1">
              <w:rPr>
                <w:rFonts w:ascii="Times New Roman" w:hAnsi="Times New Roman"/>
                <w:lang w:val="uk-UA"/>
              </w:rPr>
              <w:t xml:space="preserve">15, </w:t>
            </w:r>
            <w:r>
              <w:rPr>
                <w:rFonts w:ascii="Times New Roman" w:hAnsi="Times New Roman"/>
                <w:lang w:val="uk-UA"/>
              </w:rPr>
              <w:t xml:space="preserve">16, </w:t>
            </w:r>
            <w:r w:rsidRPr="00CB2BE1">
              <w:rPr>
                <w:rFonts w:ascii="Times New Roman" w:hAnsi="Times New Roman"/>
                <w:lang w:val="uk-UA"/>
              </w:rPr>
              <w:t>26</w:t>
            </w:r>
          </w:p>
        </w:tc>
        <w:tc>
          <w:tcPr>
            <w:tcW w:w="3685" w:type="dxa"/>
            <w:tcBorders>
              <w:top w:val="single" w:sz="4" w:space="0" w:color="000000"/>
              <w:left w:val="single" w:sz="4" w:space="0" w:color="000000"/>
              <w:bottom w:val="single" w:sz="4" w:space="0" w:color="000000"/>
              <w:right w:val="single" w:sz="4" w:space="0" w:color="000000"/>
            </w:tcBorders>
          </w:tcPr>
          <w:p w:rsidR="001972D1" w:rsidRPr="009B5A06" w:rsidRDefault="001972D1">
            <w:pPr>
              <w:spacing w:after="0" w:line="240" w:lineRule="auto"/>
              <w:jc w:val="both"/>
              <w:rPr>
                <w:rFonts w:ascii="Times New Roman" w:hAnsi="Times New Roman"/>
                <w:sz w:val="24"/>
                <w:szCs w:val="24"/>
                <w:lang w:val="uk-UA"/>
              </w:rPr>
            </w:pPr>
            <w:r w:rsidRPr="00A92C62">
              <w:rPr>
                <w:rFonts w:ascii="Times New Roman" w:hAnsi="Times New Roman"/>
                <w:color w:val="000000"/>
                <w:lang w:val="uk-UA"/>
              </w:rPr>
              <w:t xml:space="preserve">Описати </w:t>
            </w:r>
            <w:r>
              <w:rPr>
                <w:rFonts w:ascii="Times New Roman" w:hAnsi="Times New Roman"/>
                <w:color w:val="000000"/>
                <w:lang w:val="uk-UA"/>
              </w:rPr>
              <w:t xml:space="preserve">історичні </w:t>
            </w:r>
            <w:r w:rsidRPr="00A92C62">
              <w:rPr>
                <w:rFonts w:ascii="Times New Roman" w:hAnsi="Times New Roman"/>
                <w:color w:val="000000"/>
                <w:lang w:val="uk-UA"/>
              </w:rPr>
              <w:t xml:space="preserve">події </w:t>
            </w:r>
            <w:r>
              <w:rPr>
                <w:rFonts w:ascii="Times New Roman" w:hAnsi="Times New Roman"/>
                <w:color w:val="000000"/>
                <w:lang w:val="uk-UA"/>
              </w:rPr>
              <w:t xml:space="preserve"> </w:t>
            </w:r>
            <w:r>
              <w:rPr>
                <w:rFonts w:ascii="Times New Roman" w:hAnsi="Times New Roman"/>
                <w:lang w:val="uk-UA"/>
              </w:rPr>
              <w:t>Франціцї в епоху Середньовіччя та Відродження.</w:t>
            </w:r>
          </w:p>
          <w:p w:rsidR="001972D1" w:rsidRPr="009B5A06" w:rsidRDefault="001972D1" w:rsidP="009B5A06">
            <w:pPr>
              <w:spacing w:after="0" w:line="240" w:lineRule="auto"/>
              <w:jc w:val="both"/>
              <w:rPr>
                <w:rFonts w:ascii="Times New Roman" w:hAnsi="Times New Roman"/>
                <w:color w:val="000000"/>
                <w:lang w:val="uk-UA"/>
              </w:rPr>
            </w:pPr>
            <w:r>
              <w:rPr>
                <w:rFonts w:ascii="Times New Roman" w:hAnsi="Times New Roman"/>
                <w:color w:val="000000"/>
                <w:lang w:val="uk-UA"/>
              </w:rPr>
              <w:t>О</w:t>
            </w:r>
            <w:r>
              <w:rPr>
                <w:rFonts w:ascii="Times New Roman" w:hAnsi="Times New Roman"/>
                <w:color w:val="000000"/>
              </w:rPr>
              <w:t>працювати теоретичн</w:t>
            </w:r>
            <w:r>
              <w:rPr>
                <w:rFonts w:ascii="Times New Roman" w:hAnsi="Times New Roman"/>
                <w:color w:val="000000"/>
                <w:lang w:val="uk-UA"/>
              </w:rPr>
              <w:t>ий матеріал та підготувати відповіді на питання з теми семінару.</w:t>
            </w:r>
          </w:p>
          <w:p w:rsidR="001972D1" w:rsidRDefault="001972D1" w:rsidP="00F51EAD">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Підготувати повідомлення на тему: </w:t>
            </w:r>
            <w:r>
              <w:rPr>
                <w:rFonts w:ascii="Times New Roman" w:hAnsi="Times New Roman"/>
                <w:color w:val="000000"/>
                <w:lang w:val="uk-UA"/>
              </w:rPr>
              <w:t>Столітня війна. Основні битви та персоналії.</w:t>
            </w: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center"/>
              <w:rPr>
                <w:rFonts w:ascii="Times New Roman" w:hAnsi="Times New Roman"/>
                <w:sz w:val="24"/>
                <w:szCs w:val="24"/>
              </w:rPr>
            </w:pPr>
            <w:r>
              <w:rPr>
                <w:rFonts w:ascii="Times New Roman" w:hAnsi="Times New Roman"/>
                <w:color w:val="000000"/>
                <w:lang w:val="uk-UA"/>
              </w:rPr>
              <w:t>3</w:t>
            </w:r>
            <w:r>
              <w:rPr>
                <w:rFonts w:ascii="Times New Roman" w:hAnsi="Times New Roman"/>
                <w:color w:val="000000"/>
              </w:rPr>
              <w:t xml:space="preserve"> бали (виконання усіх видів завдань)</w:t>
            </w:r>
          </w:p>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0,5 балів за кожен вид роботи</w:t>
            </w:r>
          </w:p>
        </w:tc>
      </w:tr>
      <w:tr w:rsidR="001972D1" w:rsidRPr="0090194E" w:rsidTr="00DF7957">
        <w:tc>
          <w:tcPr>
            <w:tcW w:w="3085" w:type="dxa"/>
            <w:tcBorders>
              <w:top w:val="single" w:sz="4" w:space="0" w:color="000000"/>
              <w:left w:val="single" w:sz="4" w:space="0" w:color="000000"/>
              <w:bottom w:val="single" w:sz="4" w:space="0" w:color="000000"/>
              <w:right w:val="single" w:sz="4" w:space="0" w:color="000000"/>
            </w:tcBorders>
          </w:tcPr>
          <w:p w:rsidR="001972D1" w:rsidRPr="0090194E" w:rsidRDefault="001972D1">
            <w:pPr>
              <w:spacing w:after="0"/>
            </w:pPr>
          </w:p>
        </w:tc>
        <w:tc>
          <w:tcPr>
            <w:tcW w:w="2410"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rPr>
            </w:pPr>
            <w:r>
              <w:rPr>
                <w:rFonts w:ascii="Times New Roman" w:hAnsi="Times New Roman"/>
                <w:color w:val="000000"/>
              </w:rPr>
              <w:t xml:space="preserve">Тема </w:t>
            </w:r>
            <w:r>
              <w:rPr>
                <w:rFonts w:ascii="Times New Roman" w:hAnsi="Times New Roman"/>
                <w:color w:val="000000"/>
                <w:lang w:val="uk-UA"/>
              </w:rPr>
              <w:t>3</w:t>
            </w:r>
            <w:r>
              <w:rPr>
                <w:rFonts w:ascii="Times New Roman" w:hAnsi="Times New Roman"/>
                <w:color w:val="000000"/>
              </w:rPr>
              <w:t xml:space="preserve">: </w:t>
            </w:r>
            <w:r w:rsidRPr="00C140C7">
              <w:rPr>
                <w:rFonts w:ascii="Times New Roman" w:hAnsi="Times New Roman"/>
                <w:lang w:val="uk-UA"/>
              </w:rPr>
              <w:t>Франція в епоху Просвітництва. Велика Французька Революція</w:t>
            </w:r>
            <w:r w:rsidRPr="0090194E">
              <w:rPr>
                <w:rFonts w:ascii="Times New Roman" w:hAnsi="Times New Roman"/>
                <w:lang w:val="uk-UA"/>
              </w:rPr>
              <w:t>.</w:t>
            </w:r>
          </w:p>
          <w:p w:rsidR="001972D1" w:rsidRDefault="001972D1">
            <w:pPr>
              <w:spacing w:after="0" w:line="240" w:lineRule="atLeast"/>
              <w:jc w:val="both"/>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семінар</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1,2, 5, 7, 9, 11</w:t>
            </w:r>
          </w:p>
          <w:p w:rsidR="001972D1" w:rsidRDefault="001972D1" w:rsidP="00CB2BE1">
            <w:pPr>
              <w:spacing w:after="0" w:line="240" w:lineRule="atLeast"/>
              <w:jc w:val="center"/>
              <w:rPr>
                <w:rFonts w:ascii="Times New Roman" w:hAnsi="Times New Roman"/>
                <w:sz w:val="24"/>
                <w:szCs w:val="24"/>
              </w:rPr>
            </w:pPr>
            <w:r w:rsidRPr="00CB2BE1">
              <w:rPr>
                <w:rFonts w:ascii="Times New Roman" w:hAnsi="Times New Roman"/>
              </w:rPr>
              <w:t xml:space="preserve">Дод. </w:t>
            </w:r>
            <w:r w:rsidRPr="00CB2BE1">
              <w:rPr>
                <w:rFonts w:ascii="Times New Roman" w:hAnsi="Times New Roman"/>
                <w:lang w:val="uk-UA"/>
              </w:rPr>
              <w:t xml:space="preserve">15, </w:t>
            </w:r>
            <w:r>
              <w:rPr>
                <w:rFonts w:ascii="Times New Roman" w:hAnsi="Times New Roman"/>
                <w:lang w:val="uk-UA"/>
              </w:rPr>
              <w:t xml:space="preserve">16, </w:t>
            </w:r>
            <w:r w:rsidRPr="00CB2BE1">
              <w:rPr>
                <w:rFonts w:ascii="Times New Roman" w:hAnsi="Times New Roman"/>
                <w:lang w:val="uk-UA"/>
              </w:rPr>
              <w:t>26</w:t>
            </w:r>
          </w:p>
        </w:tc>
        <w:tc>
          <w:tcPr>
            <w:tcW w:w="3685"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color w:val="000000"/>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r>
              <w:rPr>
                <w:rFonts w:ascii="Times New Roman" w:hAnsi="Times New Roman"/>
                <w:color w:val="000000"/>
                <w:lang w:val="uk-UA"/>
              </w:rPr>
              <w:t>.</w:t>
            </w:r>
          </w:p>
          <w:p w:rsidR="001972D1" w:rsidRPr="009B5A06" w:rsidRDefault="001972D1" w:rsidP="00AD681C">
            <w:pPr>
              <w:spacing w:after="0" w:line="240" w:lineRule="auto"/>
              <w:jc w:val="both"/>
              <w:rPr>
                <w:rFonts w:ascii="Times New Roman" w:hAnsi="Times New Roman"/>
                <w:color w:val="000000"/>
                <w:lang w:val="uk-UA"/>
              </w:rPr>
            </w:pPr>
            <w:r>
              <w:rPr>
                <w:rFonts w:ascii="Times New Roman" w:hAnsi="Times New Roman"/>
                <w:color w:val="000000"/>
                <w:lang w:val="uk-UA"/>
              </w:rPr>
              <w:t>Підготувати відповіді на питання з теми семінару.</w:t>
            </w:r>
          </w:p>
          <w:p w:rsidR="001972D1" w:rsidRDefault="001972D1" w:rsidP="002E3D37">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lang w:val="uk-UA"/>
              </w:rPr>
              <w:t>3</w:t>
            </w:r>
            <w:r>
              <w:rPr>
                <w:rFonts w:ascii="Times New Roman" w:hAnsi="Times New Roman"/>
                <w:color w:val="000000"/>
              </w:rPr>
              <w:t xml:space="preserve"> бали (відповідь)</w:t>
            </w:r>
          </w:p>
        </w:tc>
      </w:tr>
      <w:tr w:rsidR="001972D1" w:rsidRPr="0090194E" w:rsidTr="00DF7957">
        <w:tc>
          <w:tcPr>
            <w:tcW w:w="3085" w:type="dxa"/>
            <w:tcBorders>
              <w:top w:val="single" w:sz="4" w:space="0" w:color="000000"/>
              <w:left w:val="single" w:sz="4" w:space="0" w:color="000000"/>
              <w:bottom w:val="single" w:sz="4" w:space="0" w:color="000000"/>
              <w:right w:val="single" w:sz="4" w:space="0" w:color="000000"/>
            </w:tcBorders>
          </w:tcPr>
          <w:p w:rsidR="001972D1" w:rsidRPr="0090194E" w:rsidRDefault="001972D1">
            <w:pPr>
              <w:spacing w:after="0"/>
            </w:pPr>
          </w:p>
        </w:tc>
        <w:tc>
          <w:tcPr>
            <w:tcW w:w="2410"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Тема 4: </w:t>
            </w:r>
          </w:p>
          <w:p w:rsidR="001972D1" w:rsidRDefault="001972D1" w:rsidP="00574F24">
            <w:pPr>
              <w:jc w:val="both"/>
              <w:rPr>
                <w:rFonts w:ascii="Times New Roman" w:hAnsi="Times New Roman"/>
                <w:color w:val="000000"/>
                <w:lang w:val="uk-UA"/>
              </w:rPr>
            </w:pPr>
            <w:r w:rsidRPr="00C140C7">
              <w:rPr>
                <w:rFonts w:ascii="Times New Roman" w:hAnsi="Times New Roman"/>
                <w:lang w:val="uk-UA"/>
              </w:rPr>
              <w:t xml:space="preserve">Франція у 19-20 ст. Видатні особистості Франції  </w:t>
            </w:r>
          </w:p>
          <w:p w:rsidR="001972D1" w:rsidRPr="00132DFD" w:rsidRDefault="001972D1" w:rsidP="00132DFD">
            <w:pPr>
              <w:spacing w:after="0" w:line="240" w:lineRule="auto"/>
              <w:jc w:val="both"/>
              <w:rPr>
                <w:rFonts w:ascii="Times New Roman" w:hAnsi="Times New Roman"/>
                <w:color w:val="000000"/>
                <w:sz w:val="24"/>
                <w:szCs w:val="24"/>
                <w:lang w:val="uk-UA"/>
              </w:rPr>
            </w:pPr>
          </w:p>
        </w:tc>
        <w:tc>
          <w:tcPr>
            <w:tcW w:w="1701"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color w:val="000000"/>
                <w:sz w:val="28"/>
                <w:szCs w:val="28"/>
              </w:rPr>
            </w:pPr>
            <w:r>
              <w:rPr>
                <w:rFonts w:ascii="Times New Roman" w:hAnsi="Times New Roman"/>
                <w:color w:val="000000"/>
              </w:rPr>
              <w:t>семінар</w:t>
            </w:r>
          </w:p>
        </w:tc>
        <w:tc>
          <w:tcPr>
            <w:tcW w:w="1843" w:type="dxa"/>
            <w:tcBorders>
              <w:top w:val="single" w:sz="4" w:space="0" w:color="000000"/>
              <w:left w:val="single" w:sz="4" w:space="0" w:color="000000"/>
              <w:bottom w:val="single" w:sz="4" w:space="0" w:color="000000"/>
              <w:right w:val="single" w:sz="4" w:space="0" w:color="000000"/>
            </w:tcBorders>
          </w:tcPr>
          <w:p w:rsidR="001972D1" w:rsidRPr="00CB2BE1" w:rsidRDefault="001972D1" w:rsidP="00CB2BE1">
            <w:pPr>
              <w:spacing w:after="0" w:line="240" w:lineRule="auto"/>
              <w:jc w:val="center"/>
              <w:rPr>
                <w:rFonts w:ascii="Times New Roman" w:hAnsi="Times New Roman"/>
                <w:sz w:val="24"/>
                <w:szCs w:val="24"/>
                <w:lang w:val="uk-UA"/>
              </w:rPr>
            </w:pPr>
            <w:r w:rsidRPr="00CB2BE1">
              <w:rPr>
                <w:rFonts w:ascii="Times New Roman" w:hAnsi="Times New Roman"/>
              </w:rPr>
              <w:t xml:space="preserve">Ос. </w:t>
            </w:r>
            <w:r>
              <w:rPr>
                <w:rFonts w:ascii="Times New Roman" w:hAnsi="Times New Roman"/>
                <w:lang w:val="uk-UA"/>
              </w:rPr>
              <w:t>1,2, 5, 7, 9, 11</w:t>
            </w:r>
          </w:p>
          <w:p w:rsidR="001972D1" w:rsidRDefault="001972D1" w:rsidP="00CB2BE1">
            <w:pPr>
              <w:spacing w:after="0" w:line="240" w:lineRule="auto"/>
              <w:jc w:val="center"/>
              <w:rPr>
                <w:rFonts w:ascii="Times New Roman" w:hAnsi="Times New Roman"/>
                <w:color w:val="000000"/>
                <w:sz w:val="28"/>
                <w:szCs w:val="28"/>
              </w:rPr>
            </w:pPr>
            <w:r w:rsidRPr="00CB2BE1">
              <w:rPr>
                <w:rFonts w:ascii="Times New Roman" w:hAnsi="Times New Roman"/>
              </w:rPr>
              <w:t xml:space="preserve">Дод. </w:t>
            </w:r>
            <w:r w:rsidRPr="00CB2BE1">
              <w:rPr>
                <w:rFonts w:ascii="Times New Roman" w:hAnsi="Times New Roman"/>
                <w:lang w:val="uk-UA"/>
              </w:rPr>
              <w:t xml:space="preserve">15, </w:t>
            </w:r>
            <w:r>
              <w:rPr>
                <w:rFonts w:ascii="Times New Roman" w:hAnsi="Times New Roman"/>
                <w:lang w:val="uk-UA"/>
              </w:rPr>
              <w:t xml:space="preserve">16, </w:t>
            </w:r>
            <w:r w:rsidRPr="00CB2BE1">
              <w:rPr>
                <w:rFonts w:ascii="Times New Roman" w:hAnsi="Times New Roman"/>
                <w:lang w:val="uk-UA"/>
              </w:rPr>
              <w:t>26</w:t>
            </w:r>
          </w:p>
        </w:tc>
        <w:tc>
          <w:tcPr>
            <w:tcW w:w="3685" w:type="dxa"/>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jc w:val="both"/>
              <w:rPr>
                <w:rFonts w:ascii="Times New Roman" w:hAnsi="Times New Roman"/>
                <w:color w:val="000000"/>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1972D1" w:rsidRPr="00AD681C" w:rsidRDefault="001972D1">
            <w:pPr>
              <w:spacing w:after="0" w:line="240" w:lineRule="auto"/>
              <w:jc w:val="both"/>
              <w:rPr>
                <w:rFonts w:ascii="Times New Roman" w:hAnsi="Times New Roman"/>
                <w:color w:val="000000"/>
                <w:lang w:val="uk-UA"/>
              </w:rPr>
            </w:pPr>
            <w:r>
              <w:rPr>
                <w:rFonts w:ascii="Times New Roman" w:hAnsi="Times New Roman"/>
                <w:color w:val="000000"/>
                <w:lang w:val="uk-UA"/>
              </w:rPr>
              <w:t>Підготувати відповіді на питання з теми семінару.</w:t>
            </w:r>
          </w:p>
          <w:p w:rsidR="001972D1" w:rsidRPr="00AD681C" w:rsidRDefault="001972D1" w:rsidP="002E3D37">
            <w:pPr>
              <w:spacing w:after="0" w:line="240" w:lineRule="auto"/>
              <w:jc w:val="both"/>
              <w:rPr>
                <w:rFonts w:ascii="Times New Roman" w:hAnsi="Times New Roman"/>
                <w:color w:val="000000"/>
                <w:lang w:val="uk-UA"/>
              </w:rPr>
            </w:pPr>
            <w:r w:rsidRPr="00AD681C">
              <w:rPr>
                <w:rFonts w:ascii="Times New Roman" w:hAnsi="Times New Roman"/>
                <w:color w:val="000000"/>
                <w:lang w:val="uk-UA"/>
              </w:rPr>
              <w:t>Підготувати реферат</w:t>
            </w:r>
            <w:r>
              <w:rPr>
                <w:rFonts w:ascii="Times New Roman" w:hAnsi="Times New Roman"/>
                <w:color w:val="000000"/>
                <w:lang w:val="uk-UA"/>
              </w:rPr>
              <w:t xml:space="preserve"> на тему «Видатна особистість Франції»</w:t>
            </w:r>
          </w:p>
        </w:tc>
        <w:tc>
          <w:tcPr>
            <w:tcW w:w="1843" w:type="dxa"/>
            <w:tcBorders>
              <w:top w:val="single" w:sz="4" w:space="0" w:color="000000"/>
              <w:left w:val="single" w:sz="4" w:space="0" w:color="000000"/>
              <w:bottom w:val="single" w:sz="4" w:space="0" w:color="000000"/>
              <w:right w:val="single" w:sz="4" w:space="0" w:color="000000"/>
            </w:tcBorders>
          </w:tcPr>
          <w:p w:rsidR="001972D1" w:rsidRDefault="001972D1">
            <w:pPr>
              <w:spacing w:after="0"/>
              <w:rPr>
                <w:rFonts w:ascii="Times New Roman" w:hAnsi="Times New Roman"/>
                <w:color w:val="000000"/>
              </w:rPr>
            </w:pPr>
            <w:r>
              <w:rPr>
                <w:rFonts w:ascii="Times New Roman" w:hAnsi="Times New Roman"/>
                <w:color w:val="000000"/>
                <w:lang w:val="uk-UA"/>
              </w:rPr>
              <w:t>3</w:t>
            </w:r>
            <w:r>
              <w:rPr>
                <w:rFonts w:ascii="Times New Roman" w:hAnsi="Times New Roman"/>
                <w:color w:val="000000"/>
              </w:rPr>
              <w:t xml:space="preserve"> бали (відповідь)</w:t>
            </w:r>
          </w:p>
          <w:p w:rsidR="001972D1" w:rsidRPr="0090194E" w:rsidRDefault="001972D1">
            <w:pPr>
              <w:spacing w:after="0"/>
            </w:pPr>
            <w:r>
              <w:rPr>
                <w:rFonts w:ascii="Times New Roman" w:hAnsi="Times New Roman"/>
                <w:color w:val="000000"/>
              </w:rPr>
              <w:t>0,5 балів за кожен вид роботи</w:t>
            </w:r>
          </w:p>
        </w:tc>
      </w:tr>
    </w:tbl>
    <w:p w:rsidR="001972D1" w:rsidRDefault="001972D1" w:rsidP="00C460A9">
      <w:pPr>
        <w:spacing w:after="0" w:line="240" w:lineRule="auto"/>
        <w:rPr>
          <w:rFonts w:ascii="Times New Roman" w:hAnsi="Times New Roman"/>
          <w:sz w:val="24"/>
          <w:szCs w:val="24"/>
        </w:rPr>
      </w:pPr>
    </w:p>
    <w:p w:rsidR="001972D1" w:rsidRPr="00433B55" w:rsidRDefault="001972D1" w:rsidP="00C460A9">
      <w:pPr>
        <w:spacing w:after="0" w:line="240" w:lineRule="auto"/>
        <w:rPr>
          <w:rFonts w:ascii="Times New Roman" w:hAnsi="Times New Roman"/>
          <w:sz w:val="24"/>
          <w:szCs w:val="24"/>
          <w:lang w:val="uk-UA"/>
        </w:rPr>
      </w:pPr>
      <w:r>
        <w:rPr>
          <w:rFonts w:ascii="Times New Roman" w:hAnsi="Times New Roman"/>
          <w:b/>
          <w:bCs/>
          <w:color w:val="000000"/>
          <w:sz w:val="28"/>
          <w:szCs w:val="28"/>
        </w:rPr>
        <w:t>9. Система оцінювання та вимоги</w:t>
      </w:r>
      <w:r>
        <w:rPr>
          <w:rFonts w:ascii="Times New Roman" w:hAnsi="Times New Roman"/>
          <w:b/>
          <w:bCs/>
          <w:color w:val="000000"/>
        </w:rPr>
        <w:t xml:space="preserve">: </w:t>
      </w:r>
      <w:r>
        <w:rPr>
          <w:rFonts w:ascii="Times New Roman" w:hAnsi="Times New Roman"/>
          <w:color w:val="000000"/>
        </w:rPr>
        <w:t>участь у роботі впродовж семестру/</w:t>
      </w:r>
      <w:r>
        <w:rPr>
          <w:rFonts w:ascii="Times New Roman" w:hAnsi="Times New Roman"/>
          <w:color w:val="000000"/>
          <w:lang w:val="uk-UA"/>
        </w:rPr>
        <w:t>залік</w:t>
      </w:r>
    </w:p>
    <w:p w:rsidR="001972D1" w:rsidRPr="00433B55" w:rsidRDefault="001972D1" w:rsidP="00C460A9">
      <w:pPr>
        <w:spacing w:after="0" w:line="240" w:lineRule="auto"/>
        <w:rPr>
          <w:rFonts w:ascii="Times New Roman" w:hAnsi="Times New Roman"/>
          <w:sz w:val="24"/>
          <w:szCs w:val="24"/>
          <w:lang w:val="uk-UA"/>
        </w:rPr>
      </w:pPr>
      <w:r w:rsidRPr="00474200">
        <w:rPr>
          <w:rFonts w:ascii="Times New Roman" w:hAnsi="Times New Roman"/>
          <w:b/>
          <w:bCs/>
          <w:color w:val="000000"/>
          <w:sz w:val="24"/>
          <w:szCs w:val="24"/>
          <w:lang w:val="uk-UA"/>
        </w:rPr>
        <w:t>Модуль 1.</w:t>
      </w:r>
      <w:r>
        <w:rPr>
          <w:rFonts w:ascii="Times New Roman" w:hAnsi="Times New Roman"/>
          <w:b/>
          <w:bCs/>
          <w:color w:val="000000"/>
          <w:sz w:val="24"/>
          <w:szCs w:val="24"/>
          <w:lang w:val="uk-UA"/>
        </w:rPr>
        <w:t xml:space="preserve"> </w:t>
      </w:r>
      <w:r w:rsidRPr="00161EC9">
        <w:rPr>
          <w:rFonts w:ascii="Times New Roman" w:hAnsi="Times New Roman"/>
          <w:b/>
          <w:bCs/>
          <w:lang w:val="uk-UA"/>
        </w:rPr>
        <w:t>Франція на сучасному етапі розвитку.</w:t>
      </w:r>
      <w:r w:rsidRPr="00433B55">
        <w:rPr>
          <w:rFonts w:ascii="Times New Roman" w:hAnsi="Times New Roman"/>
          <w:b/>
          <w:bCs/>
          <w:color w:val="000000"/>
          <w:sz w:val="24"/>
          <w:szCs w:val="24"/>
          <w:lang w:val="uk-UA"/>
        </w:rPr>
        <w:t xml:space="preserve">: </w:t>
      </w:r>
      <w:r>
        <w:rPr>
          <w:rFonts w:ascii="Times New Roman" w:hAnsi="Times New Roman"/>
          <w:b/>
          <w:bCs/>
          <w:color w:val="000000"/>
          <w:sz w:val="24"/>
          <w:szCs w:val="24"/>
          <w:lang w:val="uk-UA"/>
        </w:rPr>
        <w:t>40</w:t>
      </w:r>
      <w:r w:rsidRPr="00433B55">
        <w:rPr>
          <w:rFonts w:ascii="Times New Roman" w:hAnsi="Times New Roman"/>
          <w:b/>
          <w:bCs/>
          <w:color w:val="000000"/>
          <w:sz w:val="24"/>
          <w:szCs w:val="24"/>
          <w:lang w:val="uk-UA"/>
        </w:rPr>
        <w:t xml:space="preserve"> балів</w:t>
      </w:r>
    </w:p>
    <w:p w:rsidR="001972D1" w:rsidRPr="00433B55" w:rsidRDefault="001972D1" w:rsidP="00C460A9">
      <w:pPr>
        <w:spacing w:after="0" w:line="240" w:lineRule="auto"/>
        <w:rPr>
          <w:rFonts w:ascii="Times New Roman" w:hAnsi="Times New Roman"/>
          <w:sz w:val="24"/>
          <w:szCs w:val="24"/>
          <w:lang w:val="uk-UA"/>
        </w:rPr>
      </w:pPr>
      <w:r w:rsidRPr="00433B55">
        <w:rPr>
          <w:rFonts w:ascii="Times New Roman" w:hAnsi="Times New Roman"/>
          <w:b/>
          <w:bCs/>
          <w:color w:val="000000"/>
          <w:sz w:val="24"/>
          <w:szCs w:val="24"/>
          <w:lang w:val="uk-UA"/>
        </w:rPr>
        <w:t>Модуль 2.</w:t>
      </w:r>
      <w:r>
        <w:rPr>
          <w:rFonts w:ascii="Times New Roman" w:hAnsi="Times New Roman"/>
          <w:b/>
          <w:bCs/>
          <w:color w:val="000000"/>
          <w:sz w:val="24"/>
          <w:szCs w:val="24"/>
          <w:lang w:val="uk-UA"/>
        </w:rPr>
        <w:t xml:space="preserve"> </w:t>
      </w:r>
      <w:r w:rsidRPr="00DA6C1E">
        <w:rPr>
          <w:rFonts w:ascii="Times New Roman" w:hAnsi="Times New Roman"/>
          <w:b/>
          <w:sz w:val="24"/>
          <w:szCs w:val="24"/>
          <w:lang w:val="uk-UA"/>
        </w:rPr>
        <w:t>Історія   розвитку та становлення Франції</w:t>
      </w:r>
      <w:r>
        <w:rPr>
          <w:rFonts w:ascii="Times New Roman" w:hAnsi="Times New Roman"/>
          <w:b/>
          <w:sz w:val="24"/>
          <w:szCs w:val="24"/>
          <w:lang w:val="uk-UA"/>
        </w:rPr>
        <w:t>.</w:t>
      </w:r>
      <w:r w:rsidRPr="00433B55">
        <w:rPr>
          <w:rFonts w:ascii="Times New Roman" w:hAnsi="Times New Roman"/>
          <w:b/>
          <w:bCs/>
          <w:color w:val="000000"/>
          <w:sz w:val="24"/>
          <w:szCs w:val="24"/>
          <w:lang w:val="uk-UA"/>
        </w:rPr>
        <w:t xml:space="preserve">: </w:t>
      </w:r>
      <w:r>
        <w:rPr>
          <w:rFonts w:ascii="Times New Roman" w:hAnsi="Times New Roman"/>
          <w:b/>
          <w:bCs/>
          <w:color w:val="000000"/>
          <w:sz w:val="24"/>
          <w:szCs w:val="24"/>
          <w:lang w:val="uk-UA"/>
        </w:rPr>
        <w:t>4</w:t>
      </w:r>
      <w:r w:rsidRPr="00433B55">
        <w:rPr>
          <w:rFonts w:ascii="Times New Roman" w:hAnsi="Times New Roman"/>
          <w:b/>
          <w:bCs/>
          <w:color w:val="000000"/>
          <w:sz w:val="24"/>
          <w:szCs w:val="24"/>
          <w:lang w:val="uk-UA"/>
        </w:rPr>
        <w:t>0 балів</w:t>
      </w:r>
    </w:p>
    <w:p w:rsidR="001972D1" w:rsidRDefault="001972D1" w:rsidP="00C460A9">
      <w:pPr>
        <w:spacing w:after="0" w:line="240" w:lineRule="auto"/>
        <w:rPr>
          <w:rFonts w:ascii="Times New Roman" w:hAnsi="Times New Roman"/>
          <w:sz w:val="24"/>
          <w:szCs w:val="24"/>
        </w:rPr>
      </w:pPr>
      <w:r>
        <w:rPr>
          <w:rFonts w:ascii="Times New Roman" w:hAnsi="Times New Roman"/>
          <w:b/>
          <w:bCs/>
          <w:color w:val="000000"/>
          <w:sz w:val="24"/>
          <w:szCs w:val="24"/>
        </w:rPr>
        <w:t xml:space="preserve">Підсумковий тест: </w:t>
      </w:r>
      <w:r>
        <w:rPr>
          <w:rFonts w:ascii="Times New Roman" w:hAnsi="Times New Roman"/>
          <w:b/>
          <w:bCs/>
          <w:color w:val="000000"/>
          <w:sz w:val="24"/>
          <w:szCs w:val="24"/>
          <w:lang w:val="uk-UA"/>
        </w:rPr>
        <w:t xml:space="preserve">20 </w:t>
      </w:r>
      <w:r>
        <w:rPr>
          <w:rFonts w:ascii="Times New Roman" w:hAnsi="Times New Roman"/>
          <w:b/>
          <w:bCs/>
          <w:color w:val="000000"/>
          <w:sz w:val="24"/>
          <w:szCs w:val="24"/>
        </w:rPr>
        <w:t>балів</w:t>
      </w:r>
    </w:p>
    <w:p w:rsidR="001972D1" w:rsidRDefault="001972D1" w:rsidP="00C460A9">
      <w:pPr>
        <w:spacing w:after="0" w:line="240" w:lineRule="auto"/>
        <w:rPr>
          <w:rFonts w:ascii="Times New Roman" w:hAnsi="Times New Roman"/>
          <w:sz w:val="24"/>
          <w:szCs w:val="24"/>
        </w:rPr>
      </w:pPr>
      <w:r>
        <w:rPr>
          <w:rFonts w:ascii="Times New Roman" w:hAnsi="Times New Roman"/>
          <w:b/>
          <w:bCs/>
          <w:color w:val="000000"/>
          <w:sz w:val="28"/>
          <w:szCs w:val="28"/>
        </w:rPr>
        <w:t>Критерії </w:t>
      </w:r>
    </w:p>
    <w:p w:rsidR="001972D1" w:rsidRDefault="001972D1" w:rsidP="00C460A9">
      <w:pPr>
        <w:spacing w:after="0" w:line="240" w:lineRule="auto"/>
        <w:rPr>
          <w:rFonts w:ascii="Times New Roman" w:hAnsi="Times New Roman"/>
          <w:sz w:val="24"/>
          <w:szCs w:val="24"/>
        </w:rPr>
      </w:pPr>
      <w:r>
        <w:rPr>
          <w:rFonts w:ascii="Times New Roman" w:hAnsi="Times New Roman"/>
          <w:b/>
          <w:bCs/>
          <w:color w:val="000000"/>
        </w:rPr>
        <w:t>Вид контролю</w:t>
      </w:r>
      <w:r>
        <w:rPr>
          <w:rFonts w:ascii="Times New Roman" w:hAnsi="Times New Roman"/>
          <w:color w:val="000000"/>
        </w:rPr>
        <w:t>: поточний.</w:t>
      </w:r>
    </w:p>
    <w:p w:rsidR="001972D1" w:rsidRDefault="001972D1" w:rsidP="00C460A9">
      <w:pPr>
        <w:spacing w:after="0" w:line="240" w:lineRule="auto"/>
        <w:jc w:val="both"/>
        <w:rPr>
          <w:rFonts w:ascii="Times New Roman" w:hAnsi="Times New Roman"/>
          <w:sz w:val="24"/>
          <w:szCs w:val="24"/>
        </w:rPr>
      </w:pPr>
      <w:r>
        <w:rPr>
          <w:rFonts w:ascii="Times New Roman" w:hAnsi="Times New Roman"/>
          <w:b/>
          <w:bCs/>
          <w:color w:val="000000"/>
        </w:rPr>
        <w:t>Методи контролю</w:t>
      </w:r>
      <w:r>
        <w:rPr>
          <w:rFonts w:ascii="Times New Roman" w:hAnsi="Times New Roman"/>
          <w:color w:val="000000"/>
        </w:rPr>
        <w:t>: спостереження за навчальною діяльністю студентів, усне опитування, реферат, конспект, есе. </w:t>
      </w:r>
    </w:p>
    <w:p w:rsidR="001972D1" w:rsidRDefault="001972D1" w:rsidP="00C460A9">
      <w:pPr>
        <w:spacing w:after="0" w:line="240" w:lineRule="auto"/>
        <w:rPr>
          <w:rFonts w:ascii="Times New Roman" w:hAnsi="Times New Roman"/>
          <w:sz w:val="24"/>
          <w:szCs w:val="24"/>
        </w:rPr>
      </w:pPr>
      <w:r>
        <w:rPr>
          <w:rFonts w:ascii="Times New Roman" w:hAnsi="Times New Roman"/>
          <w:color w:val="000000"/>
        </w:rPr>
        <w:t xml:space="preserve">Під час роботи у руслі першого модуля студент може отримати максимум </w:t>
      </w:r>
      <w:r>
        <w:rPr>
          <w:rFonts w:ascii="Times New Roman" w:hAnsi="Times New Roman"/>
          <w:color w:val="000000"/>
          <w:lang w:val="uk-UA"/>
        </w:rPr>
        <w:t>40</w:t>
      </w:r>
      <w:r>
        <w:rPr>
          <w:rFonts w:ascii="Times New Roman" w:hAnsi="Times New Roman"/>
          <w:color w:val="000000"/>
        </w:rPr>
        <w:t xml:space="preserve"> балів за умов виконання усіх заявлених вище вимог.</w:t>
      </w:r>
    </w:p>
    <w:p w:rsidR="001972D1" w:rsidRDefault="001972D1" w:rsidP="00C460A9">
      <w:pPr>
        <w:spacing w:after="0" w:line="240" w:lineRule="auto"/>
        <w:rPr>
          <w:rFonts w:ascii="Times New Roman" w:hAnsi="Times New Roman"/>
          <w:sz w:val="24"/>
          <w:szCs w:val="24"/>
        </w:rPr>
      </w:pPr>
      <w:r>
        <w:rPr>
          <w:rFonts w:ascii="Times New Roman" w:hAnsi="Times New Roman"/>
          <w:color w:val="000000"/>
        </w:rPr>
        <w:t xml:space="preserve">Під час роботи у руслі другого модуля студент може отримати максимум </w:t>
      </w:r>
      <w:r>
        <w:rPr>
          <w:rFonts w:ascii="Times New Roman" w:hAnsi="Times New Roman"/>
          <w:color w:val="000000"/>
          <w:lang w:val="uk-UA"/>
        </w:rPr>
        <w:t>40</w:t>
      </w:r>
      <w:r>
        <w:rPr>
          <w:rFonts w:ascii="Times New Roman" w:hAnsi="Times New Roman"/>
          <w:color w:val="000000"/>
        </w:rPr>
        <w:t xml:space="preserve"> балів за умов виконання усіх заявлених вище вимог.</w:t>
      </w:r>
    </w:p>
    <w:p w:rsidR="001972D1" w:rsidRDefault="001972D1" w:rsidP="00C460A9">
      <w:pPr>
        <w:spacing w:after="0" w:line="240" w:lineRule="auto"/>
        <w:rPr>
          <w:rFonts w:ascii="Times New Roman" w:hAnsi="Times New Roman"/>
          <w:sz w:val="24"/>
          <w:szCs w:val="24"/>
        </w:rPr>
      </w:pPr>
      <w:r>
        <w:rPr>
          <w:rFonts w:ascii="Times New Roman" w:hAnsi="Times New Roman"/>
          <w:color w:val="000000"/>
        </w:rPr>
        <w:t>Підсумковий тест –</w:t>
      </w:r>
      <w:r>
        <w:rPr>
          <w:rFonts w:ascii="Times New Roman" w:hAnsi="Times New Roman"/>
          <w:color w:val="000000"/>
          <w:lang w:val="uk-UA"/>
        </w:rPr>
        <w:t>20</w:t>
      </w:r>
      <w:r>
        <w:rPr>
          <w:rFonts w:ascii="Times New Roman" w:hAnsi="Times New Roman"/>
          <w:color w:val="000000"/>
        </w:rPr>
        <w:t xml:space="preserve"> балів.</w:t>
      </w:r>
    </w:p>
    <w:p w:rsidR="001972D1" w:rsidRDefault="001972D1" w:rsidP="00C460A9">
      <w:pPr>
        <w:spacing w:after="0" w:line="240" w:lineRule="auto"/>
        <w:rPr>
          <w:rFonts w:ascii="Times New Roman" w:hAnsi="Times New Roman"/>
          <w:sz w:val="24"/>
          <w:szCs w:val="24"/>
        </w:rPr>
      </w:pPr>
      <w:r>
        <w:rPr>
          <w:rFonts w:ascii="Times New Roman" w:hAnsi="Times New Roman"/>
          <w:color w:val="000000"/>
        </w:rPr>
        <w:t xml:space="preserve">Загалом – це </w:t>
      </w:r>
      <w:r>
        <w:rPr>
          <w:rFonts w:ascii="Times New Roman" w:hAnsi="Times New Roman"/>
          <w:color w:val="000000"/>
          <w:lang w:val="uk-UA"/>
        </w:rPr>
        <w:t>100</w:t>
      </w:r>
      <w:r>
        <w:rPr>
          <w:rFonts w:ascii="Times New Roman" w:hAnsi="Times New Roman"/>
          <w:color w:val="000000"/>
        </w:rPr>
        <w:t xml:space="preserve"> балів.</w:t>
      </w:r>
    </w:p>
    <w:p w:rsidR="001972D1" w:rsidRPr="00DF7957" w:rsidRDefault="001972D1" w:rsidP="00C460A9">
      <w:pPr>
        <w:spacing w:after="0" w:line="240" w:lineRule="auto"/>
        <w:ind w:firstLine="708"/>
        <w:jc w:val="both"/>
        <w:rPr>
          <w:rFonts w:ascii="Times New Roman" w:hAnsi="Times New Roman"/>
          <w:color w:val="000000"/>
          <w:lang w:val="uk-UA"/>
        </w:rPr>
      </w:pPr>
      <w:r>
        <w:rPr>
          <w:rFonts w:ascii="Times New Roman" w:hAnsi="Times New Roman"/>
          <w:color w:val="000000"/>
        </w:rPr>
        <w:t>Контроль знань і умінь студентів (поточний і підсумковий) з дисципліни «</w:t>
      </w:r>
      <w:r>
        <w:rPr>
          <w:rFonts w:ascii="Times New Roman" w:hAnsi="Times New Roman"/>
          <w:color w:val="000000"/>
          <w:lang w:val="uk-UA"/>
        </w:rPr>
        <w:t>Країнознавство Франції</w:t>
      </w:r>
      <w:r>
        <w:rPr>
          <w:rFonts w:ascii="Times New Roman" w:hAnsi="Times New Roman"/>
          <w:color w:val="000000"/>
        </w:rPr>
        <w:t xml:space="preserve">»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w:t>
      </w:r>
      <w:r w:rsidRPr="00AD681C">
        <w:rPr>
          <w:rFonts w:ascii="Times New Roman" w:hAnsi="Times New Roman"/>
          <w:color w:val="000000"/>
        </w:rPr>
        <w:t xml:space="preserve">(30 балів – відповідь на </w:t>
      </w:r>
      <w:r w:rsidRPr="00AD681C">
        <w:rPr>
          <w:rFonts w:ascii="Times New Roman" w:hAnsi="Times New Roman"/>
          <w:color w:val="000000"/>
          <w:lang w:val="uk-UA"/>
        </w:rPr>
        <w:t>диференційованому заліку</w:t>
      </w:r>
      <w:r w:rsidRPr="00AD681C">
        <w:rPr>
          <w:rFonts w:ascii="Times New Roman" w:hAnsi="Times New Roman"/>
          <w:color w:val="000000"/>
        </w:rPr>
        <w:t xml:space="preserve">+10 балів (додатково) </w:t>
      </w:r>
      <w:r w:rsidRPr="00C86C7F">
        <w:rPr>
          <w:rFonts w:ascii="Times New Roman" w:hAnsi="Times New Roman"/>
          <w:color w:val="000000"/>
        </w:rPr>
        <w:t xml:space="preserve">згідно з Положенням про </w:t>
      </w:r>
      <w:r>
        <w:rPr>
          <w:rFonts w:ascii="Times New Roman" w:hAnsi="Times New Roman"/>
          <w:color w:val="000000"/>
        </w:rPr>
        <w:t>організацію освітнього процесу</w:t>
      </w:r>
      <w:r>
        <w:rPr>
          <w:rFonts w:ascii="Times New Roman" w:hAnsi="Times New Roman"/>
          <w:color w:val="000000"/>
          <w:lang w:val="uk-UA"/>
        </w:rPr>
        <w:t xml:space="preserve">. </w:t>
      </w:r>
    </w:p>
    <w:p w:rsidR="001972D1" w:rsidRDefault="001972D1" w:rsidP="00C460A9">
      <w:pPr>
        <w:spacing w:after="0" w:line="240" w:lineRule="auto"/>
        <w:ind w:firstLine="708"/>
        <w:jc w:val="both"/>
        <w:rPr>
          <w:rFonts w:ascii="Times New Roman" w:hAnsi="Times New Roman"/>
          <w:sz w:val="24"/>
          <w:szCs w:val="24"/>
        </w:rPr>
      </w:pPr>
      <w:r>
        <w:rPr>
          <w:rFonts w:ascii="Times New Roman" w:hAnsi="Times New Roman"/>
          <w:b/>
          <w:bCs/>
          <w:color w:val="000000"/>
        </w:rPr>
        <w:t>Критерії оцінки рівня знань на семінарськихзаняттях</w:t>
      </w:r>
      <w:r>
        <w:rPr>
          <w:rFonts w:ascii="Times New Roman" w:hAnsi="Times New Roman"/>
          <w:color w:val="000000"/>
        </w:rPr>
        <w:t>. На семінарських заняттях рівень знань оцінюється: «</w:t>
      </w:r>
      <w:r>
        <w:rPr>
          <w:rFonts w:ascii="Times New Roman" w:hAnsi="Times New Roman"/>
          <w:b/>
          <w:bCs/>
          <w:color w:val="000000"/>
        </w:rPr>
        <w:t>відмінно</w:t>
      </w:r>
      <w:r>
        <w:rPr>
          <w:rFonts w:ascii="Times New Roman" w:hAnsi="Times New Roman"/>
          <w:color w:val="000000"/>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Pr>
          <w:rFonts w:ascii="Times New Roman" w:hAnsi="Times New Roman"/>
          <w:b/>
          <w:bCs/>
          <w:color w:val="000000"/>
        </w:rPr>
        <w:t>добре</w:t>
      </w:r>
      <w:r>
        <w:rPr>
          <w:rFonts w:ascii="Times New Roman" w:hAnsi="Times New Roman"/>
          <w:color w:val="000000"/>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Pr>
          <w:rFonts w:ascii="Times New Roman" w:hAnsi="Times New Roman"/>
          <w:b/>
          <w:bCs/>
          <w:color w:val="000000"/>
        </w:rPr>
        <w:t>задовільно</w:t>
      </w:r>
      <w:r>
        <w:rPr>
          <w:rFonts w:ascii="Times New Roman" w:hAnsi="Times New Roman"/>
          <w:color w:val="000000"/>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Pr>
          <w:rFonts w:ascii="Times New Roman" w:hAnsi="Times New Roman"/>
          <w:b/>
          <w:bCs/>
          <w:color w:val="000000"/>
        </w:rPr>
        <w:t>незадовільно</w:t>
      </w:r>
      <w:r>
        <w:rPr>
          <w:rFonts w:ascii="Times New Roman" w:hAnsi="Times New Roman"/>
          <w:color w:val="000000"/>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Pr>
          <w:rFonts w:ascii="Times New Roman" w:hAnsi="Times New Roman"/>
          <w:b/>
          <w:bCs/>
          <w:color w:val="000000"/>
        </w:rPr>
        <w:t>Підсумкова (загальна оцінка)</w:t>
      </w:r>
      <w:r>
        <w:rPr>
          <w:rFonts w:ascii="Times New Roman" w:hAnsi="Times New Roman"/>
          <w:color w:val="000000"/>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1972D1" w:rsidRDefault="001972D1" w:rsidP="00C460A9">
      <w:pPr>
        <w:spacing w:after="0" w:line="240" w:lineRule="auto"/>
        <w:jc w:val="both"/>
        <w:rPr>
          <w:rFonts w:ascii="Times New Roman" w:hAnsi="Times New Roman"/>
          <w:sz w:val="24"/>
          <w:szCs w:val="24"/>
        </w:rPr>
      </w:pPr>
      <w:r>
        <w:rPr>
          <w:rFonts w:ascii="Times New Roman" w:hAnsi="Times New Roman"/>
          <w:b/>
          <w:bCs/>
          <w:color w:val="000000"/>
        </w:rPr>
        <w:t>Вид контролю</w:t>
      </w:r>
      <w:r>
        <w:rPr>
          <w:rFonts w:ascii="Times New Roman" w:hAnsi="Times New Roman"/>
          <w:color w:val="000000"/>
        </w:rPr>
        <w:t>: підсумковий. </w:t>
      </w:r>
    </w:p>
    <w:p w:rsidR="001972D1" w:rsidRDefault="001972D1" w:rsidP="00C460A9">
      <w:pPr>
        <w:spacing w:after="0" w:line="240" w:lineRule="auto"/>
        <w:jc w:val="both"/>
        <w:rPr>
          <w:rFonts w:ascii="Times New Roman" w:hAnsi="Times New Roman"/>
          <w:sz w:val="24"/>
          <w:szCs w:val="24"/>
        </w:rPr>
      </w:pPr>
      <w:r>
        <w:rPr>
          <w:rFonts w:ascii="Times New Roman" w:hAnsi="Times New Roman"/>
          <w:b/>
          <w:bCs/>
          <w:color w:val="000000"/>
        </w:rPr>
        <w:t>Форма контролю</w:t>
      </w:r>
      <w:r>
        <w:rPr>
          <w:rFonts w:ascii="Times New Roman" w:hAnsi="Times New Roman"/>
          <w:color w:val="000000"/>
        </w:rPr>
        <w:t xml:space="preserve">: </w:t>
      </w:r>
      <w:r>
        <w:rPr>
          <w:rFonts w:ascii="Times New Roman" w:hAnsi="Times New Roman"/>
          <w:color w:val="000000"/>
          <w:lang w:val="uk-UA"/>
        </w:rPr>
        <w:t>диференційований залік</w:t>
      </w:r>
      <w:r>
        <w:rPr>
          <w:rFonts w:ascii="Times New Roman" w:hAnsi="Times New Roman"/>
          <w:color w:val="000000"/>
        </w:rPr>
        <w:t>  </w:t>
      </w:r>
    </w:p>
    <w:p w:rsidR="001972D1" w:rsidRDefault="001972D1" w:rsidP="00DF7957">
      <w:pPr>
        <w:shd w:val="clear" w:color="auto" w:fill="FFFFFF"/>
        <w:spacing w:after="0" w:line="240" w:lineRule="auto"/>
        <w:ind w:firstLine="539"/>
        <w:jc w:val="center"/>
        <w:rPr>
          <w:rFonts w:ascii="Times New Roman" w:hAnsi="Times New Roman"/>
          <w:b/>
          <w:bCs/>
          <w:color w:val="000000"/>
          <w:spacing w:val="-1"/>
          <w:position w:val="-1"/>
          <w:sz w:val="28"/>
          <w:szCs w:val="28"/>
          <w:u w:val="single"/>
          <w:lang w:val="uk-UA" w:eastAsia="en-US"/>
        </w:rPr>
      </w:pPr>
      <w:bookmarkStart w:id="0" w:name="_GoBack"/>
      <w:bookmarkEnd w:id="0"/>
    </w:p>
    <w:p w:rsidR="001972D1" w:rsidRPr="00DF7957" w:rsidRDefault="001972D1" w:rsidP="00DF7957">
      <w:pPr>
        <w:shd w:val="clear" w:color="auto" w:fill="FFFFFF"/>
        <w:spacing w:after="0" w:line="240" w:lineRule="auto"/>
        <w:ind w:firstLine="539"/>
        <w:jc w:val="center"/>
        <w:rPr>
          <w:rFonts w:ascii="Times New Roman" w:hAnsi="Times New Roman"/>
          <w:b/>
          <w:bCs/>
          <w:color w:val="000000"/>
          <w:spacing w:val="-1"/>
          <w:position w:val="-1"/>
          <w:sz w:val="28"/>
          <w:szCs w:val="28"/>
          <w:u w:val="single"/>
          <w:lang w:val="uk-UA" w:eastAsia="en-US"/>
        </w:rPr>
      </w:pPr>
      <w:r w:rsidRPr="00DF7957">
        <w:rPr>
          <w:rFonts w:ascii="Times New Roman" w:hAnsi="Times New Roman"/>
          <w:b/>
          <w:bCs/>
          <w:color w:val="000000"/>
          <w:spacing w:val="-1"/>
          <w:position w:val="-1"/>
          <w:sz w:val="28"/>
          <w:szCs w:val="28"/>
          <w:u w:val="single"/>
          <w:lang w:val="uk-UA" w:eastAsia="en-US"/>
        </w:rPr>
        <w:t>Критерії оцінювання знань, умінь та навичок студентів</w:t>
      </w:r>
      <w:r>
        <w:rPr>
          <w:rFonts w:ascii="Times New Roman" w:hAnsi="Times New Roman"/>
          <w:b/>
          <w:bCs/>
          <w:color w:val="000000"/>
          <w:spacing w:val="-1"/>
          <w:position w:val="-1"/>
          <w:sz w:val="28"/>
          <w:szCs w:val="28"/>
          <w:u w:val="single"/>
          <w:lang w:val="uk-UA" w:eastAsia="en-US"/>
        </w:rPr>
        <w:t xml:space="preserve"> на заліку</w:t>
      </w:r>
      <w:r w:rsidRPr="00DF7957">
        <w:rPr>
          <w:rFonts w:ascii="Times New Roman" w:hAnsi="Times New Roman"/>
          <w:b/>
          <w:bCs/>
          <w:color w:val="000000"/>
          <w:spacing w:val="-1"/>
          <w:position w:val="-1"/>
          <w:sz w:val="28"/>
          <w:szCs w:val="28"/>
          <w:u w:val="single"/>
          <w:lang w:val="uk-UA" w:eastAsia="en-US"/>
        </w:rPr>
        <w:t>.</w:t>
      </w:r>
    </w:p>
    <w:p w:rsidR="001972D1" w:rsidRPr="00DF7957" w:rsidRDefault="001972D1" w:rsidP="00DF7957">
      <w:pPr>
        <w:shd w:val="clear" w:color="auto" w:fill="FFFFFF"/>
        <w:spacing w:after="0" w:line="240" w:lineRule="auto"/>
        <w:ind w:firstLine="540"/>
        <w:jc w:val="both"/>
        <w:rPr>
          <w:rFonts w:ascii="Times New Roman" w:hAnsi="Times New Roman"/>
          <w:color w:val="000000"/>
          <w:spacing w:val="-1"/>
          <w:position w:val="-1"/>
          <w:sz w:val="28"/>
          <w:szCs w:val="28"/>
          <w:lang w:val="uk-UA" w:eastAsia="en-US"/>
        </w:rPr>
      </w:pPr>
    </w:p>
    <w:p w:rsidR="001972D1" w:rsidRPr="00DF7957" w:rsidRDefault="001972D1" w:rsidP="00DF7957">
      <w:pPr>
        <w:shd w:val="clear" w:color="auto" w:fill="FFFFFF"/>
        <w:spacing w:after="0" w:line="240" w:lineRule="auto"/>
        <w:ind w:firstLine="540"/>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 xml:space="preserve">Критерії оцінювання знань, умінь та навичок студентів з курсу </w:t>
      </w:r>
      <w:r>
        <w:rPr>
          <w:rFonts w:ascii="Times New Roman" w:hAnsi="Times New Roman"/>
          <w:color w:val="000000"/>
          <w:spacing w:val="-1"/>
          <w:position w:val="-1"/>
          <w:sz w:val="24"/>
          <w:szCs w:val="24"/>
          <w:lang w:val="uk-UA" w:eastAsia="en-US"/>
        </w:rPr>
        <w:t>Країнознавство Франції</w:t>
      </w:r>
      <w:r w:rsidRPr="00DF7957">
        <w:rPr>
          <w:rFonts w:ascii="Times New Roman" w:hAnsi="Times New Roman"/>
          <w:color w:val="000000"/>
          <w:spacing w:val="-1"/>
          <w:position w:val="-1"/>
          <w:sz w:val="24"/>
          <w:szCs w:val="24"/>
          <w:lang w:val="uk-UA" w:eastAsia="en-US"/>
        </w:rPr>
        <w:t xml:space="preserve"> ґрунтуються на досягненнях, динаміці та розвитку в оволодінні теоретичними знаннями та вміннями з курсу та відображають ступінь сформованості практичних умінь, що можуть використовуватись під час вивчення суміжних дисциплін. Оцінна діяльність базується на логічності, послідовності, самостійності та ін. використання отриманих знань, навичок та вмінь.</w:t>
      </w:r>
    </w:p>
    <w:p w:rsidR="001972D1" w:rsidRPr="00DF7957" w:rsidRDefault="001972D1" w:rsidP="00DF7957">
      <w:pPr>
        <w:shd w:val="clear" w:color="auto" w:fill="FFFFFF"/>
        <w:spacing w:after="0" w:line="240" w:lineRule="auto"/>
        <w:ind w:firstLine="540"/>
        <w:jc w:val="both"/>
        <w:rPr>
          <w:rFonts w:ascii="Times New Roman" w:hAnsi="Times New Roman"/>
          <w:color w:val="000000"/>
          <w:spacing w:val="-1"/>
          <w:position w:val="-1"/>
          <w:sz w:val="24"/>
          <w:szCs w:val="24"/>
          <w:lang w:val="uk-UA"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3"/>
        <w:gridCol w:w="7318"/>
      </w:tblGrid>
      <w:tr w:rsidR="001972D1" w:rsidRPr="00DF7957" w:rsidTr="00D178A4">
        <w:trPr>
          <w:trHeight w:val="510"/>
        </w:trPr>
        <w:tc>
          <w:tcPr>
            <w:tcW w:w="2145" w:type="dxa"/>
          </w:tcPr>
          <w:p w:rsidR="001972D1" w:rsidRPr="00DF7957" w:rsidRDefault="001972D1" w:rsidP="00DF7957">
            <w:pPr>
              <w:shd w:val="clear" w:color="auto" w:fill="FFFFFF"/>
              <w:spacing w:after="0" w:line="240" w:lineRule="auto"/>
              <w:ind w:firstLine="539"/>
              <w:jc w:val="center"/>
              <w:rPr>
                <w:rFonts w:ascii="Times New Roman" w:hAnsi="Times New Roman"/>
                <w:b/>
                <w:color w:val="000000"/>
                <w:spacing w:val="-1"/>
                <w:position w:val="-1"/>
                <w:sz w:val="24"/>
                <w:szCs w:val="24"/>
                <w:lang w:val="uk-UA" w:eastAsia="en-US"/>
              </w:rPr>
            </w:pPr>
            <w:r w:rsidRPr="00DF7957">
              <w:rPr>
                <w:rFonts w:ascii="Times New Roman" w:hAnsi="Times New Roman"/>
                <w:b/>
                <w:color w:val="000000"/>
                <w:spacing w:val="-1"/>
                <w:position w:val="-1"/>
                <w:sz w:val="24"/>
                <w:szCs w:val="24"/>
                <w:lang w:val="uk-UA" w:eastAsia="en-US"/>
              </w:rPr>
              <w:t xml:space="preserve">Відмінно </w:t>
            </w:r>
          </w:p>
          <w:p w:rsidR="001972D1" w:rsidRDefault="001972D1" w:rsidP="00DF7957">
            <w:pPr>
              <w:shd w:val="clear" w:color="auto" w:fill="FFFFFF"/>
              <w:spacing w:after="0" w:line="240" w:lineRule="auto"/>
              <w:ind w:firstLine="539"/>
              <w:jc w:val="center"/>
              <w:rPr>
                <w:rFonts w:ascii="Times New Roman" w:hAnsi="Times New Roman"/>
                <w:b/>
                <w:color w:val="000000"/>
                <w:spacing w:val="-1"/>
                <w:position w:val="-1"/>
                <w:sz w:val="24"/>
                <w:szCs w:val="24"/>
                <w:lang w:val="uk-UA" w:eastAsia="en-US"/>
              </w:rPr>
            </w:pPr>
            <w:r w:rsidRPr="00DF7957">
              <w:rPr>
                <w:rFonts w:ascii="Times New Roman" w:hAnsi="Times New Roman"/>
                <w:b/>
                <w:color w:val="000000"/>
                <w:spacing w:val="-1"/>
                <w:position w:val="-1"/>
                <w:sz w:val="24"/>
                <w:szCs w:val="24"/>
                <w:lang w:val="uk-UA" w:eastAsia="en-US"/>
              </w:rPr>
              <w:t>(90-100 балів)</w:t>
            </w:r>
          </w:p>
          <w:p w:rsidR="001972D1" w:rsidRPr="00DF7957" w:rsidRDefault="001972D1" w:rsidP="00DF7957">
            <w:pPr>
              <w:shd w:val="clear" w:color="auto" w:fill="FFFFFF"/>
              <w:spacing w:after="0" w:line="240" w:lineRule="auto"/>
              <w:ind w:firstLine="539"/>
              <w:jc w:val="center"/>
              <w:rPr>
                <w:rFonts w:ascii="Times New Roman" w:hAnsi="Times New Roman"/>
                <w:color w:val="000000"/>
                <w:spacing w:val="-1"/>
                <w:position w:val="-1"/>
                <w:sz w:val="24"/>
                <w:szCs w:val="24"/>
                <w:lang w:val="en-US" w:eastAsia="en-US"/>
              </w:rPr>
            </w:pPr>
            <w:r>
              <w:rPr>
                <w:rFonts w:ascii="Times New Roman" w:hAnsi="Times New Roman"/>
                <w:b/>
                <w:color w:val="000000"/>
                <w:spacing w:val="-1"/>
                <w:position w:val="-1"/>
                <w:sz w:val="24"/>
                <w:szCs w:val="24"/>
                <w:lang w:val="uk-UA" w:eastAsia="en-US"/>
              </w:rPr>
              <w:t>2 б</w:t>
            </w:r>
          </w:p>
        </w:tc>
        <w:tc>
          <w:tcPr>
            <w:tcW w:w="7318" w:type="dxa"/>
          </w:tcPr>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володіє усім термінологічним апаратом. Вміє аргументовано дати характеристику та порівняти різні аспекти суспільно-політичного життя країни, самостійно визначає роль країни у сучасному світі. Логічно та послідовно відображає історичні факти розвитку країни. Самостійно опрацьовує додаткову літературу. Знаходить, розуміє і при необхідності вільно передає  нову інформацію щодо останніх подій у житті країни. Креативно підходить до завдань.</w:t>
            </w:r>
          </w:p>
        </w:tc>
      </w:tr>
      <w:tr w:rsidR="001972D1" w:rsidRPr="00DF7957" w:rsidTr="00D178A4">
        <w:trPr>
          <w:trHeight w:val="360"/>
        </w:trPr>
        <w:tc>
          <w:tcPr>
            <w:tcW w:w="2145" w:type="dxa"/>
          </w:tcPr>
          <w:p w:rsidR="001972D1" w:rsidRPr="00DF7957" w:rsidRDefault="001972D1" w:rsidP="00DF7957">
            <w:pPr>
              <w:shd w:val="clear" w:color="auto" w:fill="FFFFFF"/>
              <w:spacing w:after="0" w:line="240" w:lineRule="auto"/>
              <w:ind w:firstLine="539"/>
              <w:jc w:val="center"/>
              <w:rPr>
                <w:rFonts w:ascii="Times New Roman" w:hAnsi="Times New Roman"/>
                <w:b/>
                <w:color w:val="000000"/>
                <w:spacing w:val="-1"/>
                <w:position w:val="-1"/>
                <w:sz w:val="24"/>
                <w:szCs w:val="24"/>
                <w:lang w:val="uk-UA" w:eastAsia="en-US"/>
              </w:rPr>
            </w:pPr>
            <w:r w:rsidRPr="00DF7957">
              <w:rPr>
                <w:rFonts w:ascii="Times New Roman" w:hAnsi="Times New Roman"/>
                <w:b/>
                <w:color w:val="000000"/>
                <w:spacing w:val="-1"/>
                <w:position w:val="-1"/>
                <w:sz w:val="24"/>
                <w:szCs w:val="24"/>
                <w:lang w:val="uk-UA" w:eastAsia="en-US"/>
              </w:rPr>
              <w:t xml:space="preserve">Добре </w:t>
            </w:r>
          </w:p>
          <w:p w:rsidR="001972D1" w:rsidRDefault="001972D1" w:rsidP="00DF7957">
            <w:pPr>
              <w:shd w:val="clear" w:color="auto" w:fill="FFFFFF"/>
              <w:spacing w:after="0" w:line="240" w:lineRule="auto"/>
              <w:ind w:firstLine="539"/>
              <w:jc w:val="center"/>
              <w:rPr>
                <w:rFonts w:ascii="Times New Roman" w:hAnsi="Times New Roman"/>
                <w:b/>
                <w:color w:val="000000"/>
                <w:spacing w:val="-1"/>
                <w:position w:val="-1"/>
                <w:sz w:val="24"/>
                <w:szCs w:val="24"/>
                <w:lang w:val="uk-UA" w:eastAsia="en-US"/>
              </w:rPr>
            </w:pPr>
            <w:r w:rsidRPr="00DF7957">
              <w:rPr>
                <w:rFonts w:ascii="Times New Roman" w:hAnsi="Times New Roman"/>
                <w:b/>
                <w:color w:val="000000"/>
                <w:spacing w:val="-1"/>
                <w:position w:val="-1"/>
                <w:sz w:val="24"/>
                <w:szCs w:val="24"/>
                <w:lang w:val="uk-UA" w:eastAsia="en-US"/>
              </w:rPr>
              <w:t>(74-89 балів)</w:t>
            </w:r>
          </w:p>
          <w:p w:rsidR="001972D1" w:rsidRPr="00DF7957" w:rsidRDefault="001972D1" w:rsidP="00DF7957">
            <w:pPr>
              <w:shd w:val="clear" w:color="auto" w:fill="FFFFFF"/>
              <w:spacing w:after="0" w:line="240" w:lineRule="auto"/>
              <w:ind w:firstLine="539"/>
              <w:jc w:val="center"/>
              <w:rPr>
                <w:rFonts w:ascii="Times New Roman" w:hAnsi="Times New Roman"/>
                <w:color w:val="000000"/>
                <w:spacing w:val="-1"/>
                <w:position w:val="-1"/>
                <w:sz w:val="24"/>
                <w:szCs w:val="24"/>
                <w:lang w:val="uk-UA" w:eastAsia="en-US"/>
              </w:rPr>
            </w:pPr>
            <w:r>
              <w:rPr>
                <w:rFonts w:ascii="Times New Roman" w:hAnsi="Times New Roman"/>
                <w:b/>
                <w:color w:val="000000"/>
                <w:spacing w:val="-1"/>
                <w:position w:val="-1"/>
                <w:sz w:val="24"/>
                <w:szCs w:val="24"/>
                <w:lang w:val="uk-UA" w:eastAsia="en-US"/>
              </w:rPr>
              <w:t>1.5 б</w:t>
            </w:r>
          </w:p>
        </w:tc>
        <w:tc>
          <w:tcPr>
            <w:tcW w:w="7318" w:type="dxa"/>
          </w:tcPr>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уміє дати характеристику та порівняти різні аспекти суспільно-політичного життя країни. Логічно відображає історичні факти розвитку країни, не висловлюючи при цьому власну думку стосовно деяких фактів. У мовленні присутні незначні помилки</w:t>
            </w:r>
          </w:p>
        </w:tc>
      </w:tr>
      <w:tr w:rsidR="001972D1" w:rsidRPr="00DF7957" w:rsidTr="00D178A4">
        <w:trPr>
          <w:trHeight w:val="345"/>
        </w:trPr>
        <w:tc>
          <w:tcPr>
            <w:tcW w:w="2145" w:type="dxa"/>
          </w:tcPr>
          <w:p w:rsidR="001972D1" w:rsidRDefault="001972D1" w:rsidP="00DF7957">
            <w:pPr>
              <w:shd w:val="clear" w:color="auto" w:fill="FFFFFF"/>
              <w:spacing w:after="0" w:line="240" w:lineRule="auto"/>
              <w:ind w:left="283" w:firstLine="539"/>
              <w:jc w:val="center"/>
              <w:rPr>
                <w:rFonts w:ascii="Times New Roman" w:hAnsi="Times New Roman"/>
                <w:b/>
                <w:color w:val="000000"/>
                <w:spacing w:val="-1"/>
                <w:position w:val="-1"/>
                <w:sz w:val="24"/>
                <w:szCs w:val="24"/>
                <w:lang w:val="uk-UA"/>
              </w:rPr>
            </w:pPr>
            <w:r w:rsidRPr="00DF7957">
              <w:rPr>
                <w:rFonts w:ascii="Times New Roman" w:hAnsi="Times New Roman"/>
                <w:b/>
                <w:color w:val="000000"/>
                <w:spacing w:val="-1"/>
                <w:position w:val="-1"/>
                <w:sz w:val="24"/>
                <w:szCs w:val="24"/>
                <w:lang w:val="uk-UA"/>
              </w:rPr>
              <w:t>Задовільно (60-73 балів)</w:t>
            </w:r>
          </w:p>
          <w:p w:rsidR="001972D1" w:rsidRPr="00DF7957" w:rsidRDefault="001972D1" w:rsidP="00DF7957">
            <w:pPr>
              <w:shd w:val="clear" w:color="auto" w:fill="FFFFFF"/>
              <w:spacing w:after="0" w:line="240" w:lineRule="auto"/>
              <w:ind w:left="283" w:firstLine="539"/>
              <w:jc w:val="center"/>
              <w:rPr>
                <w:rFonts w:ascii="Times New Roman" w:hAnsi="Times New Roman"/>
                <w:color w:val="000000"/>
                <w:spacing w:val="-6"/>
                <w:position w:val="-1"/>
                <w:sz w:val="24"/>
                <w:szCs w:val="24"/>
                <w:lang w:val="uk-UA"/>
              </w:rPr>
            </w:pPr>
            <w:r>
              <w:rPr>
                <w:rFonts w:ascii="Times New Roman" w:hAnsi="Times New Roman"/>
                <w:b/>
                <w:color w:val="000000"/>
                <w:spacing w:val="-1"/>
                <w:position w:val="-1"/>
                <w:sz w:val="24"/>
                <w:szCs w:val="24"/>
                <w:lang w:val="uk-UA"/>
              </w:rPr>
              <w:t>1 б</w:t>
            </w:r>
          </w:p>
        </w:tc>
        <w:tc>
          <w:tcPr>
            <w:tcW w:w="7318" w:type="dxa"/>
          </w:tcPr>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орієнтується у термінології поверхнєво, має прогалини у здобутих знаннях, знання значної частини матеріалу відсутнє. Мова містить грубі мовні та логічні помилки.</w:t>
            </w:r>
          </w:p>
        </w:tc>
      </w:tr>
      <w:tr w:rsidR="001972D1" w:rsidRPr="00DF7957" w:rsidTr="00D178A4">
        <w:trPr>
          <w:trHeight w:val="345"/>
        </w:trPr>
        <w:tc>
          <w:tcPr>
            <w:tcW w:w="2145" w:type="dxa"/>
          </w:tcPr>
          <w:p w:rsidR="001972D1" w:rsidRDefault="001972D1" w:rsidP="00DF7957">
            <w:pPr>
              <w:shd w:val="clear" w:color="auto" w:fill="FFFFFF"/>
              <w:spacing w:after="0" w:line="240" w:lineRule="auto"/>
              <w:ind w:firstLine="539"/>
              <w:jc w:val="center"/>
              <w:rPr>
                <w:rFonts w:ascii="Times New Roman" w:hAnsi="Times New Roman"/>
                <w:b/>
                <w:color w:val="000000"/>
                <w:spacing w:val="-1"/>
                <w:position w:val="-1"/>
                <w:sz w:val="24"/>
                <w:szCs w:val="24"/>
                <w:lang w:val="uk-UA" w:eastAsia="en-US"/>
              </w:rPr>
            </w:pPr>
            <w:r w:rsidRPr="00DF7957">
              <w:rPr>
                <w:rFonts w:ascii="Times New Roman" w:hAnsi="Times New Roman"/>
                <w:b/>
                <w:color w:val="000000"/>
                <w:spacing w:val="-1"/>
                <w:position w:val="-1"/>
                <w:sz w:val="24"/>
                <w:szCs w:val="24"/>
                <w:lang w:val="uk-UA" w:eastAsia="en-US"/>
              </w:rPr>
              <w:t>Незадовільно (35-59 балів)</w:t>
            </w:r>
          </w:p>
          <w:p w:rsidR="001972D1" w:rsidRPr="00DF7957" w:rsidRDefault="001972D1" w:rsidP="00DF7957">
            <w:pPr>
              <w:shd w:val="clear" w:color="auto" w:fill="FFFFFF"/>
              <w:spacing w:after="0" w:line="240" w:lineRule="auto"/>
              <w:ind w:firstLine="539"/>
              <w:jc w:val="center"/>
              <w:rPr>
                <w:rFonts w:ascii="Times New Roman" w:hAnsi="Times New Roman"/>
                <w:color w:val="000000"/>
                <w:spacing w:val="-1"/>
                <w:position w:val="-1"/>
                <w:sz w:val="24"/>
                <w:szCs w:val="24"/>
                <w:lang w:val="uk-UA" w:eastAsia="en-US"/>
              </w:rPr>
            </w:pPr>
            <w:r>
              <w:rPr>
                <w:rFonts w:ascii="Times New Roman" w:hAnsi="Times New Roman"/>
                <w:b/>
                <w:color w:val="000000"/>
                <w:spacing w:val="-1"/>
                <w:position w:val="-1"/>
                <w:sz w:val="24"/>
                <w:szCs w:val="24"/>
                <w:lang w:val="uk-UA" w:eastAsia="en-US"/>
              </w:rPr>
              <w:t>0,5 б</w:t>
            </w:r>
          </w:p>
        </w:tc>
        <w:tc>
          <w:tcPr>
            <w:tcW w:w="7318" w:type="dxa"/>
          </w:tcPr>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має фрагментарні знання з курсу. Не володіє термінологією. Словниковий запас не дає змогу оформити власну думку.</w:t>
            </w:r>
          </w:p>
        </w:tc>
      </w:tr>
      <w:tr w:rsidR="001972D1" w:rsidRPr="00DF7957" w:rsidTr="00D178A4">
        <w:trPr>
          <w:trHeight w:val="285"/>
        </w:trPr>
        <w:tc>
          <w:tcPr>
            <w:tcW w:w="2145" w:type="dxa"/>
          </w:tcPr>
          <w:p w:rsidR="001972D1" w:rsidRDefault="001972D1" w:rsidP="00DF7957">
            <w:pPr>
              <w:shd w:val="clear" w:color="auto" w:fill="FFFFFF"/>
              <w:spacing w:after="0" w:line="240" w:lineRule="auto"/>
              <w:ind w:firstLine="539"/>
              <w:jc w:val="center"/>
              <w:rPr>
                <w:rFonts w:ascii="Times New Roman" w:hAnsi="Times New Roman"/>
                <w:b/>
                <w:color w:val="000000"/>
                <w:spacing w:val="-1"/>
                <w:position w:val="-1"/>
                <w:sz w:val="24"/>
                <w:szCs w:val="24"/>
                <w:lang w:val="uk-UA" w:eastAsia="en-US"/>
              </w:rPr>
            </w:pPr>
            <w:r w:rsidRPr="00DF7957">
              <w:rPr>
                <w:rFonts w:ascii="Times New Roman" w:hAnsi="Times New Roman"/>
                <w:b/>
                <w:color w:val="000000"/>
                <w:spacing w:val="-1"/>
                <w:position w:val="-1"/>
                <w:sz w:val="24"/>
                <w:szCs w:val="24"/>
                <w:lang w:val="uk-UA" w:eastAsia="en-US"/>
              </w:rPr>
              <w:t>Незадовільно (1-34 балів)</w:t>
            </w:r>
          </w:p>
          <w:p w:rsidR="001972D1" w:rsidRPr="00DF7957" w:rsidRDefault="001972D1" w:rsidP="00DF7957">
            <w:pPr>
              <w:shd w:val="clear" w:color="auto" w:fill="FFFFFF"/>
              <w:spacing w:after="0" w:line="240" w:lineRule="auto"/>
              <w:ind w:firstLine="539"/>
              <w:jc w:val="center"/>
              <w:rPr>
                <w:rFonts w:ascii="Times New Roman" w:hAnsi="Times New Roman"/>
                <w:color w:val="000000"/>
                <w:spacing w:val="-1"/>
                <w:position w:val="-1"/>
                <w:sz w:val="24"/>
                <w:szCs w:val="24"/>
                <w:lang w:val="uk-UA" w:eastAsia="en-US"/>
              </w:rPr>
            </w:pPr>
            <w:r>
              <w:rPr>
                <w:rFonts w:ascii="Times New Roman" w:hAnsi="Times New Roman"/>
                <w:b/>
                <w:color w:val="000000"/>
                <w:spacing w:val="-1"/>
                <w:position w:val="-1"/>
                <w:sz w:val="24"/>
                <w:szCs w:val="24"/>
                <w:lang w:val="uk-UA" w:eastAsia="en-US"/>
              </w:rPr>
              <w:t>0 б</w:t>
            </w:r>
          </w:p>
        </w:tc>
        <w:tc>
          <w:tcPr>
            <w:tcW w:w="7318" w:type="dxa"/>
          </w:tcPr>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не володіє матеріалом, навіть, на побутовому рівні, не працює в аудиторії та самостійно.</w:t>
            </w:r>
          </w:p>
        </w:tc>
      </w:tr>
    </w:tbl>
    <w:p w:rsidR="001972D1" w:rsidRPr="00DF7957" w:rsidRDefault="001972D1" w:rsidP="00DF7957">
      <w:pPr>
        <w:spacing w:after="0" w:line="240" w:lineRule="auto"/>
        <w:ind w:firstLine="708"/>
        <w:jc w:val="both"/>
        <w:rPr>
          <w:rFonts w:ascii="Times New Roman" w:hAnsi="Times New Roman"/>
          <w:b/>
          <w:color w:val="000000"/>
          <w:u w:val="single"/>
          <w:lang w:val="uk-UA"/>
        </w:rPr>
      </w:pPr>
    </w:p>
    <w:p w:rsidR="001972D1" w:rsidRPr="00DF7957" w:rsidRDefault="001972D1" w:rsidP="00DF7957">
      <w:pPr>
        <w:shd w:val="clear" w:color="auto" w:fill="FFFFFF"/>
        <w:spacing w:after="0" w:line="240" w:lineRule="auto"/>
        <w:ind w:firstLine="539"/>
        <w:jc w:val="both"/>
        <w:rPr>
          <w:rFonts w:ascii="Times New Roman" w:hAnsi="Times New Roman"/>
          <w:b/>
          <w:color w:val="000000"/>
          <w:spacing w:val="-1"/>
          <w:position w:val="-1"/>
          <w:sz w:val="28"/>
          <w:szCs w:val="28"/>
          <w:u w:val="single"/>
          <w:lang w:val="uk-UA" w:eastAsia="en-US"/>
        </w:rPr>
      </w:pPr>
      <w:r w:rsidRPr="00DF7957">
        <w:rPr>
          <w:rFonts w:ascii="Times New Roman" w:hAnsi="Times New Roman"/>
          <w:b/>
          <w:color w:val="000000"/>
          <w:spacing w:val="-1"/>
          <w:position w:val="-1"/>
          <w:sz w:val="28"/>
          <w:szCs w:val="28"/>
          <w:u w:val="single"/>
          <w:lang w:val="uk-UA" w:eastAsia="en-US"/>
        </w:rPr>
        <w:t xml:space="preserve">Критерії оцінювання реферату </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До критеріїв оцінювання реферату належать:</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новизна проблеми;</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обґрунтованість вибору обґрунтованість вибору джерельного матеріалу;</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ступінь розкриття сутності питання;</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дотримання вимог до оформлення.</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Новизна тексту: а) актуальність теми дослідження; б)новизна, самостійність при постановці проблеми; формулювання нового аспекту відомої проблеми у встановленні нових зв’язків; и) уміння працювати з дослідженнями, літературою, систематизувати і структурувати матеріал; г) авторська позиція, самостійність оцінок та суджень; д) стильова єдність тексту.</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Обґрунтованість вибору джерел: оцінка літератури, що використовується, наявність останніх публікацій, останні статистичні дані тощо.</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Ступінь розкриття сутності питання:</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а) відповідність плана темі реферату;</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б) відповідність змісту темі та плану реферату;</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в) повнота і глибина знань з теми;</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г) обґрунтованість способів і методів роботи з матеріалом.</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Дотримання вимог до оформлення:</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а) вірність оформлення посилань на використану літературу;</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 xml:space="preserve">б) грамотність та культура викладення матеріалу (в тому числі орфографічної, пунктуаційної, стилістичної культури), володіння термінологією; в) дотримання вимог до об’єму реферату. </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Оцінювання реферату:</w:t>
      </w:r>
    </w:p>
    <w:p w:rsidR="001972D1" w:rsidRPr="00DF7957" w:rsidRDefault="001972D1" w:rsidP="00DF7957">
      <w:pPr>
        <w:shd w:val="clear" w:color="auto" w:fill="FFFFFF"/>
        <w:spacing w:after="0" w:line="240" w:lineRule="auto"/>
        <w:ind w:firstLine="539"/>
        <w:jc w:val="both"/>
        <w:rPr>
          <w:rFonts w:ascii="Times New Roman" w:hAnsi="Times New Roman"/>
          <w:b/>
          <w:color w:val="000000"/>
          <w:spacing w:val="-1"/>
          <w:position w:val="-1"/>
          <w:sz w:val="24"/>
          <w:szCs w:val="24"/>
          <w:lang w:val="uk-UA" w:eastAsia="en-US"/>
        </w:rPr>
      </w:pPr>
      <w:r w:rsidRPr="00DF7957">
        <w:rPr>
          <w:rFonts w:ascii="Times New Roman" w:hAnsi="Times New Roman"/>
          <w:b/>
          <w:color w:val="000000"/>
          <w:spacing w:val="-1"/>
          <w:position w:val="-1"/>
          <w:sz w:val="24"/>
          <w:szCs w:val="24"/>
          <w:lang w:val="uk-UA" w:eastAsia="en-US"/>
        </w:rPr>
        <w:t xml:space="preserve">Відмінно (90-100 балів) </w:t>
      </w:r>
      <w:r w:rsidRPr="00DF7957">
        <w:rPr>
          <w:rFonts w:ascii="Times New Roman" w:hAnsi="Times New Roman"/>
          <w:color w:val="000000"/>
          <w:spacing w:val="-1"/>
          <w:position w:val="-1"/>
          <w:sz w:val="24"/>
          <w:szCs w:val="24"/>
          <w:lang w:val="uk-UA" w:eastAsia="en-US"/>
        </w:rPr>
        <w:t>ставиться, якщо виконані всі вимоги до написання і захисту реферату: визначена проблема та обоснована її актуальність, зроблено аналіз різних точок зору на проблему, що розглядається та логічно викладена власна позиція, сформульовані висновки, тема розкрита повністю, витримано об’єм; дотримані вимоги до оформлення, надані правильні відповіді на додаткові питання.</w:t>
      </w:r>
    </w:p>
    <w:p w:rsidR="001972D1" w:rsidRPr="00DF7957" w:rsidRDefault="001972D1" w:rsidP="00DF7957">
      <w:pPr>
        <w:shd w:val="clear" w:color="auto" w:fill="FFFFFF"/>
        <w:spacing w:after="0" w:line="240" w:lineRule="auto"/>
        <w:ind w:firstLine="539"/>
        <w:jc w:val="both"/>
        <w:rPr>
          <w:rFonts w:ascii="Times New Roman" w:hAnsi="Times New Roman"/>
          <w:b/>
          <w:color w:val="000000"/>
          <w:spacing w:val="-1"/>
          <w:position w:val="-1"/>
          <w:sz w:val="24"/>
          <w:szCs w:val="24"/>
          <w:lang w:val="uk-UA" w:eastAsia="en-US"/>
        </w:rPr>
      </w:pPr>
      <w:r w:rsidRPr="00DF7957">
        <w:rPr>
          <w:rFonts w:ascii="Times New Roman" w:hAnsi="Times New Roman"/>
          <w:b/>
          <w:color w:val="000000"/>
          <w:spacing w:val="-1"/>
          <w:position w:val="-1"/>
          <w:sz w:val="24"/>
          <w:szCs w:val="24"/>
          <w:lang w:val="uk-UA" w:eastAsia="en-US"/>
        </w:rPr>
        <w:t xml:space="preserve">Добре (74-89 балів) </w:t>
      </w:r>
      <w:r w:rsidRPr="00DF7957">
        <w:rPr>
          <w:rFonts w:ascii="Times New Roman" w:hAnsi="Times New Roman"/>
          <w:color w:val="000000"/>
          <w:spacing w:val="-1"/>
          <w:position w:val="-1"/>
          <w:sz w:val="24"/>
          <w:szCs w:val="24"/>
          <w:lang w:val="uk-UA" w:eastAsia="en-US"/>
        </w:rPr>
        <w:t>ставиться, якщо всі вимоги до реферату виконані, але є деякі недоліки, а саме – мають місце упущення в оформленні, або відповіді на питання при захисті даються не в повному обсязі, подекуди відсутня логічна послідовність в судженнях; не витриманий об’єм реферату.</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b/>
          <w:color w:val="000000"/>
          <w:spacing w:val="-1"/>
          <w:position w:val="-1"/>
          <w:sz w:val="24"/>
          <w:szCs w:val="24"/>
          <w:lang w:val="uk-UA" w:eastAsia="en-US"/>
        </w:rPr>
        <w:t xml:space="preserve">Задовільно (60-73 балів) </w:t>
      </w:r>
      <w:r w:rsidRPr="00DF7957">
        <w:rPr>
          <w:rFonts w:ascii="Times New Roman" w:hAnsi="Times New Roman"/>
          <w:color w:val="000000"/>
          <w:spacing w:val="-1"/>
          <w:position w:val="-1"/>
          <w:sz w:val="24"/>
          <w:szCs w:val="24"/>
          <w:lang w:val="uk-UA" w:eastAsia="en-US"/>
        </w:rPr>
        <w:t>ставиться, якщо є суттєві відступи  від вимог – зміст реферату не чітко відповідає темі та плану, не доведено належну повноту та глибину знань даної теми, не повністю дотримані вимоги щодо оформлення реферату, допущено фактичні помилки у змісті реферату, або при відповіді на питання, під час захисту відсутній висновок.</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8"/>
          <w:szCs w:val="28"/>
          <w:lang w:val="uk-UA" w:eastAsia="en-US"/>
        </w:rPr>
      </w:pPr>
      <w:r w:rsidRPr="00DF7957">
        <w:rPr>
          <w:rFonts w:ascii="Times New Roman" w:hAnsi="Times New Roman"/>
          <w:b/>
          <w:color w:val="000000"/>
          <w:spacing w:val="-1"/>
          <w:position w:val="-1"/>
          <w:sz w:val="24"/>
          <w:szCs w:val="24"/>
          <w:lang w:val="uk-UA" w:eastAsia="en-US"/>
        </w:rPr>
        <w:t xml:space="preserve">Незадовільно (35-59 балів) </w:t>
      </w:r>
      <w:r w:rsidRPr="00DF7957">
        <w:rPr>
          <w:rFonts w:ascii="Times New Roman" w:hAnsi="Times New Roman"/>
          <w:color w:val="000000"/>
          <w:spacing w:val="-1"/>
          <w:position w:val="-1"/>
          <w:sz w:val="24"/>
          <w:szCs w:val="24"/>
          <w:lang w:val="uk-UA" w:eastAsia="en-US"/>
        </w:rPr>
        <w:t>ставиться, якщо</w:t>
      </w:r>
      <w:r w:rsidRPr="00DF7957">
        <w:rPr>
          <w:rFonts w:ascii="Times New Roman" w:hAnsi="Times New Roman"/>
          <w:b/>
          <w:color w:val="000000"/>
          <w:spacing w:val="-1"/>
          <w:position w:val="-1"/>
          <w:sz w:val="24"/>
          <w:szCs w:val="24"/>
          <w:lang w:val="uk-UA" w:eastAsia="en-US"/>
        </w:rPr>
        <w:t xml:space="preserve"> </w:t>
      </w:r>
      <w:r w:rsidRPr="00DF7957">
        <w:rPr>
          <w:rFonts w:ascii="Times New Roman" w:hAnsi="Times New Roman"/>
          <w:color w:val="000000"/>
          <w:spacing w:val="-1"/>
          <w:position w:val="-1"/>
          <w:sz w:val="24"/>
          <w:szCs w:val="24"/>
          <w:lang w:val="uk-UA" w:eastAsia="en-US"/>
        </w:rPr>
        <w:t>тему не розкрито, має місце суттєве нерозуміння проблеми, відсутнє аналітичне та критичне, логічне мислення.</w:t>
      </w:r>
    </w:p>
    <w:p w:rsidR="001972D1" w:rsidRPr="00DF7957" w:rsidRDefault="001972D1" w:rsidP="00DF7957">
      <w:pPr>
        <w:shd w:val="clear" w:color="auto" w:fill="FFFFFF"/>
        <w:spacing w:after="0" w:line="240" w:lineRule="auto"/>
        <w:ind w:firstLine="539"/>
        <w:jc w:val="both"/>
        <w:rPr>
          <w:rFonts w:ascii="Times New Roman" w:hAnsi="Times New Roman"/>
          <w:color w:val="000000"/>
          <w:spacing w:val="-1"/>
          <w:position w:val="-1"/>
          <w:sz w:val="28"/>
          <w:szCs w:val="28"/>
          <w:lang w:val="uk-UA" w:eastAsia="en-US"/>
        </w:rPr>
      </w:pPr>
    </w:p>
    <w:p w:rsidR="001972D1" w:rsidRDefault="001972D1" w:rsidP="00784BA8">
      <w:pPr>
        <w:spacing w:after="160" w:line="240" w:lineRule="auto"/>
        <w:jc w:val="center"/>
        <w:rPr>
          <w:rFonts w:ascii="Times New Roman" w:hAnsi="Times New Roman"/>
          <w:b/>
          <w:bCs/>
          <w:color w:val="000000"/>
        </w:rPr>
      </w:pPr>
    </w:p>
    <w:p w:rsidR="001972D1" w:rsidRDefault="001972D1" w:rsidP="00784BA8">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1972D1" w:rsidRDefault="001972D1" w:rsidP="00C460A9">
      <w:pPr>
        <w:spacing w:after="160" w:line="240" w:lineRule="auto"/>
        <w:jc w:val="center"/>
        <w:rPr>
          <w:rFonts w:ascii="Times New Roman" w:hAnsi="Times New Roman"/>
          <w:sz w:val="24"/>
          <w:szCs w:val="24"/>
        </w:rPr>
      </w:pPr>
      <w:r>
        <w:rPr>
          <w:rFonts w:ascii="Times New Roman" w:hAnsi="Times New Roman"/>
          <w:b/>
          <w:bCs/>
          <w:color w:val="000000"/>
        </w:rPr>
        <w:t>ЩОДО ПРЕЗЕНТАЦІЙ</w:t>
      </w:r>
    </w:p>
    <w:p w:rsidR="001972D1" w:rsidRDefault="001972D1" w:rsidP="00C460A9">
      <w:pPr>
        <w:spacing w:after="160" w:line="240" w:lineRule="auto"/>
        <w:jc w:val="center"/>
        <w:rPr>
          <w:rFonts w:ascii="Times New Roman" w:hAnsi="Times New Roman"/>
          <w:sz w:val="24"/>
          <w:szCs w:val="24"/>
        </w:rPr>
      </w:pPr>
      <w:r>
        <w:rPr>
          <w:rFonts w:ascii="Times New Roman" w:hAnsi="Times New Roman"/>
          <w:b/>
          <w:bCs/>
          <w:color w:val="000000"/>
        </w:rPr>
        <w:t>Максимальна кількість балів - 0,5</w:t>
      </w:r>
    </w:p>
    <w:tbl>
      <w:tblPr>
        <w:tblW w:w="0" w:type="auto"/>
        <w:tblLook w:val="00A0"/>
      </w:tblPr>
      <w:tblGrid>
        <w:gridCol w:w="3106"/>
        <w:gridCol w:w="4189"/>
        <w:gridCol w:w="393"/>
        <w:gridCol w:w="7098"/>
      </w:tblGrid>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добре</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uto"/>
              <w:rPr>
                <w:rFonts w:ascii="Times New Roman" w:hAnsi="Times New Roman"/>
                <w:sz w:val="24"/>
                <w:szCs w:val="24"/>
              </w:rPr>
            </w:pP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uto"/>
              <w:rPr>
                <w:rFonts w:ascii="Times New Roman" w:hAnsi="Times New Roman"/>
                <w:sz w:val="24"/>
                <w:szCs w:val="24"/>
              </w:rPr>
            </w:pP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ind w:right="-288"/>
              <w:rPr>
                <w:rFonts w:ascii="Times New Roman" w:hAnsi="Times New Roman"/>
                <w:sz w:val="24"/>
                <w:szCs w:val="24"/>
              </w:rPr>
            </w:pPr>
            <w:r>
              <w:rPr>
                <w:rFonts w:ascii="Times New Roman" w:hAnsi="Times New Roman"/>
                <w:color w:val="000000"/>
              </w:rPr>
              <w:t>А (відмінно)</w:t>
            </w:r>
          </w:p>
          <w:p w:rsidR="001972D1" w:rsidRDefault="001972D1">
            <w:pPr>
              <w:spacing w:after="0" w:line="240" w:lineRule="auto"/>
              <w:ind w:right="-288"/>
              <w:rPr>
                <w:rFonts w:ascii="Times New Roman" w:hAnsi="Times New Roman"/>
                <w:sz w:val="24"/>
                <w:szCs w:val="24"/>
              </w:rPr>
            </w:pPr>
            <w:r>
              <w:rPr>
                <w:rFonts w:ascii="Times New Roman" w:hAnsi="Times New Roman"/>
                <w:color w:val="000000"/>
              </w:rPr>
              <w:t>90-100</w:t>
            </w:r>
          </w:p>
          <w:p w:rsidR="001972D1" w:rsidRDefault="001972D1">
            <w:pPr>
              <w:spacing w:after="0" w:line="240" w:lineRule="atLeast"/>
              <w:ind w:right="-288"/>
              <w:rPr>
                <w:rFonts w:ascii="Times New Roman" w:hAnsi="Times New Roman"/>
                <w:sz w:val="24"/>
                <w:szCs w:val="24"/>
              </w:rPr>
            </w:pPr>
            <w:r>
              <w:rPr>
                <w:rFonts w:ascii="Times New Roman" w:hAnsi="Times New Roman"/>
                <w:color w:val="000000"/>
              </w:rPr>
              <w:t>0,5</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160" w:line="240" w:lineRule="atLeast"/>
              <w:jc w:val="both"/>
              <w:rPr>
                <w:rFonts w:ascii="Times New Roman" w:hAnsi="Times New Roman"/>
                <w:sz w:val="24"/>
                <w:szCs w:val="24"/>
              </w:rPr>
            </w:pPr>
            <w:r>
              <w:rPr>
                <w:rFonts w:ascii="Times New Roman" w:hAnsi="Times New Roman"/>
                <w:color w:val="000000"/>
                <w:shd w:val="clear" w:color="auto" w:fill="FFFFFF"/>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rPr>
                <w:rFonts w:ascii="Times New Roman" w:hAnsi="Times New Roman"/>
                <w:sz w:val="24"/>
                <w:szCs w:val="24"/>
              </w:rPr>
            </w:pPr>
            <w:r>
              <w:rPr>
                <w:rFonts w:ascii="Times New Roman" w:hAnsi="Times New Roman"/>
                <w:color w:val="000000"/>
              </w:rPr>
              <w:t>В  (добре)</w:t>
            </w:r>
          </w:p>
          <w:p w:rsidR="001972D1" w:rsidRDefault="001972D1">
            <w:pPr>
              <w:spacing w:after="0" w:line="240" w:lineRule="auto"/>
              <w:rPr>
                <w:rFonts w:ascii="Times New Roman" w:hAnsi="Times New Roman"/>
                <w:sz w:val="24"/>
                <w:szCs w:val="24"/>
              </w:rPr>
            </w:pPr>
            <w:r>
              <w:rPr>
                <w:rFonts w:ascii="Times New Roman" w:hAnsi="Times New Roman"/>
                <w:color w:val="000000"/>
              </w:rPr>
              <w:t>82-89</w:t>
            </w:r>
          </w:p>
          <w:p w:rsidR="001972D1" w:rsidRDefault="001972D1">
            <w:pPr>
              <w:spacing w:after="0" w:line="240" w:lineRule="atLeast"/>
              <w:rPr>
                <w:rFonts w:ascii="Times New Roman" w:hAnsi="Times New Roman"/>
                <w:sz w:val="24"/>
                <w:szCs w:val="24"/>
              </w:rPr>
            </w:pPr>
            <w:r>
              <w:rPr>
                <w:rFonts w:ascii="Times New Roman" w:hAnsi="Times New Roman"/>
                <w:color w:val="000000"/>
              </w:rPr>
              <w:t>0,4</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both"/>
              <w:rPr>
                <w:rFonts w:ascii="Times New Roman" w:hAnsi="Times New Roman"/>
                <w:sz w:val="24"/>
                <w:szCs w:val="24"/>
              </w:rPr>
            </w:pPr>
            <w:r>
              <w:rPr>
                <w:rFonts w:ascii="Times New Roman" w:hAnsi="Times New Roman"/>
                <w:color w:val="000000"/>
                <w:shd w:val="clear" w:color="auto" w:fill="FFFFFF"/>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jc w:val="both"/>
              <w:rPr>
                <w:rFonts w:ascii="Times New Roman" w:hAnsi="Times New Roman"/>
                <w:sz w:val="24"/>
                <w:szCs w:val="24"/>
              </w:rPr>
            </w:pPr>
            <w:r>
              <w:rPr>
                <w:rFonts w:ascii="Times New Roman" w:hAnsi="Times New Roman"/>
                <w:color w:val="000000"/>
              </w:rPr>
              <w:t>С (добре)</w:t>
            </w:r>
          </w:p>
          <w:p w:rsidR="001972D1" w:rsidRDefault="001972D1">
            <w:pPr>
              <w:spacing w:after="120" w:line="240" w:lineRule="auto"/>
              <w:jc w:val="both"/>
              <w:rPr>
                <w:rFonts w:ascii="Times New Roman" w:hAnsi="Times New Roman"/>
                <w:sz w:val="24"/>
                <w:szCs w:val="24"/>
              </w:rPr>
            </w:pPr>
            <w:r>
              <w:rPr>
                <w:rFonts w:ascii="Times New Roman" w:hAnsi="Times New Roman"/>
                <w:color w:val="000000"/>
              </w:rPr>
              <w:t>74-81</w:t>
            </w:r>
          </w:p>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0,3</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hd w:val="clear" w:color="auto" w:fill="FFFFFF"/>
              <w:spacing w:after="160" w:line="240" w:lineRule="atLeast"/>
              <w:jc w:val="both"/>
              <w:rPr>
                <w:rFonts w:ascii="Times New Roman" w:hAnsi="Times New Roman"/>
                <w:sz w:val="24"/>
                <w:szCs w:val="24"/>
              </w:rPr>
            </w:pPr>
            <w:r>
              <w:rPr>
                <w:rFonts w:ascii="Times New Roman" w:hAnsi="Times New Roman"/>
                <w:color w:val="000000"/>
                <w:shd w:val="clear" w:color="auto" w:fill="FFFFFF"/>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jc w:val="both"/>
              <w:rPr>
                <w:rFonts w:ascii="Times New Roman" w:hAnsi="Times New Roman"/>
                <w:sz w:val="24"/>
                <w:szCs w:val="24"/>
              </w:rPr>
            </w:pPr>
            <w:r>
              <w:rPr>
                <w:rFonts w:ascii="Times New Roman" w:hAnsi="Times New Roman"/>
                <w:color w:val="000000"/>
              </w:rPr>
              <w:t>D (задовільно)</w:t>
            </w:r>
          </w:p>
          <w:p w:rsidR="001972D1" w:rsidRDefault="001972D1">
            <w:pPr>
              <w:spacing w:after="120" w:line="240" w:lineRule="auto"/>
              <w:jc w:val="both"/>
              <w:rPr>
                <w:rFonts w:ascii="Times New Roman" w:hAnsi="Times New Roman"/>
                <w:sz w:val="24"/>
                <w:szCs w:val="24"/>
              </w:rPr>
            </w:pPr>
            <w:r>
              <w:rPr>
                <w:rFonts w:ascii="Times New Roman" w:hAnsi="Times New Roman"/>
                <w:color w:val="000000"/>
              </w:rPr>
              <w:t>64-73</w:t>
            </w:r>
          </w:p>
          <w:p w:rsidR="001972D1" w:rsidRDefault="001972D1">
            <w:pPr>
              <w:spacing w:after="120" w:line="240" w:lineRule="auto"/>
              <w:jc w:val="both"/>
              <w:rPr>
                <w:rFonts w:ascii="Times New Roman" w:hAnsi="Times New Roman"/>
                <w:sz w:val="24"/>
                <w:szCs w:val="24"/>
              </w:rPr>
            </w:pPr>
            <w:r>
              <w:rPr>
                <w:rFonts w:ascii="Times New Roman" w:hAnsi="Times New Roman"/>
                <w:color w:val="000000"/>
              </w:rPr>
              <w:t>0,2</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both"/>
              <w:rPr>
                <w:rFonts w:ascii="Times New Roman" w:hAnsi="Times New Roman"/>
                <w:sz w:val="24"/>
                <w:szCs w:val="24"/>
              </w:rPr>
            </w:pPr>
            <w:r>
              <w:rPr>
                <w:rFonts w:ascii="Times New Roman" w:hAnsi="Times New Roman"/>
                <w:color w:val="000000"/>
                <w:shd w:val="clear" w:color="auto" w:fill="FFFFFF"/>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1972D1" w:rsidRDefault="001972D1">
            <w:pPr>
              <w:spacing w:after="120" w:line="240" w:lineRule="auto"/>
              <w:jc w:val="both"/>
              <w:rPr>
                <w:rFonts w:ascii="Times New Roman" w:hAnsi="Times New Roman"/>
                <w:sz w:val="24"/>
                <w:szCs w:val="24"/>
              </w:rPr>
            </w:pPr>
            <w:r>
              <w:rPr>
                <w:rFonts w:ascii="Times New Roman" w:hAnsi="Times New Roman"/>
                <w:color w:val="000000"/>
              </w:rPr>
              <w:t>60-63</w:t>
            </w:r>
          </w:p>
          <w:p w:rsidR="001972D1" w:rsidRDefault="001972D1">
            <w:pPr>
              <w:spacing w:after="120" w:line="240" w:lineRule="auto"/>
              <w:jc w:val="both"/>
              <w:rPr>
                <w:rFonts w:ascii="Times New Roman" w:hAnsi="Times New Roman"/>
                <w:sz w:val="24"/>
                <w:szCs w:val="24"/>
              </w:rPr>
            </w:pPr>
            <w:r>
              <w:rPr>
                <w:rFonts w:ascii="Times New Roman" w:hAnsi="Times New Roman"/>
                <w:color w:val="000000"/>
              </w:rPr>
              <w:t>0,1</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both"/>
              <w:rPr>
                <w:rFonts w:ascii="Times New Roman" w:hAnsi="Times New Roman"/>
                <w:sz w:val="24"/>
                <w:szCs w:val="24"/>
              </w:rPr>
            </w:pPr>
            <w:r>
              <w:rPr>
                <w:rFonts w:ascii="Times New Roman" w:hAnsi="Times New Roman"/>
                <w:color w:val="000000"/>
                <w:shd w:val="clear" w:color="auto" w:fill="FFFFFF"/>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1972D1" w:rsidRDefault="001972D1">
            <w:pPr>
              <w:spacing w:after="120" w:line="240" w:lineRule="auto"/>
              <w:rPr>
                <w:rFonts w:ascii="Times New Roman" w:hAnsi="Times New Roman"/>
                <w:sz w:val="24"/>
                <w:szCs w:val="24"/>
              </w:rPr>
            </w:pPr>
            <w:r>
              <w:rPr>
                <w:rFonts w:ascii="Times New Roman" w:hAnsi="Times New Roman"/>
                <w:color w:val="000000"/>
              </w:rPr>
              <w:t>35-59</w:t>
            </w:r>
          </w:p>
          <w:p w:rsidR="001972D1" w:rsidRDefault="001972D1">
            <w:pPr>
              <w:spacing w:after="120" w:line="240" w:lineRule="atLeast"/>
              <w:rPr>
                <w:rFonts w:ascii="Times New Roman" w:hAnsi="Times New Roman"/>
                <w:sz w:val="24"/>
                <w:szCs w:val="24"/>
              </w:rPr>
            </w:pPr>
            <w:r>
              <w:rPr>
                <w:rFonts w:ascii="Times New Roman" w:hAnsi="Times New Roman"/>
                <w:color w:val="000000"/>
              </w:rPr>
              <w:t>0</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Презентація не відповідає вимогам щодо оформлення, дизайну, естетичного вигляду.</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1972D1" w:rsidRDefault="001972D1">
            <w:pPr>
              <w:spacing w:after="120" w:line="240" w:lineRule="auto"/>
              <w:jc w:val="both"/>
              <w:rPr>
                <w:rFonts w:ascii="Times New Roman" w:hAnsi="Times New Roman"/>
                <w:sz w:val="24"/>
                <w:szCs w:val="24"/>
              </w:rPr>
            </w:pPr>
            <w:r>
              <w:rPr>
                <w:rFonts w:ascii="Times New Roman" w:hAnsi="Times New Roman"/>
                <w:color w:val="000000"/>
              </w:rPr>
              <w:t>1-34</w:t>
            </w:r>
          </w:p>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0</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tLeast"/>
              <w:ind w:left="283"/>
              <w:jc w:val="both"/>
              <w:rPr>
                <w:rFonts w:ascii="Times New Roman" w:hAnsi="Times New Roman"/>
                <w:sz w:val="24"/>
                <w:szCs w:val="24"/>
              </w:rPr>
            </w:pPr>
            <w:r>
              <w:rPr>
                <w:rFonts w:ascii="Times New Roman" w:hAnsi="Times New Roman"/>
                <w:color w:val="000000"/>
              </w:rPr>
              <w:t>Презентація не підготовлена взагалі.</w:t>
            </w:r>
          </w:p>
        </w:tc>
      </w:tr>
    </w:tbl>
    <w:p w:rsidR="001972D1" w:rsidRDefault="001972D1" w:rsidP="00C460A9">
      <w:pPr>
        <w:spacing w:after="0" w:line="240" w:lineRule="auto"/>
        <w:rPr>
          <w:rFonts w:ascii="Times New Roman" w:hAnsi="Times New Roman"/>
          <w:sz w:val="24"/>
          <w:szCs w:val="24"/>
        </w:rPr>
      </w:pPr>
    </w:p>
    <w:p w:rsidR="001972D1" w:rsidRDefault="001972D1" w:rsidP="00C460A9">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1972D1" w:rsidRDefault="001972D1" w:rsidP="00C460A9">
      <w:pPr>
        <w:spacing w:after="160" w:line="240" w:lineRule="auto"/>
        <w:jc w:val="center"/>
        <w:rPr>
          <w:rFonts w:ascii="Times New Roman" w:hAnsi="Times New Roman"/>
          <w:sz w:val="24"/>
          <w:szCs w:val="24"/>
        </w:rPr>
      </w:pPr>
      <w:r>
        <w:rPr>
          <w:rFonts w:ascii="Times New Roman" w:hAnsi="Times New Roman"/>
          <w:b/>
          <w:bCs/>
          <w:color w:val="000000"/>
        </w:rPr>
        <w:t>(УСНА ВІДПОВІДЬ НА СЕМІНАРСЬКОМУ ЗАНЯТТІ / ДОПОВІДЬ)</w:t>
      </w:r>
    </w:p>
    <w:p w:rsidR="001972D1" w:rsidRDefault="001972D1" w:rsidP="00C460A9">
      <w:pPr>
        <w:spacing w:after="160" w:line="240" w:lineRule="auto"/>
        <w:jc w:val="center"/>
        <w:rPr>
          <w:rFonts w:ascii="Times New Roman" w:hAnsi="Times New Roman"/>
          <w:sz w:val="24"/>
          <w:szCs w:val="24"/>
        </w:rPr>
      </w:pPr>
      <w:r>
        <w:rPr>
          <w:rFonts w:ascii="Times New Roman" w:hAnsi="Times New Roman"/>
          <w:b/>
          <w:bCs/>
          <w:color w:val="000000"/>
        </w:rPr>
        <w:t>Максимальна кількість балів - 2 </w:t>
      </w:r>
    </w:p>
    <w:tbl>
      <w:tblPr>
        <w:tblW w:w="0" w:type="auto"/>
        <w:tblLook w:val="00A0"/>
      </w:tblPr>
      <w:tblGrid>
        <w:gridCol w:w="3125"/>
        <w:gridCol w:w="4182"/>
        <w:gridCol w:w="392"/>
        <w:gridCol w:w="7087"/>
      </w:tblGrid>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добре</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uto"/>
              <w:rPr>
                <w:rFonts w:ascii="Times New Roman" w:hAnsi="Times New Roman"/>
                <w:sz w:val="24"/>
                <w:szCs w:val="24"/>
              </w:rPr>
            </w:pP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uto"/>
              <w:rPr>
                <w:rFonts w:ascii="Times New Roman" w:hAnsi="Times New Roman"/>
                <w:sz w:val="24"/>
                <w:szCs w:val="24"/>
              </w:rPr>
            </w:pP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0" w:line="240" w:lineRule="auto"/>
              <w:ind w:right="-288"/>
              <w:rPr>
                <w:rFonts w:ascii="Times New Roman" w:hAnsi="Times New Roman"/>
                <w:sz w:val="24"/>
                <w:szCs w:val="24"/>
              </w:rPr>
            </w:pPr>
            <w:r>
              <w:rPr>
                <w:rFonts w:ascii="Times New Roman" w:hAnsi="Times New Roman"/>
                <w:color w:val="000000"/>
              </w:rPr>
              <w:t>А (відмінно)</w:t>
            </w:r>
          </w:p>
          <w:p w:rsidR="001972D1" w:rsidRDefault="001972D1" w:rsidP="00F12D5D">
            <w:pPr>
              <w:spacing w:after="0" w:line="240" w:lineRule="atLeast"/>
              <w:ind w:right="-288"/>
              <w:rPr>
                <w:rFonts w:ascii="Times New Roman" w:hAnsi="Times New Roman"/>
                <w:sz w:val="24"/>
                <w:szCs w:val="24"/>
              </w:rPr>
            </w:pPr>
            <w:r>
              <w:rPr>
                <w:rFonts w:ascii="Times New Roman" w:hAnsi="Times New Roman"/>
                <w:color w:val="000000"/>
              </w:rPr>
              <w:t>90-100 = 2 бали</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володіє усім термінологічним апаратом. Вміє аргументовано дати характеристику та порівняти різні аспекти суспільно-політичного життя країни, самостійно визначає роль країни у сучасному світі. Логічно та послідовно відображає історичні факти розвитку країни. Самостійно опрацьовує додаткову літературу. Знаходить, розуміє і при необхідності вільно передає  нову інформацію щодо останніх подій у житті країни. Креативно підходить до завдань.</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0" w:line="240" w:lineRule="auto"/>
              <w:rPr>
                <w:rFonts w:ascii="Times New Roman" w:hAnsi="Times New Roman"/>
                <w:sz w:val="24"/>
                <w:szCs w:val="24"/>
              </w:rPr>
            </w:pPr>
            <w:r>
              <w:rPr>
                <w:rFonts w:ascii="Times New Roman" w:hAnsi="Times New Roman"/>
                <w:color w:val="000000"/>
              </w:rPr>
              <w:t>В  (добре)</w:t>
            </w:r>
          </w:p>
          <w:p w:rsidR="001972D1" w:rsidRDefault="001972D1" w:rsidP="00F12D5D">
            <w:pPr>
              <w:spacing w:after="0" w:line="240" w:lineRule="atLeast"/>
              <w:rPr>
                <w:rFonts w:ascii="Times New Roman" w:hAnsi="Times New Roman"/>
                <w:sz w:val="24"/>
                <w:szCs w:val="24"/>
              </w:rPr>
            </w:pPr>
            <w:r>
              <w:rPr>
                <w:rFonts w:ascii="Times New Roman" w:hAnsi="Times New Roman"/>
                <w:color w:val="000000"/>
              </w:rPr>
              <w:t>82-89=1,5 бали</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володіє усім термінологічним апаратом. Вміє аргументовано дати характеристику та порівняти різні аспекти суспільно-політичного життя країни, самостійно визначає роль країни у сучасному світі. Логічно та послідовно відображає історичні факти розвитку країни. Самостійно опрацьовує додаткову літературу. Знаходить, розуміє і при необхідності вільно передає  нову інформацію щодо останніх подій у житті країни</w:t>
            </w:r>
            <w:r>
              <w:rPr>
                <w:rFonts w:ascii="Times New Roman" w:hAnsi="Times New Roman"/>
                <w:color w:val="000000"/>
                <w:spacing w:val="-1"/>
                <w:position w:val="-1"/>
                <w:sz w:val="24"/>
                <w:szCs w:val="24"/>
                <w:lang w:val="uk-UA" w:eastAsia="en-US"/>
              </w:rPr>
              <w:t xml:space="preserve">. Може припускатися повних помилок. </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С (добре)</w:t>
            </w:r>
          </w:p>
          <w:p w:rsidR="001972D1" w:rsidRDefault="001972D1" w:rsidP="00F12D5D">
            <w:pPr>
              <w:spacing w:after="120" w:line="240" w:lineRule="atLeast"/>
              <w:jc w:val="both"/>
              <w:rPr>
                <w:rFonts w:ascii="Times New Roman" w:hAnsi="Times New Roman"/>
                <w:sz w:val="24"/>
                <w:szCs w:val="24"/>
              </w:rPr>
            </w:pPr>
            <w:r>
              <w:rPr>
                <w:rFonts w:ascii="Times New Roman" w:hAnsi="Times New Roman"/>
                <w:color w:val="000000"/>
              </w:rPr>
              <w:t>74-81= 1 бал</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уміє дати характеристику та порівняти різні аспекти суспільно-політичного життя країни. Логічно відображає історичні факти розвитку країни, не висловлюючи при цьому власну думку стосовно деяких фактів. У мовленні присутні незначні помилки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D  (задовільно)</w:t>
            </w:r>
          </w:p>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64-73=0,5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орієнтується у термінології поверхнєво, має прогалини у здобутих знаннях, знання значної частини матеріалу відсутнє. Мова містить грубі мовні та логічні помилки.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60-63=0,3 бали</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має фрагментарні знання з курсу. Не володіє термінологією. Словниковий запас не дає змогу оформити власну думку.</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1972D1" w:rsidRDefault="001972D1">
            <w:pPr>
              <w:spacing w:after="120" w:line="240" w:lineRule="atLeast"/>
              <w:rPr>
                <w:rFonts w:ascii="Times New Roman" w:hAnsi="Times New Roman"/>
                <w:sz w:val="24"/>
                <w:szCs w:val="24"/>
              </w:rPr>
            </w:pPr>
            <w:r>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bl>
    <w:p w:rsidR="001972D1" w:rsidRDefault="001972D1" w:rsidP="00C460A9">
      <w:pPr>
        <w:spacing w:after="0" w:line="240" w:lineRule="auto"/>
        <w:rPr>
          <w:rFonts w:ascii="Times New Roman" w:hAnsi="Times New Roman"/>
          <w:sz w:val="24"/>
          <w:szCs w:val="24"/>
        </w:rPr>
      </w:pPr>
    </w:p>
    <w:p w:rsidR="001972D1" w:rsidRDefault="001972D1" w:rsidP="00C460A9">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1972D1" w:rsidRDefault="001972D1" w:rsidP="00C460A9">
      <w:pPr>
        <w:spacing w:after="160" w:line="240" w:lineRule="auto"/>
        <w:jc w:val="center"/>
        <w:rPr>
          <w:rFonts w:ascii="Times New Roman" w:hAnsi="Times New Roman"/>
          <w:sz w:val="24"/>
          <w:szCs w:val="24"/>
        </w:rPr>
      </w:pPr>
      <w:r>
        <w:rPr>
          <w:rFonts w:ascii="Times New Roman" w:hAnsi="Times New Roman"/>
          <w:b/>
          <w:bCs/>
          <w:color w:val="000000"/>
        </w:rPr>
        <w:t>(КОНСПЕКТ / ПИСЬМОВА ВІДПОВІДЬ)</w:t>
      </w:r>
    </w:p>
    <w:p w:rsidR="001972D1" w:rsidRDefault="001972D1" w:rsidP="00C460A9">
      <w:pPr>
        <w:spacing w:after="160" w:line="240" w:lineRule="auto"/>
        <w:jc w:val="both"/>
        <w:rPr>
          <w:rFonts w:ascii="Times New Roman" w:hAnsi="Times New Roman"/>
          <w:sz w:val="24"/>
          <w:szCs w:val="24"/>
        </w:rPr>
      </w:pPr>
      <w:r>
        <w:rPr>
          <w:rFonts w:ascii="Times New Roman" w:hAnsi="Times New Roman"/>
          <w:color w:val="000000"/>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0" w:type="auto"/>
        <w:tblLook w:val="00A0"/>
      </w:tblPr>
      <w:tblGrid>
        <w:gridCol w:w="3125"/>
        <w:gridCol w:w="4182"/>
        <w:gridCol w:w="392"/>
        <w:gridCol w:w="7087"/>
      </w:tblGrid>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добре</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uto"/>
              <w:rPr>
                <w:rFonts w:ascii="Times New Roman" w:hAnsi="Times New Roman"/>
                <w:sz w:val="24"/>
                <w:szCs w:val="24"/>
              </w:rPr>
            </w:pP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uto"/>
              <w:rPr>
                <w:rFonts w:ascii="Times New Roman" w:hAnsi="Times New Roman"/>
                <w:sz w:val="24"/>
                <w:szCs w:val="24"/>
              </w:rPr>
            </w:pP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0" w:line="240" w:lineRule="auto"/>
              <w:ind w:right="-288"/>
              <w:rPr>
                <w:rFonts w:ascii="Times New Roman" w:hAnsi="Times New Roman"/>
                <w:sz w:val="24"/>
                <w:szCs w:val="24"/>
              </w:rPr>
            </w:pPr>
            <w:r>
              <w:rPr>
                <w:rFonts w:ascii="Times New Roman" w:hAnsi="Times New Roman"/>
                <w:color w:val="000000"/>
              </w:rPr>
              <w:t>А (відмінно)</w:t>
            </w:r>
          </w:p>
          <w:p w:rsidR="001972D1" w:rsidRDefault="001972D1" w:rsidP="00F12D5D">
            <w:pPr>
              <w:spacing w:after="0" w:line="240" w:lineRule="auto"/>
              <w:ind w:right="-288"/>
              <w:rPr>
                <w:rFonts w:ascii="Times New Roman" w:hAnsi="Times New Roman"/>
                <w:sz w:val="24"/>
                <w:szCs w:val="24"/>
              </w:rPr>
            </w:pPr>
            <w:r>
              <w:rPr>
                <w:rFonts w:ascii="Times New Roman" w:hAnsi="Times New Roman"/>
                <w:color w:val="000000"/>
              </w:rPr>
              <w:t>90-100</w:t>
            </w:r>
          </w:p>
          <w:p w:rsidR="001972D1" w:rsidRDefault="001972D1" w:rsidP="00F12D5D">
            <w:pPr>
              <w:spacing w:after="0" w:line="240" w:lineRule="atLeast"/>
              <w:ind w:right="-288"/>
              <w:rPr>
                <w:rFonts w:ascii="Times New Roman" w:hAnsi="Times New Roman"/>
                <w:sz w:val="24"/>
                <w:szCs w:val="24"/>
              </w:rPr>
            </w:pPr>
            <w:r>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володіє усім термінологічним апаратом. Вміє аргументовано дати характеристику та порівняти різні аспекти суспільно-політичного життя країни, самостійно визначає роль країни у сучасному світі. Логічно та послідовно відображає історичні факти розвитку країни. Самостійно опрацьовує додаткову літературу. Знаходить, розуміє і при необхідності вільно передає  нову інформацію щодо останніх подій у житті країни. Креативно підходить до завдань.</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0" w:line="240" w:lineRule="auto"/>
              <w:rPr>
                <w:rFonts w:ascii="Times New Roman" w:hAnsi="Times New Roman"/>
                <w:sz w:val="24"/>
                <w:szCs w:val="24"/>
              </w:rPr>
            </w:pPr>
            <w:r>
              <w:rPr>
                <w:rFonts w:ascii="Times New Roman" w:hAnsi="Times New Roman"/>
                <w:color w:val="000000"/>
              </w:rPr>
              <w:t>В  (добре)</w:t>
            </w:r>
          </w:p>
          <w:p w:rsidR="001972D1" w:rsidRDefault="001972D1" w:rsidP="00F12D5D">
            <w:pPr>
              <w:spacing w:after="0" w:line="240" w:lineRule="auto"/>
              <w:rPr>
                <w:rFonts w:ascii="Times New Roman" w:hAnsi="Times New Roman"/>
                <w:sz w:val="24"/>
                <w:szCs w:val="24"/>
              </w:rPr>
            </w:pPr>
            <w:r>
              <w:rPr>
                <w:rFonts w:ascii="Times New Roman" w:hAnsi="Times New Roman"/>
                <w:color w:val="000000"/>
              </w:rPr>
              <w:t>82-89</w:t>
            </w:r>
          </w:p>
          <w:p w:rsidR="001972D1" w:rsidRDefault="001972D1" w:rsidP="00F12D5D">
            <w:pPr>
              <w:spacing w:after="0" w:line="240" w:lineRule="atLeast"/>
              <w:rPr>
                <w:rFonts w:ascii="Times New Roman" w:hAnsi="Times New Roman"/>
                <w:sz w:val="24"/>
                <w:szCs w:val="24"/>
              </w:rPr>
            </w:pPr>
            <w:r>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володіє усім термінологічним апаратом. Вміє аргументовано дати характеристику та порівняти різні аспекти суспільно-політичного життя країни, самостійно визначає роль країни у сучасному світі. Логічно та послідовно відображає історичні факти розвитку країни. Самостійно опрацьовує додаткову літературу. Знаходить, розуміє і при необхідності вільно передає  нову інформацію щодо останніх подій у житті країни</w:t>
            </w:r>
            <w:r>
              <w:rPr>
                <w:rFonts w:ascii="Times New Roman" w:hAnsi="Times New Roman"/>
                <w:color w:val="000000"/>
                <w:spacing w:val="-1"/>
                <w:position w:val="-1"/>
                <w:sz w:val="24"/>
                <w:szCs w:val="24"/>
                <w:lang w:val="uk-UA" w:eastAsia="en-US"/>
              </w:rPr>
              <w:t xml:space="preserve">. Може припускатися повних помилок. </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С (добре)</w:t>
            </w:r>
          </w:p>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74-81</w:t>
            </w:r>
          </w:p>
          <w:p w:rsidR="001972D1" w:rsidRDefault="001972D1" w:rsidP="00F12D5D">
            <w:pPr>
              <w:spacing w:after="120" w:line="240" w:lineRule="atLeast"/>
              <w:jc w:val="both"/>
              <w:rPr>
                <w:rFonts w:ascii="Times New Roman" w:hAnsi="Times New Roman"/>
                <w:sz w:val="24"/>
                <w:szCs w:val="24"/>
              </w:rPr>
            </w:pPr>
            <w:r>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уміє дати характеристику та порівняти різні аспекти суспільно-політичного життя країни. Логічно відображає історичні факти розвитку країни, не висловлюючи при цьому власну думку стосовно деяких фактів. У мовленні присутні незначні помилки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D  (задовільно)</w:t>
            </w:r>
          </w:p>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64-73</w:t>
            </w:r>
          </w:p>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0,7/0,2</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орієнтується у термінології поверхнєво, має прогалини у здобутих знаннях, знання значної частини матеріалу відсутнє. Мова містить грубі мовні та логічні помилки.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60-63</w:t>
            </w:r>
          </w:p>
          <w:p w:rsidR="001972D1" w:rsidRDefault="001972D1" w:rsidP="00F12D5D">
            <w:pPr>
              <w:spacing w:after="120" w:line="240" w:lineRule="atLeast"/>
              <w:jc w:val="both"/>
              <w:rPr>
                <w:rFonts w:ascii="Times New Roman" w:hAnsi="Times New Roman"/>
                <w:sz w:val="24"/>
                <w:szCs w:val="24"/>
              </w:rPr>
            </w:pPr>
            <w:r>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має фрагментарні знання з курсу. Не володіє термінологією. Словниковий запас не дає змогу оформити власну думку.</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1972D1" w:rsidRDefault="001972D1">
            <w:pPr>
              <w:spacing w:after="120" w:line="240" w:lineRule="auto"/>
              <w:rPr>
                <w:rFonts w:ascii="Times New Roman" w:hAnsi="Times New Roman"/>
                <w:sz w:val="24"/>
                <w:szCs w:val="24"/>
              </w:rPr>
            </w:pPr>
            <w:r>
              <w:rPr>
                <w:rFonts w:ascii="Times New Roman" w:hAnsi="Times New Roman"/>
                <w:color w:val="000000"/>
              </w:rPr>
              <w:t>35-59</w:t>
            </w:r>
          </w:p>
          <w:p w:rsidR="001972D1" w:rsidRDefault="001972D1">
            <w:pPr>
              <w:spacing w:after="120" w:line="240" w:lineRule="atLeast"/>
              <w:rPr>
                <w:rFonts w:ascii="Times New Roman" w:hAnsi="Times New Roman"/>
                <w:sz w:val="24"/>
                <w:szCs w:val="24"/>
              </w:rPr>
            </w:pPr>
            <w:r>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Студент не надав відповідь у форматі конспекту (письмової відповіді).</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1972D1" w:rsidRDefault="001972D1">
            <w:pPr>
              <w:spacing w:after="120" w:line="240" w:lineRule="auto"/>
              <w:jc w:val="both"/>
              <w:rPr>
                <w:rFonts w:ascii="Times New Roman" w:hAnsi="Times New Roman"/>
                <w:sz w:val="24"/>
                <w:szCs w:val="24"/>
              </w:rPr>
            </w:pPr>
            <w:r>
              <w:rPr>
                <w:rFonts w:ascii="Times New Roman" w:hAnsi="Times New Roman"/>
                <w:color w:val="000000"/>
              </w:rPr>
              <w:t>1-34</w:t>
            </w:r>
          </w:p>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Студент не надав відповідь у форматі конспекту (письмової відповіді).</w:t>
            </w:r>
          </w:p>
        </w:tc>
      </w:tr>
    </w:tbl>
    <w:p w:rsidR="001972D1" w:rsidRDefault="001972D1" w:rsidP="00C460A9">
      <w:pPr>
        <w:spacing w:after="0" w:line="240" w:lineRule="auto"/>
        <w:rPr>
          <w:rFonts w:ascii="Times New Roman" w:hAnsi="Times New Roman"/>
          <w:sz w:val="24"/>
          <w:szCs w:val="24"/>
        </w:rPr>
      </w:pPr>
    </w:p>
    <w:p w:rsidR="001972D1" w:rsidRDefault="001972D1" w:rsidP="00C460A9">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1972D1" w:rsidRDefault="001972D1" w:rsidP="00C460A9">
      <w:pPr>
        <w:spacing w:after="160" w:line="240" w:lineRule="auto"/>
        <w:jc w:val="center"/>
        <w:rPr>
          <w:rFonts w:ascii="Times New Roman" w:hAnsi="Times New Roman"/>
          <w:sz w:val="24"/>
          <w:szCs w:val="24"/>
        </w:rPr>
      </w:pPr>
      <w:r>
        <w:rPr>
          <w:rFonts w:ascii="Times New Roman" w:hAnsi="Times New Roman"/>
          <w:b/>
          <w:bCs/>
          <w:color w:val="000000"/>
        </w:rPr>
        <w:t>(НАПИСАННЯ ЕСЕ)</w:t>
      </w:r>
    </w:p>
    <w:p w:rsidR="001972D1" w:rsidRDefault="001972D1" w:rsidP="00C460A9">
      <w:pPr>
        <w:spacing w:after="160" w:line="240" w:lineRule="auto"/>
        <w:jc w:val="both"/>
        <w:rPr>
          <w:rFonts w:ascii="Times New Roman" w:hAnsi="Times New Roman"/>
          <w:sz w:val="24"/>
          <w:szCs w:val="24"/>
        </w:rPr>
      </w:pPr>
      <w:r>
        <w:rPr>
          <w:rFonts w:ascii="Times New Roman" w:hAnsi="Times New Roman"/>
          <w:color w:val="000000"/>
        </w:rPr>
        <w:t>Формат есе максимально оцінюється в 0,5 балів.</w:t>
      </w:r>
    </w:p>
    <w:tbl>
      <w:tblPr>
        <w:tblW w:w="0" w:type="auto"/>
        <w:tblLook w:val="00A0"/>
      </w:tblPr>
      <w:tblGrid>
        <w:gridCol w:w="3105"/>
        <w:gridCol w:w="4190"/>
        <w:gridCol w:w="393"/>
        <w:gridCol w:w="7098"/>
      </w:tblGrid>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добре</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uto"/>
              <w:rPr>
                <w:rFonts w:ascii="Times New Roman" w:hAnsi="Times New Roman"/>
                <w:sz w:val="24"/>
                <w:szCs w:val="24"/>
              </w:rPr>
            </w:pP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uto"/>
              <w:rPr>
                <w:rFonts w:ascii="Times New Roman" w:hAnsi="Times New Roman"/>
                <w:sz w:val="24"/>
                <w:szCs w:val="24"/>
              </w:rPr>
            </w:pP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ind w:right="-288"/>
              <w:rPr>
                <w:rFonts w:ascii="Times New Roman" w:hAnsi="Times New Roman"/>
                <w:sz w:val="24"/>
                <w:szCs w:val="24"/>
              </w:rPr>
            </w:pPr>
            <w:r>
              <w:rPr>
                <w:rFonts w:ascii="Times New Roman" w:hAnsi="Times New Roman"/>
                <w:color w:val="000000"/>
              </w:rPr>
              <w:t>А (відмінно)</w:t>
            </w:r>
          </w:p>
          <w:p w:rsidR="001972D1" w:rsidRDefault="001972D1">
            <w:pPr>
              <w:spacing w:after="0" w:line="240" w:lineRule="auto"/>
              <w:ind w:right="-288"/>
              <w:rPr>
                <w:rFonts w:ascii="Times New Roman" w:hAnsi="Times New Roman"/>
                <w:sz w:val="24"/>
                <w:szCs w:val="24"/>
              </w:rPr>
            </w:pPr>
            <w:r>
              <w:rPr>
                <w:rFonts w:ascii="Times New Roman" w:hAnsi="Times New Roman"/>
                <w:color w:val="000000"/>
              </w:rPr>
              <w:t>90-100</w:t>
            </w:r>
          </w:p>
          <w:p w:rsidR="001972D1" w:rsidRDefault="001972D1">
            <w:pPr>
              <w:spacing w:after="0" w:line="240" w:lineRule="atLeast"/>
              <w:ind w:right="-288"/>
              <w:rPr>
                <w:rFonts w:ascii="Times New Roman" w:hAnsi="Times New Roman"/>
                <w:sz w:val="24"/>
                <w:szCs w:val="24"/>
              </w:rPr>
            </w:pPr>
            <w:r>
              <w:rPr>
                <w:rFonts w:ascii="Times New Roman" w:hAnsi="Times New Roman"/>
                <w:color w:val="000000"/>
              </w:rPr>
              <w:t>0,5</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160" w:line="240" w:lineRule="atLeast"/>
              <w:jc w:val="both"/>
              <w:rPr>
                <w:rFonts w:ascii="Times New Roman" w:hAnsi="Times New Roman"/>
                <w:sz w:val="24"/>
                <w:szCs w:val="24"/>
              </w:rPr>
            </w:pPr>
            <w:r>
              <w:rPr>
                <w:rFonts w:ascii="Times New Roman" w:hAnsi="Times New Roman"/>
                <w:color w:val="000000"/>
              </w:rPr>
              <w:t>Студент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мовленнжвих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uto"/>
              <w:rPr>
                <w:rFonts w:ascii="Times New Roman" w:hAnsi="Times New Roman"/>
                <w:sz w:val="24"/>
                <w:szCs w:val="24"/>
              </w:rPr>
            </w:pPr>
            <w:r>
              <w:rPr>
                <w:rFonts w:ascii="Times New Roman" w:hAnsi="Times New Roman"/>
                <w:color w:val="000000"/>
              </w:rPr>
              <w:t>В  (добре)</w:t>
            </w:r>
          </w:p>
          <w:p w:rsidR="001972D1" w:rsidRDefault="001972D1">
            <w:pPr>
              <w:spacing w:after="0" w:line="240" w:lineRule="auto"/>
              <w:rPr>
                <w:rFonts w:ascii="Times New Roman" w:hAnsi="Times New Roman"/>
                <w:sz w:val="24"/>
                <w:szCs w:val="24"/>
              </w:rPr>
            </w:pPr>
            <w:r>
              <w:rPr>
                <w:rFonts w:ascii="Times New Roman" w:hAnsi="Times New Roman"/>
                <w:color w:val="000000"/>
              </w:rPr>
              <w:t>82-89</w:t>
            </w:r>
          </w:p>
          <w:p w:rsidR="001972D1" w:rsidRDefault="001972D1">
            <w:pPr>
              <w:spacing w:after="0" w:line="240" w:lineRule="atLeast"/>
              <w:rPr>
                <w:rFonts w:ascii="Times New Roman" w:hAnsi="Times New Roman"/>
                <w:sz w:val="24"/>
                <w:szCs w:val="24"/>
              </w:rPr>
            </w:pPr>
            <w:r>
              <w:rPr>
                <w:rFonts w:ascii="Times New Roman" w:hAnsi="Times New Roman"/>
                <w:color w:val="000000"/>
              </w:rPr>
              <w:t>0,4</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both"/>
              <w:rPr>
                <w:rFonts w:ascii="Times New Roman" w:hAnsi="Times New Roman"/>
                <w:sz w:val="24"/>
                <w:szCs w:val="24"/>
              </w:rPr>
            </w:pPr>
            <w:r>
              <w:rPr>
                <w:rFonts w:ascii="Times New Roman" w:hAnsi="Times New Roman"/>
                <w:color w:val="000000"/>
              </w:rPr>
              <w:t>Студент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наводить два доречні й переконливі аргументи для обґрунтування тієї чи тієї позиції з огляду на необхідність розв’язувати певні мовленнєві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jc w:val="both"/>
              <w:rPr>
                <w:rFonts w:ascii="Times New Roman" w:hAnsi="Times New Roman"/>
                <w:sz w:val="24"/>
                <w:szCs w:val="24"/>
              </w:rPr>
            </w:pPr>
            <w:r>
              <w:rPr>
                <w:rFonts w:ascii="Times New Roman" w:hAnsi="Times New Roman"/>
                <w:color w:val="000000"/>
              </w:rPr>
              <w:t>С (добре)</w:t>
            </w:r>
          </w:p>
          <w:p w:rsidR="001972D1" w:rsidRDefault="001972D1">
            <w:pPr>
              <w:spacing w:after="120" w:line="240" w:lineRule="auto"/>
              <w:jc w:val="both"/>
              <w:rPr>
                <w:rFonts w:ascii="Times New Roman" w:hAnsi="Times New Roman"/>
                <w:sz w:val="24"/>
                <w:szCs w:val="24"/>
              </w:rPr>
            </w:pPr>
            <w:r>
              <w:rPr>
                <w:rFonts w:ascii="Times New Roman" w:hAnsi="Times New Roman"/>
                <w:color w:val="000000"/>
              </w:rPr>
              <w:t>74-81</w:t>
            </w:r>
          </w:p>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0,3</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hd w:val="clear" w:color="auto" w:fill="FFFFFF"/>
              <w:spacing w:after="160" w:line="240" w:lineRule="atLeast"/>
              <w:jc w:val="both"/>
              <w:rPr>
                <w:rFonts w:ascii="Times New Roman" w:hAnsi="Times New Roman"/>
                <w:sz w:val="24"/>
                <w:szCs w:val="24"/>
              </w:rPr>
            </w:pPr>
            <w:r>
              <w:rPr>
                <w:rFonts w:ascii="Times New Roman" w:hAnsi="Times New Roman"/>
                <w:color w:val="000000"/>
              </w:rPr>
              <w:t>Студент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jc w:val="both"/>
              <w:rPr>
                <w:rFonts w:ascii="Times New Roman" w:hAnsi="Times New Roman"/>
                <w:sz w:val="24"/>
                <w:szCs w:val="24"/>
              </w:rPr>
            </w:pPr>
            <w:r>
              <w:rPr>
                <w:rFonts w:ascii="Times New Roman" w:hAnsi="Times New Roman"/>
                <w:color w:val="000000"/>
              </w:rPr>
              <w:t>D  (задовільно)</w:t>
            </w:r>
          </w:p>
          <w:p w:rsidR="001972D1" w:rsidRDefault="001972D1">
            <w:pPr>
              <w:spacing w:after="120" w:line="240" w:lineRule="auto"/>
              <w:jc w:val="both"/>
              <w:rPr>
                <w:rFonts w:ascii="Times New Roman" w:hAnsi="Times New Roman"/>
                <w:sz w:val="24"/>
                <w:szCs w:val="24"/>
              </w:rPr>
            </w:pPr>
            <w:r>
              <w:rPr>
                <w:rFonts w:ascii="Times New Roman" w:hAnsi="Times New Roman"/>
                <w:color w:val="000000"/>
              </w:rPr>
              <w:t>64-73</w:t>
            </w:r>
          </w:p>
          <w:p w:rsidR="001972D1" w:rsidRDefault="001972D1">
            <w:pPr>
              <w:spacing w:after="120" w:line="240" w:lineRule="auto"/>
              <w:jc w:val="both"/>
              <w:rPr>
                <w:rFonts w:ascii="Times New Roman" w:hAnsi="Times New Roman"/>
                <w:sz w:val="24"/>
                <w:szCs w:val="24"/>
              </w:rPr>
            </w:pPr>
            <w:r>
              <w:rPr>
                <w:rFonts w:ascii="Times New Roman" w:hAnsi="Times New Roman"/>
                <w:color w:val="000000"/>
              </w:rPr>
              <w:t>0,2</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Студент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не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1972D1" w:rsidRDefault="001972D1">
            <w:pPr>
              <w:spacing w:after="120" w:line="240" w:lineRule="auto"/>
              <w:jc w:val="both"/>
              <w:rPr>
                <w:rFonts w:ascii="Times New Roman" w:hAnsi="Times New Roman"/>
                <w:sz w:val="24"/>
                <w:szCs w:val="24"/>
              </w:rPr>
            </w:pPr>
            <w:r>
              <w:rPr>
                <w:rFonts w:ascii="Times New Roman" w:hAnsi="Times New Roman"/>
                <w:color w:val="000000"/>
              </w:rPr>
              <w:t>60-63</w:t>
            </w:r>
          </w:p>
          <w:p w:rsidR="001972D1" w:rsidRDefault="001972D1">
            <w:pPr>
              <w:spacing w:after="120" w:line="240" w:lineRule="auto"/>
              <w:jc w:val="both"/>
              <w:rPr>
                <w:rFonts w:ascii="Times New Roman" w:hAnsi="Times New Roman"/>
                <w:sz w:val="24"/>
                <w:szCs w:val="24"/>
              </w:rPr>
            </w:pPr>
            <w:r>
              <w:rPr>
                <w:rFonts w:ascii="Times New Roman" w:hAnsi="Times New Roman"/>
                <w:color w:val="000000"/>
              </w:rPr>
              <w:t>0,1</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rsidP="00271343">
            <w:pPr>
              <w:spacing w:after="120" w:line="240" w:lineRule="atLeast"/>
              <w:jc w:val="both"/>
              <w:rPr>
                <w:rFonts w:ascii="Times New Roman" w:hAnsi="Times New Roman"/>
                <w:color w:val="000000"/>
              </w:rPr>
            </w:pPr>
            <w:r>
              <w:rPr>
                <w:rFonts w:ascii="Times New Roman" w:hAnsi="Times New Roman"/>
                <w:color w:val="000000"/>
              </w:rPr>
              <w:t xml:space="preserve">Студент не вміє висловити власну думку, не робить висновків, відходить від теми есе; мова бідна, позбавлена певних граматичних і лексичних патернів; не дотримання правил граматики </w:t>
            </w:r>
            <w:r>
              <w:rPr>
                <w:rFonts w:ascii="Times New Roman" w:hAnsi="Times New Roman"/>
                <w:color w:val="000000"/>
                <w:lang w:val="uk-UA"/>
              </w:rPr>
              <w:t>французько</w:t>
            </w:r>
            <w:r>
              <w:rPr>
                <w:rFonts w:ascii="Times New Roman" w:hAnsi="Times New Roman"/>
                <w:color w:val="000000"/>
              </w:rPr>
              <w:t>ї мови.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1972D1" w:rsidRDefault="001972D1">
            <w:pPr>
              <w:spacing w:after="120" w:line="240" w:lineRule="atLeast"/>
              <w:rPr>
                <w:rFonts w:ascii="Times New Roman" w:hAnsi="Times New Roman"/>
                <w:sz w:val="24"/>
                <w:szCs w:val="24"/>
              </w:rPr>
            </w:pPr>
            <w:r>
              <w:rPr>
                <w:rFonts w:ascii="Times New Roman" w:hAnsi="Times New Roman"/>
                <w:color w:val="000000"/>
              </w:rPr>
              <w:t>35-59</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Студент не надав відповідь у форматі есе.</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1-34</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Студент не надав відповідь у форматі есе.</w:t>
            </w:r>
          </w:p>
        </w:tc>
      </w:tr>
    </w:tbl>
    <w:p w:rsidR="001972D1" w:rsidRDefault="001972D1" w:rsidP="00C460A9">
      <w:pPr>
        <w:spacing w:after="0" w:line="240" w:lineRule="auto"/>
        <w:rPr>
          <w:rFonts w:ascii="Times New Roman" w:hAnsi="Times New Roman"/>
          <w:sz w:val="24"/>
          <w:szCs w:val="24"/>
        </w:rPr>
      </w:pPr>
    </w:p>
    <w:p w:rsidR="001972D1" w:rsidRDefault="001972D1" w:rsidP="00C460A9">
      <w:pPr>
        <w:spacing w:after="160" w:line="240" w:lineRule="auto"/>
        <w:jc w:val="center"/>
        <w:rPr>
          <w:rFonts w:ascii="Times New Roman" w:hAnsi="Times New Roman"/>
          <w:b/>
          <w:bCs/>
          <w:color w:val="000000"/>
          <w:lang w:val="uk-UA"/>
        </w:rPr>
      </w:pPr>
    </w:p>
    <w:p w:rsidR="001972D1" w:rsidRDefault="001972D1" w:rsidP="00C460A9">
      <w:pPr>
        <w:spacing w:after="160" w:line="240" w:lineRule="auto"/>
        <w:jc w:val="center"/>
        <w:rPr>
          <w:rFonts w:ascii="Times New Roman" w:hAnsi="Times New Roman"/>
          <w:b/>
          <w:bCs/>
          <w:color w:val="000000"/>
          <w:lang w:val="uk-UA"/>
        </w:rPr>
      </w:pPr>
    </w:p>
    <w:p w:rsidR="001972D1" w:rsidRDefault="001972D1" w:rsidP="00C460A9">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1972D1" w:rsidRDefault="001972D1" w:rsidP="00C460A9">
      <w:pPr>
        <w:spacing w:after="160" w:line="240" w:lineRule="auto"/>
        <w:jc w:val="center"/>
        <w:rPr>
          <w:rFonts w:ascii="Times New Roman" w:hAnsi="Times New Roman"/>
          <w:sz w:val="24"/>
          <w:szCs w:val="24"/>
        </w:rPr>
      </w:pPr>
      <w:r>
        <w:rPr>
          <w:rFonts w:ascii="Times New Roman" w:hAnsi="Times New Roman"/>
          <w:b/>
          <w:bCs/>
          <w:color w:val="000000"/>
        </w:rPr>
        <w:t>(ПІДСУМКОВИЙ ТЕСТ)</w:t>
      </w:r>
    </w:p>
    <w:p w:rsidR="001972D1" w:rsidRDefault="001972D1" w:rsidP="00C460A9">
      <w:pPr>
        <w:spacing w:after="0" w:line="240" w:lineRule="auto"/>
        <w:ind w:firstLine="708"/>
        <w:jc w:val="both"/>
        <w:rPr>
          <w:rFonts w:ascii="Times New Roman" w:hAnsi="Times New Roman"/>
          <w:sz w:val="24"/>
          <w:szCs w:val="24"/>
        </w:rPr>
      </w:pPr>
      <w:r>
        <w:rPr>
          <w:rFonts w:ascii="Times New Roman" w:hAnsi="Times New Roman"/>
          <w:color w:val="000000"/>
        </w:rPr>
        <w:t>Як підсумковий контроль студентам пропонується один тест (на вибір однієї відповіді). Тест складається з 30 запитань. </w:t>
      </w:r>
    </w:p>
    <w:p w:rsidR="001972D1" w:rsidRDefault="001972D1" w:rsidP="00C460A9">
      <w:pPr>
        <w:spacing w:after="0" w:line="240" w:lineRule="auto"/>
        <w:rPr>
          <w:rFonts w:ascii="Times New Roman" w:hAnsi="Times New Roman"/>
          <w:sz w:val="24"/>
          <w:szCs w:val="24"/>
        </w:rPr>
      </w:pPr>
    </w:p>
    <w:tbl>
      <w:tblPr>
        <w:tblW w:w="0" w:type="auto"/>
        <w:tblLook w:val="00A0"/>
      </w:tblPr>
      <w:tblGrid>
        <w:gridCol w:w="3522"/>
        <w:gridCol w:w="1636"/>
      </w:tblGrid>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Кількість неправильних відповідей</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Кількість балів</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15</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14</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13</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12</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5 </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11</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10</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9</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8</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7</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6</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5</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4</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3</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2</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16</w:t>
            </w:r>
          </w:p>
        </w:tc>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0</w:t>
            </w:r>
          </w:p>
        </w:tc>
      </w:tr>
    </w:tbl>
    <w:p w:rsidR="001972D1" w:rsidRDefault="001972D1" w:rsidP="00C460A9">
      <w:pPr>
        <w:spacing w:after="240" w:line="240" w:lineRule="auto"/>
        <w:rPr>
          <w:rFonts w:ascii="Times New Roman" w:hAnsi="Times New Roman"/>
          <w:sz w:val="24"/>
          <w:szCs w:val="24"/>
          <w:lang w:val="uk-UA"/>
        </w:rPr>
      </w:pPr>
    </w:p>
    <w:p w:rsidR="001972D1" w:rsidRDefault="001972D1" w:rsidP="00C460A9">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1972D1" w:rsidRDefault="001972D1" w:rsidP="00C460A9">
      <w:pPr>
        <w:spacing w:after="160" w:line="240" w:lineRule="auto"/>
        <w:jc w:val="center"/>
        <w:rPr>
          <w:rFonts w:ascii="Times New Roman" w:hAnsi="Times New Roman"/>
          <w:sz w:val="24"/>
          <w:szCs w:val="24"/>
        </w:rPr>
      </w:pPr>
      <w:r>
        <w:rPr>
          <w:rFonts w:ascii="Times New Roman" w:hAnsi="Times New Roman"/>
          <w:b/>
          <w:bCs/>
          <w:color w:val="000000"/>
        </w:rPr>
        <w:t>(УСНА ВІДПОВІДЬ – МОДУЛЬ САМОСТІЙНОЇ РОБОТИ)</w:t>
      </w:r>
    </w:p>
    <w:p w:rsidR="001972D1" w:rsidRDefault="001972D1" w:rsidP="00C460A9">
      <w:pPr>
        <w:spacing w:after="160" w:line="240" w:lineRule="auto"/>
        <w:jc w:val="both"/>
        <w:rPr>
          <w:rFonts w:ascii="Times New Roman" w:hAnsi="Times New Roman"/>
          <w:sz w:val="24"/>
          <w:szCs w:val="24"/>
        </w:rPr>
      </w:pPr>
      <w:r>
        <w:rPr>
          <w:rFonts w:ascii="Times New Roman" w:hAnsi="Times New Roman"/>
          <w:color w:val="000000"/>
        </w:rPr>
        <w:t>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0" w:type="auto"/>
        <w:tblLook w:val="00A0"/>
      </w:tblPr>
      <w:tblGrid>
        <w:gridCol w:w="3125"/>
        <w:gridCol w:w="4182"/>
        <w:gridCol w:w="392"/>
        <w:gridCol w:w="7087"/>
      </w:tblGrid>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добре</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uto"/>
              <w:rPr>
                <w:rFonts w:ascii="Times New Roman" w:hAnsi="Times New Roman"/>
                <w:sz w:val="24"/>
                <w:szCs w:val="24"/>
              </w:rPr>
            </w:pP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uto"/>
              <w:rPr>
                <w:rFonts w:ascii="Times New Roman" w:hAnsi="Times New Roman"/>
                <w:sz w:val="24"/>
                <w:szCs w:val="24"/>
              </w:rPr>
            </w:pP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2D1" w:rsidRPr="0090194E" w:rsidRDefault="001972D1">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1972D1" w:rsidRDefault="001972D1">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0" w:line="240" w:lineRule="auto"/>
              <w:ind w:right="-288"/>
              <w:rPr>
                <w:rFonts w:ascii="Times New Roman" w:hAnsi="Times New Roman"/>
                <w:sz w:val="24"/>
                <w:szCs w:val="24"/>
              </w:rPr>
            </w:pPr>
            <w:r>
              <w:rPr>
                <w:rFonts w:ascii="Times New Roman" w:hAnsi="Times New Roman"/>
                <w:color w:val="000000"/>
              </w:rPr>
              <w:t>А (відмінно)</w:t>
            </w:r>
          </w:p>
          <w:p w:rsidR="001972D1" w:rsidRDefault="001972D1" w:rsidP="00F12D5D">
            <w:pPr>
              <w:spacing w:after="0" w:line="240" w:lineRule="auto"/>
              <w:ind w:right="-288"/>
              <w:rPr>
                <w:rFonts w:ascii="Times New Roman" w:hAnsi="Times New Roman"/>
                <w:sz w:val="24"/>
                <w:szCs w:val="24"/>
              </w:rPr>
            </w:pPr>
            <w:r>
              <w:rPr>
                <w:rFonts w:ascii="Times New Roman" w:hAnsi="Times New Roman"/>
                <w:color w:val="000000"/>
              </w:rPr>
              <w:t>90-100 </w:t>
            </w:r>
          </w:p>
          <w:p w:rsidR="001972D1" w:rsidRDefault="001972D1" w:rsidP="00F12D5D">
            <w:pPr>
              <w:spacing w:after="0" w:line="240" w:lineRule="atLeast"/>
              <w:ind w:right="-288"/>
              <w:rPr>
                <w:rFonts w:ascii="Times New Roman" w:hAnsi="Times New Roman"/>
                <w:sz w:val="24"/>
                <w:szCs w:val="24"/>
              </w:rPr>
            </w:pPr>
            <w:r>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володіє усім термінологічним апаратом. Вміє аргументовано дати характеристику та порівняти різні аспекти суспільно-політичного життя країни, самостійно визначає роль країни у сучасному світі. Логічно та послідовно відображає історичні факти розвитку країни. Самостійно опрацьовує додаткову літературу. Знаходить, розуміє і при необхідності вільно передає  нову інформацію щодо останніх подій у житті країни. Креативно підходить до завдань.</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0" w:line="240" w:lineRule="auto"/>
              <w:rPr>
                <w:rFonts w:ascii="Times New Roman" w:hAnsi="Times New Roman"/>
                <w:sz w:val="24"/>
                <w:szCs w:val="24"/>
              </w:rPr>
            </w:pPr>
            <w:r>
              <w:rPr>
                <w:rFonts w:ascii="Times New Roman" w:hAnsi="Times New Roman"/>
                <w:color w:val="000000"/>
              </w:rPr>
              <w:t>В  (добре)</w:t>
            </w:r>
          </w:p>
          <w:p w:rsidR="001972D1" w:rsidRDefault="001972D1" w:rsidP="00F12D5D">
            <w:pPr>
              <w:spacing w:after="0" w:line="240" w:lineRule="auto"/>
              <w:rPr>
                <w:rFonts w:ascii="Times New Roman" w:hAnsi="Times New Roman"/>
                <w:sz w:val="24"/>
                <w:szCs w:val="24"/>
              </w:rPr>
            </w:pPr>
            <w:r>
              <w:rPr>
                <w:rFonts w:ascii="Times New Roman" w:hAnsi="Times New Roman"/>
                <w:color w:val="000000"/>
              </w:rPr>
              <w:t>82-89</w:t>
            </w:r>
          </w:p>
          <w:p w:rsidR="001972D1" w:rsidRDefault="001972D1" w:rsidP="00F12D5D">
            <w:pPr>
              <w:spacing w:after="0" w:line="240" w:lineRule="atLeast"/>
              <w:rPr>
                <w:rFonts w:ascii="Times New Roman" w:hAnsi="Times New Roman"/>
                <w:sz w:val="24"/>
                <w:szCs w:val="24"/>
              </w:rPr>
            </w:pPr>
            <w:r>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володіє усім термінологічним апаратом. Вміє аргументовано дати характеристику та порівняти різні аспекти суспільно-політичного життя країни, самостійно визначає роль країни у сучасному світі. Логічно та послідовно відображає історичні факти розвитку країни. Самостійно опрацьовує додаткову літературу. Знаходить, розуміє і при необхідності вільно передає  нову інформацію щодо останніх подій у житті країни</w:t>
            </w:r>
            <w:r>
              <w:rPr>
                <w:rFonts w:ascii="Times New Roman" w:hAnsi="Times New Roman"/>
                <w:color w:val="000000"/>
                <w:spacing w:val="-1"/>
                <w:position w:val="-1"/>
                <w:sz w:val="24"/>
                <w:szCs w:val="24"/>
                <w:lang w:val="uk-UA" w:eastAsia="en-US"/>
              </w:rPr>
              <w:t xml:space="preserve">. Може припускатися повних помилок. </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С (добре)</w:t>
            </w:r>
          </w:p>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74-81</w:t>
            </w:r>
          </w:p>
          <w:p w:rsidR="001972D1" w:rsidRDefault="001972D1" w:rsidP="00F12D5D">
            <w:pPr>
              <w:spacing w:after="120" w:line="240" w:lineRule="atLeast"/>
              <w:jc w:val="both"/>
              <w:rPr>
                <w:rFonts w:ascii="Times New Roman" w:hAnsi="Times New Roman"/>
                <w:sz w:val="24"/>
                <w:szCs w:val="24"/>
              </w:rPr>
            </w:pPr>
            <w:r>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уміє дати характеристику та порівняти різні аспекти суспільно-політичного життя країни. Логічно відображає історичні факти розвитку країни, не висловлюючи при цьому власну думку стосовно деяких фактів. У мовленні присутні незначні помилки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D  (задовільно)</w:t>
            </w:r>
          </w:p>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64-73</w:t>
            </w:r>
          </w:p>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0,7/0,2</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орієнтується у термінології поверхнєво, має прогалини у здобутих знаннях, знання значної частини матеріалу відсутнє. Мова містить грубі мовні та логічні помилки.</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60-63</w:t>
            </w:r>
          </w:p>
          <w:p w:rsidR="001972D1" w:rsidRDefault="001972D1" w:rsidP="00F12D5D">
            <w:pPr>
              <w:spacing w:after="120" w:line="240" w:lineRule="auto"/>
              <w:jc w:val="both"/>
              <w:rPr>
                <w:rFonts w:ascii="Times New Roman" w:hAnsi="Times New Roman"/>
                <w:sz w:val="24"/>
                <w:szCs w:val="24"/>
              </w:rPr>
            </w:pPr>
            <w:r>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Pr="00DF7957" w:rsidRDefault="001972D1" w:rsidP="00F12D5D">
            <w:pPr>
              <w:shd w:val="clear" w:color="auto" w:fill="FFFFFF"/>
              <w:spacing w:after="0" w:line="240" w:lineRule="auto"/>
              <w:ind w:firstLine="539"/>
              <w:jc w:val="both"/>
              <w:rPr>
                <w:rFonts w:ascii="Times New Roman" w:hAnsi="Times New Roman"/>
                <w:color w:val="000000"/>
                <w:spacing w:val="-1"/>
                <w:position w:val="-1"/>
                <w:sz w:val="24"/>
                <w:szCs w:val="24"/>
                <w:lang w:val="uk-UA" w:eastAsia="en-US"/>
              </w:rPr>
            </w:pPr>
            <w:r w:rsidRPr="00DF7957">
              <w:rPr>
                <w:rFonts w:ascii="Times New Roman" w:hAnsi="Times New Roman"/>
                <w:color w:val="000000"/>
                <w:spacing w:val="-1"/>
                <w:position w:val="-1"/>
                <w:sz w:val="24"/>
                <w:szCs w:val="24"/>
                <w:lang w:val="uk-UA" w:eastAsia="en-US"/>
              </w:rPr>
              <w:t>Студент має фрагментарні знання з курсу. Не володіє термінологією. Словниковий запас не дає змогу оформити власну думку.</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1972D1" w:rsidRDefault="001972D1">
            <w:pPr>
              <w:spacing w:after="120" w:line="240" w:lineRule="atLeast"/>
              <w:rPr>
                <w:rFonts w:ascii="Times New Roman" w:hAnsi="Times New Roman"/>
                <w:sz w:val="24"/>
                <w:szCs w:val="24"/>
              </w:rPr>
            </w:pPr>
            <w:r>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r w:rsidR="001972D1" w:rsidRPr="0090194E" w:rsidTr="00C460A9">
        <w:tc>
          <w:tcPr>
            <w:tcW w:w="0" w:type="auto"/>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1972D1" w:rsidRDefault="001972D1">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bl>
    <w:p w:rsidR="001972D1" w:rsidRDefault="001972D1" w:rsidP="00C460A9">
      <w:pPr>
        <w:spacing w:after="240" w:line="240" w:lineRule="auto"/>
        <w:rPr>
          <w:rFonts w:ascii="Times New Roman" w:hAnsi="Times New Roman"/>
          <w:sz w:val="24"/>
          <w:szCs w:val="24"/>
        </w:rPr>
      </w:pPr>
    </w:p>
    <w:p w:rsidR="001972D1" w:rsidRDefault="001972D1" w:rsidP="00C460A9">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10. Список рекомендованих джерел (наскрізна нумерація)</w:t>
      </w:r>
    </w:p>
    <w:p w:rsidR="001972D1" w:rsidRDefault="001972D1" w:rsidP="00C460A9">
      <w:pPr>
        <w:spacing w:after="0" w:line="240" w:lineRule="auto"/>
        <w:rPr>
          <w:rFonts w:ascii="Times New Roman" w:hAnsi="Times New Roman"/>
          <w:sz w:val="24"/>
          <w:szCs w:val="24"/>
        </w:rPr>
      </w:pPr>
    </w:p>
    <w:p w:rsidR="001972D1" w:rsidRDefault="001972D1" w:rsidP="00CB2BE1">
      <w:pPr>
        <w:numPr>
          <w:ilvl w:val="0"/>
          <w:numId w:val="23"/>
        </w:numPr>
        <w:spacing w:after="0"/>
      </w:pPr>
      <w:r w:rsidRPr="002D5B10">
        <w:rPr>
          <w:lang w:val="uk-UA"/>
        </w:rPr>
        <w:t xml:space="preserve"> Венгренівська М. А., Венгреновська Г. Ф., Ораторський Т. Б. </w:t>
      </w:r>
      <w:r>
        <w:t>Connaissez</w:t>
      </w:r>
      <w:r w:rsidRPr="002D5B10">
        <w:rPr>
          <w:lang w:val="uk-UA"/>
        </w:rPr>
        <w:t>-</w:t>
      </w:r>
      <w:r>
        <w:t>vous</w:t>
      </w:r>
      <w:r w:rsidRPr="002D5B10">
        <w:rPr>
          <w:lang w:val="uk-UA"/>
        </w:rPr>
        <w:t xml:space="preserve"> </w:t>
      </w:r>
      <w:r>
        <w:t>l</w:t>
      </w:r>
      <w:r w:rsidRPr="002D5B10">
        <w:rPr>
          <w:lang w:val="uk-UA"/>
        </w:rPr>
        <w:t xml:space="preserve">а </w:t>
      </w:r>
      <w:r>
        <w:t>France</w:t>
      </w:r>
      <w:r w:rsidRPr="002D5B10">
        <w:rPr>
          <w:lang w:val="uk-UA"/>
        </w:rPr>
        <w:t xml:space="preserve">?… </w:t>
      </w:r>
      <w:r>
        <w:t xml:space="preserve">Чи знаєте ви? ... Посібник з країнознавства. К.: Експрес – об’ява, 1998. 138 с. </w:t>
      </w:r>
    </w:p>
    <w:p w:rsidR="001972D1" w:rsidRDefault="001972D1" w:rsidP="00B52571">
      <w:pPr>
        <w:numPr>
          <w:ilvl w:val="0"/>
          <w:numId w:val="23"/>
        </w:numPr>
        <w:spacing w:after="0" w:line="240" w:lineRule="auto"/>
        <w:jc w:val="both"/>
        <w:rPr>
          <w:rFonts w:ascii="Times New Roman" w:hAnsi="Times New Roman"/>
          <w:sz w:val="24"/>
          <w:szCs w:val="24"/>
        </w:rPr>
      </w:pPr>
      <w:r w:rsidRPr="00E813EA">
        <w:rPr>
          <w:rFonts w:ascii="Times New Roman" w:hAnsi="Times New Roman"/>
          <w:sz w:val="24"/>
          <w:szCs w:val="24"/>
        </w:rPr>
        <w:t>Григорьева</w:t>
      </w:r>
      <w:r w:rsidRPr="00E813EA">
        <w:rPr>
          <w:rFonts w:ascii="Times New Roman" w:hAnsi="Times New Roman"/>
          <w:sz w:val="24"/>
          <w:szCs w:val="24"/>
          <w:lang w:val="fr-FR"/>
        </w:rPr>
        <w:t xml:space="preserve"> </w:t>
      </w:r>
      <w:r w:rsidRPr="00E813EA">
        <w:rPr>
          <w:rFonts w:ascii="Times New Roman" w:hAnsi="Times New Roman"/>
          <w:sz w:val="24"/>
          <w:szCs w:val="24"/>
        </w:rPr>
        <w:t>Е</w:t>
      </w:r>
      <w:r w:rsidRPr="00E813EA">
        <w:rPr>
          <w:rFonts w:ascii="Times New Roman" w:hAnsi="Times New Roman"/>
          <w:sz w:val="24"/>
          <w:szCs w:val="24"/>
          <w:lang w:val="fr-FR"/>
        </w:rPr>
        <w:t>.</w:t>
      </w:r>
      <w:r w:rsidRPr="00E813EA">
        <w:rPr>
          <w:rFonts w:ascii="Times New Roman" w:hAnsi="Times New Roman"/>
          <w:sz w:val="24"/>
          <w:szCs w:val="24"/>
        </w:rPr>
        <w:t>Я</w:t>
      </w:r>
      <w:r w:rsidRPr="00E813EA">
        <w:rPr>
          <w:rFonts w:ascii="Times New Roman" w:hAnsi="Times New Roman"/>
          <w:sz w:val="24"/>
          <w:szCs w:val="24"/>
          <w:lang w:val="fr-FR"/>
        </w:rPr>
        <w:t xml:space="preserve">. </w:t>
      </w:r>
      <w:r w:rsidRPr="00E813EA">
        <w:rPr>
          <w:rFonts w:ascii="Times New Roman" w:hAnsi="Times New Roman"/>
          <w:sz w:val="24"/>
          <w:szCs w:val="24"/>
        </w:rPr>
        <w:t>История</w:t>
      </w:r>
      <w:r w:rsidRPr="00E813EA">
        <w:rPr>
          <w:rFonts w:ascii="Times New Roman" w:hAnsi="Times New Roman"/>
          <w:sz w:val="24"/>
          <w:szCs w:val="24"/>
          <w:lang w:val="fr-FR"/>
        </w:rPr>
        <w:t xml:space="preserve"> </w:t>
      </w:r>
      <w:r w:rsidRPr="00E813EA">
        <w:rPr>
          <w:rFonts w:ascii="Times New Roman" w:hAnsi="Times New Roman"/>
          <w:sz w:val="24"/>
          <w:szCs w:val="24"/>
        </w:rPr>
        <w:t>Франции</w:t>
      </w:r>
      <w:r w:rsidRPr="00E813EA">
        <w:rPr>
          <w:rFonts w:ascii="Times New Roman" w:hAnsi="Times New Roman"/>
          <w:sz w:val="24"/>
          <w:szCs w:val="24"/>
          <w:lang w:val="fr-FR"/>
        </w:rPr>
        <w:t xml:space="preserve">.Histoire de </w:t>
      </w:r>
      <w:smartTag w:uri="urn:schemas-microsoft-com:office:smarttags" w:element="PersonName">
        <w:smartTagPr>
          <w:attr w:name="ProductID" w:val="la France."/>
        </w:smartTagPr>
        <w:r w:rsidRPr="00E813EA">
          <w:rPr>
            <w:rFonts w:ascii="Times New Roman" w:hAnsi="Times New Roman"/>
            <w:sz w:val="24"/>
            <w:szCs w:val="24"/>
            <w:lang w:val="fr-FR"/>
          </w:rPr>
          <w:t>la France.</w:t>
        </w:r>
      </w:smartTag>
      <w:r w:rsidRPr="00E813EA">
        <w:rPr>
          <w:rFonts w:ascii="Times New Roman" w:hAnsi="Times New Roman"/>
          <w:sz w:val="24"/>
          <w:szCs w:val="24"/>
          <w:lang w:val="fr-FR"/>
        </w:rPr>
        <w:t xml:space="preserve"> </w:t>
      </w:r>
      <w:r w:rsidRPr="00E813EA">
        <w:rPr>
          <w:rFonts w:ascii="Times New Roman" w:hAnsi="Times New Roman"/>
          <w:sz w:val="24"/>
          <w:szCs w:val="24"/>
        </w:rPr>
        <w:t>Учебн</w:t>
      </w:r>
      <w:r w:rsidRPr="00A92C62">
        <w:rPr>
          <w:rFonts w:ascii="Times New Roman" w:hAnsi="Times New Roman"/>
          <w:sz w:val="24"/>
          <w:szCs w:val="24"/>
        </w:rPr>
        <w:t>.</w:t>
      </w:r>
      <w:r w:rsidRPr="00E813EA">
        <w:rPr>
          <w:rFonts w:ascii="Times New Roman" w:hAnsi="Times New Roman"/>
          <w:sz w:val="24"/>
          <w:szCs w:val="24"/>
        </w:rPr>
        <w:t>кн</w:t>
      </w:r>
      <w:r w:rsidRPr="00A92C62">
        <w:rPr>
          <w:rFonts w:ascii="Times New Roman" w:hAnsi="Times New Roman"/>
          <w:sz w:val="24"/>
          <w:szCs w:val="24"/>
        </w:rPr>
        <w:t xml:space="preserve">.  </w:t>
      </w:r>
      <w:r>
        <w:rPr>
          <w:rFonts w:ascii="Times New Roman" w:hAnsi="Times New Roman"/>
          <w:sz w:val="24"/>
          <w:szCs w:val="24"/>
        </w:rPr>
        <w:t>для чтен. На фран.яз.</w:t>
      </w:r>
      <w:r>
        <w:rPr>
          <w:rFonts w:ascii="Times New Roman" w:hAnsi="Times New Roman"/>
          <w:sz w:val="24"/>
          <w:szCs w:val="24"/>
          <w:lang w:val="uk-UA"/>
        </w:rPr>
        <w:t xml:space="preserve"> </w:t>
      </w:r>
      <w:r w:rsidRPr="00E813EA">
        <w:rPr>
          <w:rFonts w:ascii="Times New Roman" w:hAnsi="Times New Roman"/>
          <w:sz w:val="24"/>
          <w:szCs w:val="24"/>
        </w:rPr>
        <w:t xml:space="preserve">М.: </w:t>
      </w:r>
      <w:r>
        <w:rPr>
          <w:rFonts w:ascii="Times New Roman" w:hAnsi="Times New Roman"/>
          <w:sz w:val="24"/>
          <w:szCs w:val="24"/>
        </w:rPr>
        <w:t xml:space="preserve">ООО «Издательство АСТ», 2002. </w:t>
      </w:r>
      <w:r w:rsidRPr="00E813EA">
        <w:rPr>
          <w:rFonts w:ascii="Times New Roman" w:hAnsi="Times New Roman"/>
          <w:sz w:val="24"/>
          <w:szCs w:val="24"/>
        </w:rPr>
        <w:t>448 с.</w:t>
      </w:r>
    </w:p>
    <w:p w:rsidR="001972D1" w:rsidRPr="00E813EA" w:rsidRDefault="001972D1" w:rsidP="00B52571">
      <w:pPr>
        <w:numPr>
          <w:ilvl w:val="0"/>
          <w:numId w:val="23"/>
        </w:numPr>
        <w:spacing w:after="0" w:line="240" w:lineRule="auto"/>
        <w:jc w:val="both"/>
        <w:rPr>
          <w:rFonts w:ascii="Times New Roman" w:hAnsi="Times New Roman"/>
          <w:sz w:val="24"/>
          <w:szCs w:val="24"/>
        </w:rPr>
      </w:pPr>
      <w:r>
        <w:t>Давидов О. І., Нестеренко О.І. Франція сьогодні у політичному та економічному аспектах (франц. мовою). Х: ХНУ імені В.Н. Каразіна, 2003. 63 с.</w:t>
      </w:r>
    </w:p>
    <w:p w:rsidR="001972D1" w:rsidRDefault="001972D1" w:rsidP="00B52571">
      <w:pPr>
        <w:numPr>
          <w:ilvl w:val="0"/>
          <w:numId w:val="23"/>
        </w:numPr>
        <w:spacing w:after="0" w:line="240" w:lineRule="auto"/>
        <w:jc w:val="both"/>
        <w:rPr>
          <w:rFonts w:ascii="Times New Roman" w:hAnsi="Times New Roman"/>
          <w:sz w:val="24"/>
          <w:szCs w:val="24"/>
          <w:lang w:val="uk-UA"/>
        </w:rPr>
      </w:pPr>
      <w:r w:rsidRPr="00E813EA">
        <w:rPr>
          <w:rFonts w:ascii="Times New Roman" w:hAnsi="Times New Roman"/>
          <w:sz w:val="24"/>
          <w:szCs w:val="24"/>
        </w:rPr>
        <w:t xml:space="preserve">Ландар Ю. </w:t>
      </w:r>
      <w:r w:rsidRPr="00E813EA">
        <w:rPr>
          <w:rFonts w:ascii="Times New Roman" w:hAnsi="Times New Roman"/>
          <w:sz w:val="24"/>
          <w:szCs w:val="24"/>
          <w:lang w:val="fr-FR"/>
        </w:rPr>
        <w:t>Voyage</w:t>
      </w:r>
      <w:r w:rsidRPr="00E813EA">
        <w:rPr>
          <w:rFonts w:ascii="Times New Roman" w:hAnsi="Times New Roman"/>
          <w:sz w:val="24"/>
          <w:szCs w:val="24"/>
        </w:rPr>
        <w:t xml:space="preserve"> à </w:t>
      </w:r>
      <w:r w:rsidRPr="00E813EA">
        <w:rPr>
          <w:rFonts w:ascii="Times New Roman" w:hAnsi="Times New Roman"/>
          <w:sz w:val="24"/>
          <w:szCs w:val="24"/>
          <w:lang w:val="fr-FR"/>
        </w:rPr>
        <w:t>travers</w:t>
      </w:r>
      <w:r w:rsidRPr="00E813EA">
        <w:rPr>
          <w:rFonts w:ascii="Times New Roman" w:hAnsi="Times New Roman"/>
          <w:sz w:val="24"/>
          <w:szCs w:val="24"/>
        </w:rPr>
        <w:t xml:space="preserve"> </w:t>
      </w:r>
      <w:smartTag w:uri="urn:schemas-microsoft-com:office:smarttags" w:element="PersonName">
        <w:smartTagPr>
          <w:attr w:name="ProductID" w:val="la France"/>
        </w:smartTagPr>
        <w:r w:rsidRPr="00E813EA">
          <w:rPr>
            <w:rFonts w:ascii="Times New Roman" w:hAnsi="Times New Roman"/>
            <w:sz w:val="24"/>
            <w:szCs w:val="24"/>
            <w:lang w:val="fr-FR"/>
          </w:rPr>
          <w:t>la</w:t>
        </w:r>
        <w:r w:rsidRPr="00E813EA">
          <w:rPr>
            <w:rFonts w:ascii="Times New Roman" w:hAnsi="Times New Roman"/>
            <w:sz w:val="24"/>
            <w:szCs w:val="24"/>
          </w:rPr>
          <w:t xml:space="preserve"> </w:t>
        </w:r>
        <w:r w:rsidRPr="00E813EA">
          <w:rPr>
            <w:rFonts w:ascii="Times New Roman" w:hAnsi="Times New Roman"/>
            <w:sz w:val="24"/>
            <w:szCs w:val="24"/>
            <w:lang w:val="fr-FR"/>
          </w:rPr>
          <w:t>France</w:t>
        </w:r>
      </w:smartTag>
      <w:r w:rsidRPr="00E813EA">
        <w:rPr>
          <w:rFonts w:ascii="Times New Roman" w:hAnsi="Times New Roman"/>
          <w:sz w:val="24"/>
          <w:szCs w:val="24"/>
        </w:rPr>
        <w:t xml:space="preserve"> = Подорожу</w:t>
      </w:r>
      <w:r w:rsidRPr="00E813EA">
        <w:rPr>
          <w:rFonts w:ascii="Times New Roman" w:hAnsi="Times New Roman"/>
          <w:sz w:val="24"/>
          <w:szCs w:val="24"/>
          <w:lang w:val="uk-UA"/>
        </w:rPr>
        <w:t>ємо по Франції. – К.: Вид.дім „Шкіл.світ”: Вид. Л.Галіцина, 2006. – 112 с.</w:t>
      </w:r>
    </w:p>
    <w:p w:rsidR="001972D1" w:rsidRDefault="001972D1" w:rsidP="00B52571">
      <w:pPr>
        <w:numPr>
          <w:ilvl w:val="0"/>
          <w:numId w:val="23"/>
        </w:numPr>
        <w:spacing w:after="0" w:line="240" w:lineRule="auto"/>
        <w:jc w:val="both"/>
      </w:pPr>
      <w:r>
        <w:t xml:space="preserve">Масляк П. О. Країнознавство: підручник. К.: Знання, 2007. 292 с. 7. Михайлова О. Г., Шмиголь Н. В. Франкомовні країни. Винниця: «Нова книга». 2009. 215 с. </w:t>
      </w:r>
    </w:p>
    <w:p w:rsidR="001972D1" w:rsidRDefault="001972D1" w:rsidP="00B52571">
      <w:pPr>
        <w:numPr>
          <w:ilvl w:val="0"/>
          <w:numId w:val="23"/>
        </w:numPr>
        <w:spacing w:after="0" w:line="240" w:lineRule="auto"/>
        <w:jc w:val="both"/>
        <w:rPr>
          <w:rFonts w:ascii="Times New Roman" w:hAnsi="Times New Roman"/>
          <w:sz w:val="24"/>
          <w:szCs w:val="24"/>
        </w:rPr>
      </w:pPr>
      <w:r w:rsidRPr="00E813EA">
        <w:rPr>
          <w:rFonts w:ascii="Times New Roman" w:hAnsi="Times New Roman"/>
          <w:sz w:val="24"/>
          <w:szCs w:val="24"/>
          <w:lang w:val="fr-FR"/>
        </w:rPr>
        <w:t>C</w:t>
      </w:r>
      <w:r w:rsidRPr="00E813EA">
        <w:rPr>
          <w:rFonts w:ascii="Times New Roman" w:hAnsi="Times New Roman"/>
          <w:sz w:val="24"/>
          <w:szCs w:val="24"/>
        </w:rPr>
        <w:t xml:space="preserve">атановская О.С. Франция. Страна и язык. </w:t>
      </w:r>
      <w:smartTag w:uri="urn:schemas-microsoft-com:office:smarttags" w:element="PersonName">
        <w:smartTagPr>
          <w:attr w:name="ProductID" w:val="la France"/>
        </w:smartTagPr>
        <w:r w:rsidRPr="00E813EA">
          <w:rPr>
            <w:rFonts w:ascii="Times New Roman" w:hAnsi="Times New Roman"/>
            <w:sz w:val="24"/>
            <w:szCs w:val="24"/>
            <w:lang w:val="fr-FR"/>
          </w:rPr>
          <w:t>La France</w:t>
        </w:r>
      </w:smartTag>
      <w:r w:rsidRPr="00E813EA">
        <w:rPr>
          <w:rFonts w:ascii="Times New Roman" w:hAnsi="Times New Roman"/>
          <w:sz w:val="24"/>
          <w:szCs w:val="24"/>
          <w:lang w:val="fr-FR"/>
        </w:rPr>
        <w:t xml:space="preserve"> à travers sa langue. </w:t>
      </w:r>
      <w:r w:rsidRPr="00E813EA">
        <w:rPr>
          <w:rFonts w:ascii="Times New Roman" w:hAnsi="Times New Roman"/>
          <w:sz w:val="24"/>
          <w:szCs w:val="24"/>
        </w:rPr>
        <w:t>Книга для чтения по лингвострановедению на французском языке. – М.: Междунар. Отношения, 2006. – 176 с., ил.</w:t>
      </w:r>
    </w:p>
    <w:p w:rsidR="001972D1" w:rsidRPr="00E813EA" w:rsidRDefault="001972D1" w:rsidP="00B52571">
      <w:pPr>
        <w:numPr>
          <w:ilvl w:val="0"/>
          <w:numId w:val="23"/>
        </w:numPr>
        <w:spacing w:after="0" w:line="240" w:lineRule="auto"/>
        <w:jc w:val="both"/>
        <w:rPr>
          <w:rFonts w:ascii="Times New Roman" w:hAnsi="Times New Roman"/>
          <w:sz w:val="24"/>
          <w:szCs w:val="24"/>
        </w:rPr>
      </w:pPr>
      <w:r w:rsidRPr="00E813EA">
        <w:rPr>
          <w:rFonts w:ascii="Times New Roman" w:hAnsi="Times New Roman"/>
          <w:sz w:val="24"/>
          <w:szCs w:val="24"/>
          <w:lang w:val="uk-UA"/>
        </w:rPr>
        <w:t xml:space="preserve">Сваткова Т.Д., Вєдіна І.В.:Франція. Посібник з країнознавства. К.:Видавець Карпенко В.М..2009. – 280с.  </w:t>
      </w:r>
    </w:p>
    <w:p w:rsidR="001972D1" w:rsidRPr="00E813EA" w:rsidRDefault="001972D1" w:rsidP="00B52571">
      <w:pPr>
        <w:numPr>
          <w:ilvl w:val="0"/>
          <w:numId w:val="23"/>
        </w:numPr>
        <w:spacing w:after="0" w:line="240" w:lineRule="auto"/>
        <w:jc w:val="both"/>
        <w:rPr>
          <w:rFonts w:ascii="Times New Roman" w:hAnsi="Times New Roman"/>
          <w:sz w:val="24"/>
          <w:szCs w:val="24"/>
          <w:lang w:val="uk-UA"/>
        </w:rPr>
      </w:pPr>
      <w:r w:rsidRPr="00E813EA">
        <w:rPr>
          <w:rFonts w:ascii="Times New Roman" w:hAnsi="Times New Roman"/>
          <w:sz w:val="24"/>
          <w:szCs w:val="24"/>
          <w:lang w:val="uk-UA"/>
        </w:rPr>
        <w:t>Харитонова М.В., Самохотская Н.С. Франція, как она есть. М.:Владос, 2000.</w:t>
      </w:r>
    </w:p>
    <w:p w:rsidR="001972D1" w:rsidRDefault="001972D1" w:rsidP="00B52571">
      <w:pPr>
        <w:numPr>
          <w:ilvl w:val="0"/>
          <w:numId w:val="23"/>
        </w:numPr>
        <w:spacing w:after="0" w:line="240" w:lineRule="auto"/>
        <w:jc w:val="both"/>
        <w:rPr>
          <w:rFonts w:ascii="Times New Roman" w:hAnsi="Times New Roman"/>
          <w:sz w:val="24"/>
          <w:szCs w:val="24"/>
          <w:lang w:val="fr-FR"/>
        </w:rPr>
      </w:pPr>
      <w:r w:rsidRPr="00E813EA">
        <w:rPr>
          <w:rFonts w:ascii="Times New Roman" w:hAnsi="Times New Roman"/>
          <w:sz w:val="24"/>
          <w:szCs w:val="24"/>
          <w:lang w:val="fr-FR"/>
        </w:rPr>
        <w:t>Steel</w:t>
      </w:r>
      <w:r w:rsidRPr="00E813EA">
        <w:rPr>
          <w:rFonts w:ascii="Times New Roman" w:hAnsi="Times New Roman"/>
          <w:sz w:val="24"/>
          <w:szCs w:val="24"/>
          <w:lang w:val="uk-UA"/>
        </w:rPr>
        <w:t xml:space="preserve"> </w:t>
      </w:r>
      <w:r w:rsidRPr="00E813EA">
        <w:rPr>
          <w:rFonts w:ascii="Times New Roman" w:hAnsi="Times New Roman"/>
          <w:sz w:val="24"/>
          <w:szCs w:val="24"/>
          <w:lang w:val="fr-FR"/>
        </w:rPr>
        <w:t>Ross</w:t>
      </w:r>
      <w:r w:rsidRPr="00E813EA">
        <w:rPr>
          <w:rFonts w:ascii="Times New Roman" w:hAnsi="Times New Roman"/>
          <w:sz w:val="24"/>
          <w:szCs w:val="24"/>
          <w:lang w:val="uk-UA"/>
        </w:rPr>
        <w:t xml:space="preserve">, </w:t>
      </w:r>
      <w:r w:rsidRPr="00E813EA">
        <w:rPr>
          <w:rFonts w:ascii="Times New Roman" w:hAnsi="Times New Roman"/>
          <w:sz w:val="24"/>
          <w:szCs w:val="24"/>
          <w:lang w:val="fr-FR"/>
        </w:rPr>
        <w:t>Civilisation</w:t>
      </w:r>
      <w:r w:rsidRPr="00E813EA">
        <w:rPr>
          <w:rFonts w:ascii="Times New Roman" w:hAnsi="Times New Roman"/>
          <w:sz w:val="24"/>
          <w:szCs w:val="24"/>
          <w:lang w:val="uk-UA"/>
        </w:rPr>
        <w:t xml:space="preserve"> </w:t>
      </w:r>
      <w:r w:rsidRPr="00E813EA">
        <w:rPr>
          <w:rFonts w:ascii="Times New Roman" w:hAnsi="Times New Roman"/>
          <w:sz w:val="24"/>
          <w:szCs w:val="24"/>
          <w:lang w:val="fr-FR"/>
        </w:rPr>
        <w:t>progressive du français. Niveau intermédiaire, CLE International/ SEJER, 2004. - 191 p.</w:t>
      </w:r>
    </w:p>
    <w:p w:rsidR="001972D1" w:rsidRPr="00CB2BE1" w:rsidRDefault="001972D1" w:rsidP="00B52571">
      <w:pPr>
        <w:numPr>
          <w:ilvl w:val="0"/>
          <w:numId w:val="23"/>
        </w:numPr>
        <w:spacing w:after="0" w:line="240" w:lineRule="auto"/>
        <w:jc w:val="both"/>
        <w:rPr>
          <w:rFonts w:ascii="Times New Roman" w:hAnsi="Times New Roman"/>
          <w:sz w:val="24"/>
          <w:szCs w:val="24"/>
          <w:lang w:val="fr-FR"/>
        </w:rPr>
      </w:pPr>
      <w:r w:rsidRPr="002D5B10">
        <w:rPr>
          <w:lang w:val="fr-FR"/>
        </w:rPr>
        <w:t xml:space="preserve">Zakharkevitch Cours de civilisation française. Minsk, 1990. </w:t>
      </w:r>
    </w:p>
    <w:p w:rsidR="001972D1" w:rsidRDefault="001972D1" w:rsidP="00B52571">
      <w:pPr>
        <w:numPr>
          <w:ilvl w:val="0"/>
          <w:numId w:val="23"/>
        </w:numPr>
        <w:spacing w:after="0" w:line="240" w:lineRule="auto"/>
        <w:jc w:val="both"/>
        <w:rPr>
          <w:rFonts w:ascii="Times New Roman" w:hAnsi="Times New Roman"/>
          <w:sz w:val="24"/>
          <w:szCs w:val="24"/>
          <w:lang w:val="fr-FR"/>
        </w:rPr>
      </w:pPr>
      <w:r w:rsidRPr="002D5B10">
        <w:rPr>
          <w:lang w:val="fr-FR"/>
        </w:rPr>
        <w:t>Morochkina G. La langue et la civilisation française à travers les siècles. Vinnitsia: Nova Knyha, 2011. 320 p.</w:t>
      </w:r>
    </w:p>
    <w:p w:rsidR="001972D1" w:rsidRPr="00E813EA" w:rsidRDefault="001972D1" w:rsidP="00E813EA">
      <w:pPr>
        <w:spacing w:after="0" w:line="240" w:lineRule="auto"/>
        <w:jc w:val="both"/>
        <w:rPr>
          <w:rFonts w:ascii="Times New Roman" w:hAnsi="Times New Roman"/>
          <w:sz w:val="24"/>
          <w:szCs w:val="24"/>
          <w:lang w:val="fr-FR"/>
        </w:rPr>
      </w:pPr>
    </w:p>
    <w:p w:rsidR="001972D1" w:rsidRDefault="001972D1" w:rsidP="00E813EA">
      <w:pPr>
        <w:spacing w:after="0" w:line="240" w:lineRule="auto"/>
        <w:rPr>
          <w:rFonts w:ascii="Times New Roman" w:hAnsi="Times New Roman"/>
          <w:b/>
          <w:sz w:val="24"/>
          <w:szCs w:val="24"/>
          <w:lang w:val="uk-UA"/>
        </w:rPr>
      </w:pPr>
      <w:r w:rsidRPr="00E813EA">
        <w:rPr>
          <w:rFonts w:ascii="Times New Roman" w:hAnsi="Times New Roman"/>
          <w:b/>
          <w:sz w:val="24"/>
          <w:szCs w:val="24"/>
          <w:lang w:val="uk-UA"/>
        </w:rPr>
        <w:t xml:space="preserve">                                                           </w:t>
      </w:r>
    </w:p>
    <w:p w:rsidR="001972D1" w:rsidRPr="00E813EA" w:rsidRDefault="001972D1" w:rsidP="00E813EA">
      <w:pPr>
        <w:spacing w:after="0" w:line="240" w:lineRule="auto"/>
        <w:rPr>
          <w:rFonts w:ascii="Times New Roman" w:hAnsi="Times New Roman"/>
          <w:b/>
          <w:sz w:val="24"/>
          <w:szCs w:val="24"/>
          <w:lang w:val="uk-UA"/>
        </w:rPr>
      </w:pPr>
      <w:r w:rsidRPr="00E813EA">
        <w:rPr>
          <w:rFonts w:ascii="Times New Roman" w:hAnsi="Times New Roman"/>
          <w:b/>
          <w:sz w:val="24"/>
          <w:szCs w:val="24"/>
          <w:lang w:val="uk-UA"/>
        </w:rPr>
        <w:t xml:space="preserve">  Допоміжна</w:t>
      </w:r>
    </w:p>
    <w:p w:rsidR="001972D1" w:rsidRDefault="001972D1" w:rsidP="00E813EA">
      <w:pPr>
        <w:spacing w:after="0" w:line="240" w:lineRule="auto"/>
        <w:jc w:val="both"/>
        <w:rPr>
          <w:rFonts w:ascii="Times New Roman" w:hAnsi="Times New Roman"/>
          <w:sz w:val="24"/>
          <w:szCs w:val="24"/>
          <w:lang w:val="uk-UA"/>
        </w:rPr>
      </w:pPr>
    </w:p>
    <w:p w:rsidR="001972D1" w:rsidRDefault="001972D1" w:rsidP="00B52571">
      <w:pPr>
        <w:numPr>
          <w:ilvl w:val="0"/>
          <w:numId w:val="23"/>
        </w:numPr>
        <w:spacing w:after="0" w:line="240" w:lineRule="auto"/>
        <w:jc w:val="both"/>
        <w:rPr>
          <w:rFonts w:ascii="Times New Roman" w:hAnsi="Times New Roman"/>
          <w:b/>
          <w:sz w:val="24"/>
          <w:szCs w:val="24"/>
          <w:lang w:val="uk-UA"/>
        </w:rPr>
      </w:pPr>
      <w:r>
        <w:t>Гречаная Е. П. Милая Франция. La douce France. Книга для чтения на французском языке. М.: ООО «Лист - Нью», 1999. 200 с.</w:t>
      </w:r>
    </w:p>
    <w:p w:rsidR="001972D1" w:rsidRDefault="001972D1" w:rsidP="00B52571">
      <w:pPr>
        <w:numPr>
          <w:ilvl w:val="0"/>
          <w:numId w:val="23"/>
        </w:numPr>
        <w:spacing w:after="0" w:line="240" w:lineRule="auto"/>
        <w:jc w:val="both"/>
        <w:rPr>
          <w:rFonts w:ascii="Times New Roman" w:hAnsi="Times New Roman"/>
          <w:b/>
          <w:sz w:val="24"/>
          <w:szCs w:val="24"/>
          <w:lang w:val="uk-UA"/>
        </w:rPr>
      </w:pPr>
      <w:r w:rsidRPr="00E813EA">
        <w:rPr>
          <w:rFonts w:ascii="Times New Roman" w:hAnsi="Times New Roman"/>
          <w:sz w:val="24"/>
          <w:szCs w:val="24"/>
          <w:lang w:val="fr-FR"/>
        </w:rPr>
        <w:t>Anthony</w:t>
      </w:r>
      <w:r w:rsidRPr="00E813EA">
        <w:rPr>
          <w:rFonts w:ascii="Times New Roman" w:hAnsi="Times New Roman"/>
          <w:sz w:val="24"/>
          <w:szCs w:val="24"/>
          <w:lang w:val="uk-UA"/>
        </w:rPr>
        <w:t xml:space="preserve"> </w:t>
      </w:r>
      <w:r w:rsidRPr="00E813EA">
        <w:rPr>
          <w:rFonts w:ascii="Times New Roman" w:hAnsi="Times New Roman"/>
          <w:sz w:val="24"/>
          <w:szCs w:val="24"/>
          <w:lang w:val="fr-FR"/>
        </w:rPr>
        <w:t>S</w:t>
      </w:r>
      <w:r w:rsidRPr="00E813EA">
        <w:rPr>
          <w:rFonts w:ascii="Times New Roman" w:hAnsi="Times New Roman"/>
          <w:sz w:val="24"/>
          <w:szCs w:val="24"/>
          <w:lang w:val="uk-UA"/>
        </w:rPr>
        <w:t xml:space="preserve">. </w:t>
      </w:r>
      <w:r w:rsidRPr="00E813EA">
        <w:rPr>
          <w:rFonts w:ascii="Times New Roman" w:hAnsi="Times New Roman"/>
          <w:sz w:val="24"/>
          <w:szCs w:val="24"/>
          <w:lang w:val="fr-FR"/>
        </w:rPr>
        <w:t>Civilisation</w:t>
      </w:r>
      <w:r w:rsidRPr="00E813EA">
        <w:rPr>
          <w:rFonts w:ascii="Times New Roman" w:hAnsi="Times New Roman"/>
          <w:sz w:val="24"/>
          <w:szCs w:val="24"/>
          <w:lang w:val="uk-UA"/>
        </w:rPr>
        <w:t>.</w:t>
      </w:r>
      <w:r w:rsidRPr="00E813EA">
        <w:rPr>
          <w:rFonts w:ascii="Times New Roman" w:hAnsi="Times New Roman"/>
          <w:sz w:val="24"/>
          <w:szCs w:val="24"/>
          <w:lang w:val="fr-FR"/>
        </w:rPr>
        <w:t>Tests</w:t>
      </w:r>
      <w:r w:rsidRPr="00E813EA">
        <w:rPr>
          <w:rFonts w:ascii="Times New Roman" w:hAnsi="Times New Roman"/>
          <w:sz w:val="24"/>
          <w:szCs w:val="24"/>
          <w:lang w:val="uk-UA"/>
        </w:rPr>
        <w:t xml:space="preserve"> </w:t>
      </w:r>
      <w:r w:rsidRPr="00E813EA">
        <w:rPr>
          <w:rFonts w:ascii="Times New Roman" w:hAnsi="Times New Roman"/>
          <w:sz w:val="24"/>
          <w:szCs w:val="24"/>
          <w:lang w:val="fr-FR"/>
        </w:rPr>
        <w:t>CLE</w:t>
      </w:r>
      <w:r w:rsidRPr="00E813EA">
        <w:rPr>
          <w:rFonts w:ascii="Times New Roman" w:hAnsi="Times New Roman"/>
          <w:sz w:val="24"/>
          <w:szCs w:val="24"/>
          <w:lang w:val="uk-UA"/>
        </w:rPr>
        <w:t xml:space="preserve">. </w:t>
      </w:r>
      <w:r w:rsidRPr="00E813EA">
        <w:rPr>
          <w:rFonts w:ascii="Times New Roman" w:hAnsi="Times New Roman"/>
          <w:sz w:val="24"/>
          <w:szCs w:val="24"/>
          <w:lang w:val="fr-FR"/>
        </w:rPr>
        <w:t>France, CLE International,2003.–94 p.</w:t>
      </w:r>
    </w:p>
    <w:p w:rsidR="001972D1" w:rsidRDefault="001972D1" w:rsidP="00B52571">
      <w:pPr>
        <w:numPr>
          <w:ilvl w:val="0"/>
          <w:numId w:val="23"/>
        </w:numPr>
        <w:spacing w:after="0" w:line="240" w:lineRule="auto"/>
        <w:jc w:val="both"/>
        <w:rPr>
          <w:rFonts w:ascii="Times New Roman" w:hAnsi="Times New Roman"/>
          <w:b/>
          <w:sz w:val="24"/>
          <w:szCs w:val="24"/>
          <w:lang w:val="uk-UA"/>
        </w:rPr>
      </w:pPr>
      <w:r w:rsidRPr="00E813EA">
        <w:rPr>
          <w:rFonts w:ascii="Times New Roman" w:hAnsi="Times New Roman"/>
          <w:sz w:val="24"/>
          <w:szCs w:val="24"/>
          <w:lang w:val="fr-FR"/>
        </w:rPr>
        <w:t>Auriol V., Brière R., Bruneau J.-C.  Education civique  4</w:t>
      </w:r>
      <w:r w:rsidRPr="00E813EA">
        <w:rPr>
          <w:rFonts w:ascii="Times New Roman" w:hAnsi="Times New Roman"/>
          <w:sz w:val="24"/>
          <w:szCs w:val="24"/>
          <w:vertAlign w:val="superscript"/>
          <w:lang w:val="fr-FR"/>
        </w:rPr>
        <w:t xml:space="preserve"> e</w:t>
      </w:r>
      <w:r w:rsidRPr="00E813EA">
        <w:rPr>
          <w:rFonts w:ascii="Times New Roman" w:hAnsi="Times New Roman"/>
          <w:sz w:val="24"/>
          <w:szCs w:val="24"/>
          <w:lang w:val="fr-FR"/>
        </w:rPr>
        <w:t>, Paris, Hatier, 1988</w:t>
      </w:r>
    </w:p>
    <w:p w:rsidR="001972D1" w:rsidRPr="00E813EA" w:rsidRDefault="001972D1" w:rsidP="00B52571">
      <w:pPr>
        <w:numPr>
          <w:ilvl w:val="0"/>
          <w:numId w:val="23"/>
        </w:numPr>
        <w:spacing w:after="0" w:line="240" w:lineRule="auto"/>
        <w:jc w:val="both"/>
        <w:rPr>
          <w:rFonts w:ascii="Times New Roman" w:hAnsi="Times New Roman"/>
          <w:b/>
          <w:sz w:val="24"/>
          <w:szCs w:val="24"/>
          <w:lang w:val="uk-UA"/>
        </w:rPr>
      </w:pPr>
      <w:r w:rsidRPr="00E813EA">
        <w:rPr>
          <w:rFonts w:ascii="Times New Roman" w:hAnsi="Times New Roman"/>
          <w:sz w:val="24"/>
          <w:szCs w:val="24"/>
          <w:lang w:val="fr-FR"/>
        </w:rPr>
        <w:t>Bély L., Barbé A., BARB2 J. Histoire Géographie, initiation économique, 3</w:t>
      </w:r>
      <w:r w:rsidRPr="00E813EA">
        <w:rPr>
          <w:rFonts w:ascii="Times New Roman" w:hAnsi="Times New Roman"/>
          <w:sz w:val="24"/>
          <w:szCs w:val="24"/>
          <w:vertAlign w:val="superscript"/>
          <w:lang w:val="fr-FR"/>
        </w:rPr>
        <w:t xml:space="preserve"> e</w:t>
      </w:r>
      <w:r w:rsidRPr="00E813EA">
        <w:rPr>
          <w:rFonts w:ascii="Times New Roman" w:hAnsi="Times New Roman"/>
          <w:sz w:val="24"/>
          <w:szCs w:val="24"/>
          <w:lang w:val="fr-FR"/>
        </w:rPr>
        <w:t xml:space="preserve"> , Nathan, Paris , 1989.- 386 p.</w:t>
      </w:r>
    </w:p>
    <w:p w:rsidR="001972D1" w:rsidRDefault="001972D1" w:rsidP="00B52571">
      <w:pPr>
        <w:numPr>
          <w:ilvl w:val="0"/>
          <w:numId w:val="23"/>
        </w:numPr>
        <w:spacing w:after="0" w:line="240" w:lineRule="auto"/>
        <w:jc w:val="both"/>
        <w:rPr>
          <w:rFonts w:ascii="Times New Roman" w:hAnsi="Times New Roman"/>
          <w:sz w:val="24"/>
          <w:szCs w:val="24"/>
          <w:lang w:val="fr-FR"/>
        </w:rPr>
      </w:pPr>
      <w:r w:rsidRPr="00E813EA">
        <w:rPr>
          <w:rFonts w:ascii="Times New Roman" w:hAnsi="Times New Roman"/>
          <w:sz w:val="24"/>
          <w:szCs w:val="24"/>
          <w:lang w:val="fr-FR"/>
        </w:rPr>
        <w:t xml:space="preserve">Chaulange M., Chaulange S. Histoire de </w:t>
      </w:r>
      <w:smartTag w:uri="urn:schemas-microsoft-com:office:smarttags" w:element="PersonName">
        <w:smartTagPr>
          <w:attr w:name="ProductID" w:val="la France. Cours"/>
        </w:smartTagPr>
        <w:r w:rsidRPr="00E813EA">
          <w:rPr>
            <w:rFonts w:ascii="Times New Roman" w:hAnsi="Times New Roman"/>
            <w:sz w:val="24"/>
            <w:szCs w:val="24"/>
            <w:lang w:val="fr-FR"/>
          </w:rPr>
          <w:t>la France. Cours</w:t>
        </w:r>
      </w:smartTag>
      <w:r w:rsidRPr="00E813EA">
        <w:rPr>
          <w:rFonts w:ascii="Times New Roman" w:hAnsi="Times New Roman"/>
          <w:sz w:val="24"/>
          <w:szCs w:val="24"/>
          <w:lang w:val="fr-FR"/>
        </w:rPr>
        <w:t xml:space="preserve"> moyen et classe  de 7 </w:t>
      </w:r>
      <w:r w:rsidRPr="00E813EA">
        <w:rPr>
          <w:rFonts w:ascii="Times New Roman" w:hAnsi="Times New Roman"/>
          <w:sz w:val="24"/>
          <w:szCs w:val="24"/>
          <w:vertAlign w:val="superscript"/>
          <w:lang w:val="fr-FR"/>
        </w:rPr>
        <w:t>e</w:t>
      </w:r>
      <w:r w:rsidRPr="00E813EA">
        <w:rPr>
          <w:rFonts w:ascii="Times New Roman" w:hAnsi="Times New Roman"/>
          <w:sz w:val="24"/>
          <w:szCs w:val="24"/>
          <w:lang w:val="fr-FR"/>
        </w:rPr>
        <w:t xml:space="preserve"> et 8</w:t>
      </w:r>
      <w:r w:rsidRPr="00E813EA">
        <w:rPr>
          <w:rFonts w:ascii="Times New Roman" w:hAnsi="Times New Roman"/>
          <w:sz w:val="24"/>
          <w:szCs w:val="24"/>
          <w:vertAlign w:val="superscript"/>
          <w:lang w:val="fr-FR"/>
        </w:rPr>
        <w:t xml:space="preserve"> e      </w:t>
      </w:r>
      <w:r w:rsidRPr="00E813EA">
        <w:rPr>
          <w:rFonts w:ascii="Times New Roman" w:hAnsi="Times New Roman"/>
          <w:sz w:val="24"/>
          <w:szCs w:val="24"/>
          <w:lang w:val="fr-FR"/>
        </w:rPr>
        <w:t xml:space="preserve">France : Delagrave, 1968 – 167 p.  </w:t>
      </w:r>
    </w:p>
    <w:p w:rsidR="001972D1" w:rsidRDefault="001972D1" w:rsidP="00B52571">
      <w:pPr>
        <w:numPr>
          <w:ilvl w:val="0"/>
          <w:numId w:val="23"/>
        </w:numPr>
        <w:spacing w:after="0" w:line="240" w:lineRule="auto"/>
        <w:jc w:val="both"/>
        <w:rPr>
          <w:rFonts w:ascii="Times New Roman" w:hAnsi="Times New Roman"/>
          <w:sz w:val="24"/>
          <w:szCs w:val="24"/>
          <w:lang w:val="fr-FR"/>
        </w:rPr>
      </w:pPr>
      <w:r w:rsidRPr="00E813EA">
        <w:rPr>
          <w:rFonts w:ascii="Times New Roman" w:hAnsi="Times New Roman"/>
          <w:sz w:val="24"/>
          <w:szCs w:val="24"/>
          <w:lang w:val="fr-FR"/>
        </w:rPr>
        <w:t>Des symboles dans tous leurs états. // Le français dans le monde, n 331,  78  -79 p.</w:t>
      </w:r>
    </w:p>
    <w:p w:rsidR="001972D1" w:rsidRDefault="001972D1" w:rsidP="00B52571">
      <w:pPr>
        <w:numPr>
          <w:ilvl w:val="0"/>
          <w:numId w:val="23"/>
        </w:numPr>
        <w:spacing w:after="0" w:line="240" w:lineRule="auto"/>
        <w:jc w:val="both"/>
        <w:rPr>
          <w:rFonts w:ascii="Times New Roman" w:hAnsi="Times New Roman"/>
          <w:sz w:val="24"/>
          <w:szCs w:val="24"/>
          <w:lang w:val="fr-FR"/>
        </w:rPr>
      </w:pPr>
      <w:r w:rsidRPr="00E813EA">
        <w:rPr>
          <w:rFonts w:ascii="Times New Roman" w:hAnsi="Times New Roman"/>
          <w:sz w:val="24"/>
          <w:szCs w:val="24"/>
          <w:lang w:val="fr-FR"/>
        </w:rPr>
        <w:t>FRANCECO . La vie économique des 22 régions françaises.  Le Pré aux Clercs, Orgeval, 1986</w:t>
      </w:r>
    </w:p>
    <w:p w:rsidR="001972D1" w:rsidRDefault="001972D1" w:rsidP="00B52571">
      <w:pPr>
        <w:numPr>
          <w:ilvl w:val="0"/>
          <w:numId w:val="23"/>
        </w:numPr>
        <w:spacing w:after="0" w:line="240" w:lineRule="auto"/>
        <w:jc w:val="both"/>
        <w:rPr>
          <w:rFonts w:ascii="Times New Roman" w:hAnsi="Times New Roman"/>
          <w:sz w:val="24"/>
          <w:szCs w:val="24"/>
          <w:lang w:val="fr-FR"/>
        </w:rPr>
      </w:pPr>
      <w:r w:rsidRPr="00E813EA">
        <w:rPr>
          <w:rFonts w:ascii="Times New Roman" w:hAnsi="Times New Roman"/>
          <w:sz w:val="24"/>
          <w:szCs w:val="24"/>
          <w:lang w:val="fr-FR"/>
        </w:rPr>
        <w:t>FREMY Dominique et Michèle, QUID 1992, édition Robert Laffont, Metz , 1991. – 2029 p.</w:t>
      </w:r>
    </w:p>
    <w:p w:rsidR="001972D1" w:rsidRDefault="001972D1" w:rsidP="00B52571">
      <w:pPr>
        <w:numPr>
          <w:ilvl w:val="0"/>
          <w:numId w:val="23"/>
        </w:numPr>
        <w:spacing w:after="0" w:line="240" w:lineRule="auto"/>
        <w:jc w:val="both"/>
        <w:rPr>
          <w:rFonts w:ascii="Times New Roman" w:hAnsi="Times New Roman"/>
          <w:sz w:val="24"/>
          <w:szCs w:val="24"/>
          <w:lang w:val="fr-FR"/>
        </w:rPr>
      </w:pPr>
      <w:r w:rsidRPr="00E813EA">
        <w:rPr>
          <w:rFonts w:ascii="Times New Roman" w:hAnsi="Times New Roman"/>
          <w:sz w:val="24"/>
          <w:szCs w:val="24"/>
          <w:lang w:val="fr-FR"/>
        </w:rPr>
        <w:t>Garchina</w:t>
      </w:r>
      <w:r w:rsidRPr="00E813EA">
        <w:rPr>
          <w:rFonts w:ascii="Times New Roman" w:hAnsi="Times New Roman"/>
          <w:sz w:val="24"/>
          <w:szCs w:val="24"/>
          <w:lang w:val="uk-UA"/>
        </w:rPr>
        <w:t xml:space="preserve"> </w:t>
      </w:r>
      <w:r w:rsidRPr="00E813EA">
        <w:rPr>
          <w:rFonts w:ascii="Times New Roman" w:hAnsi="Times New Roman"/>
          <w:sz w:val="24"/>
          <w:szCs w:val="24"/>
          <w:lang w:val="fr-FR"/>
        </w:rPr>
        <w:t>H</w:t>
      </w:r>
      <w:r w:rsidRPr="00E813EA">
        <w:rPr>
          <w:rFonts w:ascii="Times New Roman" w:hAnsi="Times New Roman"/>
          <w:sz w:val="24"/>
          <w:szCs w:val="24"/>
          <w:lang w:val="uk-UA"/>
        </w:rPr>
        <w:t xml:space="preserve">. </w:t>
      </w:r>
      <w:r w:rsidRPr="00E813EA">
        <w:rPr>
          <w:rFonts w:ascii="Times New Roman" w:hAnsi="Times New Roman"/>
          <w:sz w:val="24"/>
          <w:szCs w:val="24"/>
          <w:lang w:val="fr-FR"/>
        </w:rPr>
        <w:t>A</w:t>
      </w:r>
      <w:r w:rsidRPr="00E813EA">
        <w:rPr>
          <w:rFonts w:ascii="Times New Roman" w:hAnsi="Times New Roman"/>
          <w:sz w:val="24"/>
          <w:szCs w:val="24"/>
          <w:lang w:val="uk-UA"/>
        </w:rPr>
        <w:t xml:space="preserve"> </w:t>
      </w:r>
      <w:r w:rsidRPr="00E813EA">
        <w:rPr>
          <w:rFonts w:ascii="Times New Roman" w:hAnsi="Times New Roman"/>
          <w:sz w:val="24"/>
          <w:szCs w:val="24"/>
          <w:lang w:val="fr-FR"/>
        </w:rPr>
        <w:t>la</w:t>
      </w:r>
      <w:r w:rsidRPr="00E813EA">
        <w:rPr>
          <w:rFonts w:ascii="Times New Roman" w:hAnsi="Times New Roman"/>
          <w:sz w:val="24"/>
          <w:szCs w:val="24"/>
          <w:lang w:val="uk-UA"/>
        </w:rPr>
        <w:t xml:space="preserve"> </w:t>
      </w:r>
      <w:r w:rsidRPr="00E813EA">
        <w:rPr>
          <w:rFonts w:ascii="Times New Roman" w:hAnsi="Times New Roman"/>
          <w:sz w:val="24"/>
          <w:szCs w:val="24"/>
          <w:lang w:val="fr-FR"/>
        </w:rPr>
        <w:t>decouverte</w:t>
      </w:r>
      <w:r w:rsidRPr="00E813EA">
        <w:rPr>
          <w:rFonts w:ascii="Times New Roman" w:hAnsi="Times New Roman"/>
          <w:sz w:val="24"/>
          <w:szCs w:val="24"/>
          <w:lang w:val="uk-UA"/>
        </w:rPr>
        <w:t xml:space="preserve"> </w:t>
      </w:r>
      <w:r w:rsidRPr="00E813EA">
        <w:rPr>
          <w:rFonts w:ascii="Times New Roman" w:hAnsi="Times New Roman"/>
          <w:sz w:val="24"/>
          <w:szCs w:val="24"/>
          <w:lang w:val="fr-FR"/>
        </w:rPr>
        <w:t>de</w:t>
      </w:r>
      <w:r w:rsidRPr="00E813EA">
        <w:rPr>
          <w:rFonts w:ascii="Times New Roman" w:hAnsi="Times New Roman"/>
          <w:sz w:val="24"/>
          <w:szCs w:val="24"/>
          <w:lang w:val="uk-UA"/>
        </w:rPr>
        <w:t xml:space="preserve"> </w:t>
      </w:r>
      <w:smartTag w:uri="urn:schemas-microsoft-com:office:smarttags" w:element="PersonName">
        <w:smartTagPr>
          <w:attr w:name="ProductID" w:val="la France"/>
        </w:smartTagPr>
        <w:r w:rsidRPr="00E813EA">
          <w:rPr>
            <w:rFonts w:ascii="Times New Roman" w:hAnsi="Times New Roman"/>
            <w:sz w:val="24"/>
            <w:szCs w:val="24"/>
            <w:lang w:val="fr-FR"/>
          </w:rPr>
          <w:t>la</w:t>
        </w:r>
        <w:r w:rsidRPr="00E813EA">
          <w:rPr>
            <w:rFonts w:ascii="Times New Roman" w:hAnsi="Times New Roman"/>
            <w:sz w:val="24"/>
            <w:szCs w:val="24"/>
            <w:lang w:val="uk-UA"/>
          </w:rPr>
          <w:t xml:space="preserve"> </w:t>
        </w:r>
        <w:r w:rsidRPr="00E813EA">
          <w:rPr>
            <w:rFonts w:ascii="Times New Roman" w:hAnsi="Times New Roman"/>
            <w:sz w:val="24"/>
            <w:szCs w:val="24"/>
            <w:lang w:val="fr-FR"/>
          </w:rPr>
          <w:t>France</w:t>
        </w:r>
      </w:smartTag>
      <w:r w:rsidRPr="00E813EA">
        <w:rPr>
          <w:rFonts w:ascii="Times New Roman" w:hAnsi="Times New Roman"/>
          <w:sz w:val="24"/>
          <w:szCs w:val="24"/>
          <w:lang w:val="uk-UA"/>
        </w:rPr>
        <w:t xml:space="preserve"> М. Просвещение, 1992.</w:t>
      </w:r>
    </w:p>
    <w:p w:rsidR="001972D1" w:rsidRDefault="001972D1" w:rsidP="00B52571">
      <w:pPr>
        <w:numPr>
          <w:ilvl w:val="0"/>
          <w:numId w:val="23"/>
        </w:numPr>
        <w:spacing w:after="0" w:line="240" w:lineRule="auto"/>
        <w:jc w:val="both"/>
        <w:rPr>
          <w:rFonts w:ascii="Times New Roman" w:hAnsi="Times New Roman"/>
          <w:sz w:val="24"/>
          <w:szCs w:val="24"/>
          <w:lang w:val="fr-FR"/>
        </w:rPr>
      </w:pPr>
      <w:r w:rsidRPr="00E813EA">
        <w:rPr>
          <w:rFonts w:ascii="Times New Roman" w:hAnsi="Times New Roman"/>
          <w:sz w:val="24"/>
          <w:szCs w:val="24"/>
          <w:lang w:val="fr-FR"/>
        </w:rPr>
        <w:t>Guadeloupe, l’île mosaïque // Label France, n 41, 2000. – p. 26-29</w:t>
      </w:r>
    </w:p>
    <w:p w:rsidR="001972D1" w:rsidRPr="00E813EA" w:rsidRDefault="001972D1" w:rsidP="00B52571">
      <w:pPr>
        <w:numPr>
          <w:ilvl w:val="0"/>
          <w:numId w:val="23"/>
        </w:numPr>
        <w:spacing w:after="0" w:line="240" w:lineRule="auto"/>
        <w:jc w:val="both"/>
        <w:rPr>
          <w:rFonts w:ascii="Times New Roman" w:hAnsi="Times New Roman"/>
          <w:sz w:val="24"/>
          <w:szCs w:val="24"/>
          <w:lang w:val="fr-FR"/>
        </w:rPr>
      </w:pPr>
      <w:r w:rsidRPr="00E813EA">
        <w:rPr>
          <w:rFonts w:ascii="Times New Roman" w:hAnsi="Times New Roman"/>
          <w:sz w:val="24"/>
          <w:szCs w:val="24"/>
          <w:lang w:val="fr-FR"/>
        </w:rPr>
        <w:t xml:space="preserve">Gunten B. De, Martin A., Niogret M.  Les institutions de </w:t>
      </w:r>
      <w:smartTag w:uri="urn:schemas-microsoft-com:office:smarttags" w:element="PersonName">
        <w:smartTagPr>
          <w:attr w:name="ProductID" w:val="la France"/>
        </w:smartTagPr>
        <w:r w:rsidRPr="00E813EA">
          <w:rPr>
            <w:rFonts w:ascii="Times New Roman" w:hAnsi="Times New Roman"/>
            <w:sz w:val="24"/>
            <w:szCs w:val="24"/>
            <w:lang w:val="fr-FR"/>
          </w:rPr>
          <w:t>la France</w:t>
        </w:r>
      </w:smartTag>
      <w:r w:rsidRPr="00E813EA">
        <w:rPr>
          <w:rFonts w:ascii="Times New Roman" w:hAnsi="Times New Roman"/>
          <w:sz w:val="24"/>
          <w:szCs w:val="24"/>
          <w:lang w:val="fr-FR"/>
        </w:rPr>
        <w:t xml:space="preserve"> (V</w:t>
      </w:r>
      <w:r w:rsidRPr="00E813EA">
        <w:rPr>
          <w:rFonts w:ascii="Times New Roman" w:hAnsi="Times New Roman"/>
          <w:sz w:val="24"/>
          <w:szCs w:val="24"/>
          <w:vertAlign w:val="superscript"/>
          <w:lang w:val="fr-FR"/>
        </w:rPr>
        <w:t xml:space="preserve"> e</w:t>
      </w:r>
      <w:r w:rsidRPr="00E813EA">
        <w:rPr>
          <w:rFonts w:ascii="Times New Roman" w:hAnsi="Times New Roman"/>
          <w:sz w:val="24"/>
          <w:szCs w:val="24"/>
          <w:lang w:val="fr-FR"/>
        </w:rPr>
        <w:t xml:space="preserve">  République, 4 octobre 1958). – France : Nathan, 2004. – 160 p.     </w:t>
      </w:r>
    </w:p>
    <w:p w:rsidR="001972D1" w:rsidRPr="00E813EA" w:rsidRDefault="001972D1" w:rsidP="00B52571">
      <w:pPr>
        <w:numPr>
          <w:ilvl w:val="0"/>
          <w:numId w:val="23"/>
        </w:numPr>
        <w:spacing w:after="0" w:line="240" w:lineRule="auto"/>
        <w:jc w:val="both"/>
        <w:rPr>
          <w:rFonts w:ascii="Times New Roman" w:hAnsi="Times New Roman"/>
          <w:sz w:val="24"/>
          <w:szCs w:val="24"/>
          <w:lang w:val="fr-FR"/>
        </w:rPr>
      </w:pPr>
      <w:r w:rsidRPr="00E813EA">
        <w:rPr>
          <w:rFonts w:ascii="Times New Roman" w:hAnsi="Times New Roman"/>
          <w:sz w:val="24"/>
          <w:szCs w:val="24"/>
          <w:lang w:val="fr-FR"/>
        </w:rPr>
        <w:t>Larousse classique. Dictionnaire encyclopédique. – Paris-IV, Librairie Larousse, 1971. – 1288 p .</w:t>
      </w:r>
    </w:p>
    <w:p w:rsidR="001972D1" w:rsidRPr="00E813EA" w:rsidRDefault="001972D1" w:rsidP="00B52571">
      <w:pPr>
        <w:numPr>
          <w:ilvl w:val="0"/>
          <w:numId w:val="23"/>
        </w:numPr>
        <w:spacing w:after="0" w:line="240" w:lineRule="auto"/>
        <w:jc w:val="both"/>
        <w:rPr>
          <w:rFonts w:ascii="Times New Roman" w:hAnsi="Times New Roman"/>
          <w:sz w:val="24"/>
          <w:szCs w:val="24"/>
          <w:lang w:val="fr-FR"/>
        </w:rPr>
      </w:pPr>
      <w:r w:rsidRPr="00E813EA">
        <w:rPr>
          <w:rFonts w:ascii="Times New Roman" w:hAnsi="Times New Roman"/>
          <w:sz w:val="24"/>
          <w:szCs w:val="24"/>
          <w:lang w:val="fr-FR"/>
        </w:rPr>
        <w:t xml:space="preserve">Michaud J. Glorrès J. Nouveau guide France. Classique Hachette, 1978. </w:t>
      </w:r>
    </w:p>
    <w:p w:rsidR="001972D1" w:rsidRPr="00E813EA" w:rsidRDefault="001972D1" w:rsidP="00B52571">
      <w:pPr>
        <w:numPr>
          <w:ilvl w:val="0"/>
          <w:numId w:val="23"/>
        </w:numPr>
        <w:spacing w:after="0" w:line="240" w:lineRule="auto"/>
        <w:jc w:val="both"/>
        <w:rPr>
          <w:rFonts w:ascii="Times New Roman" w:hAnsi="Times New Roman"/>
          <w:sz w:val="24"/>
          <w:szCs w:val="24"/>
          <w:lang w:val="fr-FR"/>
        </w:rPr>
      </w:pPr>
      <w:r w:rsidRPr="00E813EA">
        <w:rPr>
          <w:rFonts w:ascii="Times New Roman" w:hAnsi="Times New Roman"/>
          <w:sz w:val="24"/>
          <w:szCs w:val="24"/>
          <w:lang w:val="fr-FR"/>
        </w:rPr>
        <w:t xml:space="preserve">Pitte Jean-Robert   Géographie, 1- ère. Nathan, 1988. – 336 p. </w:t>
      </w:r>
    </w:p>
    <w:p w:rsidR="001972D1" w:rsidRPr="00E813EA" w:rsidRDefault="001972D1" w:rsidP="00B52571">
      <w:pPr>
        <w:numPr>
          <w:ilvl w:val="0"/>
          <w:numId w:val="23"/>
        </w:numPr>
        <w:spacing w:after="0" w:line="240" w:lineRule="auto"/>
        <w:jc w:val="both"/>
        <w:rPr>
          <w:rFonts w:ascii="Times New Roman" w:hAnsi="Times New Roman"/>
          <w:sz w:val="24"/>
          <w:szCs w:val="24"/>
          <w:u w:val="single"/>
          <w:lang w:val="fr-FR"/>
        </w:rPr>
      </w:pPr>
      <w:r w:rsidRPr="00E813EA">
        <w:rPr>
          <w:rFonts w:ascii="Times New Roman" w:hAnsi="Times New Roman"/>
          <w:sz w:val="24"/>
          <w:szCs w:val="24"/>
          <w:lang w:val="fr-FR"/>
        </w:rPr>
        <w:t>Education civique Initiation économique, 5</w:t>
      </w:r>
      <w:r w:rsidRPr="00E813EA">
        <w:rPr>
          <w:rFonts w:ascii="Times New Roman" w:hAnsi="Times New Roman"/>
          <w:sz w:val="24"/>
          <w:szCs w:val="24"/>
          <w:vertAlign w:val="superscript"/>
          <w:lang w:val="fr-FR"/>
        </w:rPr>
        <w:t>e</w:t>
      </w:r>
      <w:r w:rsidRPr="00E813EA">
        <w:rPr>
          <w:rFonts w:ascii="Times New Roman" w:hAnsi="Times New Roman"/>
          <w:sz w:val="24"/>
          <w:szCs w:val="24"/>
          <w:lang w:val="fr-FR"/>
        </w:rPr>
        <w:t>, Paris, Belin, 1987.</w:t>
      </w:r>
    </w:p>
    <w:p w:rsidR="001972D1" w:rsidRPr="00E813EA" w:rsidRDefault="001972D1" w:rsidP="00E813EA">
      <w:pPr>
        <w:spacing w:after="0" w:line="240" w:lineRule="auto"/>
        <w:rPr>
          <w:rFonts w:ascii="Times New Roman" w:hAnsi="Times New Roman"/>
          <w:b/>
          <w:sz w:val="24"/>
          <w:szCs w:val="24"/>
          <w:lang w:val="uk-UA"/>
        </w:rPr>
      </w:pPr>
      <w:r w:rsidRPr="00E813EA">
        <w:rPr>
          <w:rFonts w:ascii="Times New Roman" w:hAnsi="Times New Roman"/>
          <w:b/>
          <w:sz w:val="24"/>
          <w:szCs w:val="24"/>
          <w:lang w:val="uk-UA"/>
        </w:rPr>
        <w:t xml:space="preserve">  </w:t>
      </w:r>
    </w:p>
    <w:p w:rsidR="001972D1" w:rsidRPr="00E813EA" w:rsidRDefault="001972D1" w:rsidP="00E813EA">
      <w:pPr>
        <w:spacing w:after="0" w:line="240" w:lineRule="auto"/>
        <w:rPr>
          <w:rFonts w:ascii="Times New Roman" w:hAnsi="Times New Roman"/>
          <w:b/>
          <w:sz w:val="24"/>
          <w:szCs w:val="24"/>
          <w:lang w:val="uk-UA"/>
        </w:rPr>
      </w:pPr>
      <w:r w:rsidRPr="00E813EA">
        <w:rPr>
          <w:rFonts w:ascii="Times New Roman" w:hAnsi="Times New Roman"/>
          <w:b/>
          <w:sz w:val="24"/>
          <w:szCs w:val="24"/>
          <w:lang w:val="uk-UA"/>
        </w:rPr>
        <w:t xml:space="preserve">                                              10.  Інформаційні  ресурси.</w:t>
      </w:r>
    </w:p>
    <w:p w:rsidR="001972D1" w:rsidRDefault="001972D1" w:rsidP="00CB2BE1">
      <w:pPr>
        <w:numPr>
          <w:ilvl w:val="0"/>
          <w:numId w:val="25"/>
        </w:numPr>
        <w:rPr>
          <w:lang w:val="fr-FR"/>
        </w:rPr>
      </w:pPr>
      <w:r w:rsidRPr="002D5B10">
        <w:rPr>
          <w:lang w:val="fr-FR"/>
        </w:rPr>
        <w:t xml:space="preserve">http://www.quid.fr/2007/ </w:t>
      </w:r>
    </w:p>
    <w:p w:rsidR="001972D1" w:rsidRPr="002D5B10" w:rsidRDefault="001972D1" w:rsidP="00B52571">
      <w:pPr>
        <w:numPr>
          <w:ilvl w:val="0"/>
          <w:numId w:val="25"/>
        </w:numPr>
        <w:rPr>
          <w:lang w:val="fr-FR"/>
        </w:rPr>
      </w:pPr>
      <w:r w:rsidRPr="002D5B10">
        <w:rPr>
          <w:lang w:val="fr-FR"/>
        </w:rPr>
        <w:t xml:space="preserve">http://fr.encarta.msn.com/encyclopedia </w:t>
      </w:r>
    </w:p>
    <w:p w:rsidR="001972D1" w:rsidRPr="002D5B10" w:rsidRDefault="001972D1" w:rsidP="00B52571">
      <w:pPr>
        <w:numPr>
          <w:ilvl w:val="0"/>
          <w:numId w:val="25"/>
        </w:numPr>
        <w:rPr>
          <w:lang w:val="fr-FR"/>
        </w:rPr>
      </w:pPr>
      <w:r w:rsidRPr="002D5B10">
        <w:rPr>
          <w:lang w:val="fr-FR"/>
        </w:rPr>
        <w:t xml:space="preserve">Musées de France. Vdéo Visite. </w:t>
      </w:r>
      <w:hyperlink r:id="rId17" w:history="1">
        <w:r w:rsidRPr="007F5F17">
          <w:rPr>
            <w:rStyle w:val="Hyperlink"/>
            <w:lang w:val="fr-FR"/>
          </w:rPr>
          <w:t>http://www.tlfq.ulaval.ca/axl/index.shtml</w:t>
        </w:r>
      </w:hyperlink>
      <w:r w:rsidRPr="002D5B10">
        <w:rPr>
          <w:lang w:val="fr-FR"/>
        </w:rPr>
        <w:t xml:space="preserve"> </w:t>
      </w:r>
    </w:p>
    <w:p w:rsidR="001972D1" w:rsidRPr="002D5B10" w:rsidRDefault="001972D1" w:rsidP="00B52571">
      <w:pPr>
        <w:numPr>
          <w:ilvl w:val="0"/>
          <w:numId w:val="25"/>
        </w:numPr>
        <w:rPr>
          <w:lang w:val="fr-FR"/>
        </w:rPr>
      </w:pPr>
      <w:r w:rsidRPr="002D5B10">
        <w:rPr>
          <w:lang w:val="fr-FR"/>
        </w:rPr>
        <w:t xml:space="preserve">http://www.culture.gouv.fr/culture/dglf/politique-langue/valo-lang-reg-accueil.htm </w:t>
      </w:r>
    </w:p>
    <w:p w:rsidR="001972D1" w:rsidRPr="002D5B10" w:rsidRDefault="001972D1" w:rsidP="00B52571">
      <w:pPr>
        <w:numPr>
          <w:ilvl w:val="0"/>
          <w:numId w:val="25"/>
        </w:numPr>
        <w:rPr>
          <w:lang w:val="fr-FR"/>
        </w:rPr>
      </w:pPr>
      <w:hyperlink r:id="rId18" w:history="1">
        <w:r w:rsidRPr="007F5F17">
          <w:rPr>
            <w:rStyle w:val="Hyperlink"/>
            <w:lang w:val="fr-FR"/>
          </w:rPr>
          <w:t>http</w:t>
        </w:r>
        <w:r w:rsidRPr="002D5B10">
          <w:rPr>
            <w:rStyle w:val="Hyperlink"/>
            <w:lang w:val="fr-FR"/>
          </w:rPr>
          <w:t>://</w:t>
        </w:r>
        <w:r w:rsidRPr="007F5F17">
          <w:rPr>
            <w:rStyle w:val="Hyperlink"/>
            <w:lang w:val="fr-FR"/>
          </w:rPr>
          <w:t>www</w:t>
        </w:r>
        <w:r w:rsidRPr="002D5B10">
          <w:rPr>
            <w:rStyle w:val="Hyperlink"/>
            <w:lang w:val="fr-FR"/>
          </w:rPr>
          <w:t>.</w:t>
        </w:r>
        <w:r w:rsidRPr="007F5F17">
          <w:rPr>
            <w:rStyle w:val="Hyperlink"/>
            <w:lang w:val="fr-FR"/>
          </w:rPr>
          <w:t>quid</w:t>
        </w:r>
        <w:r w:rsidRPr="002D5B10">
          <w:rPr>
            <w:rStyle w:val="Hyperlink"/>
            <w:lang w:val="fr-FR"/>
          </w:rPr>
          <w:t>.</w:t>
        </w:r>
        <w:r w:rsidRPr="007F5F17">
          <w:rPr>
            <w:rStyle w:val="Hyperlink"/>
            <w:lang w:val="fr-FR"/>
          </w:rPr>
          <w:t>fr</w:t>
        </w:r>
        <w:r w:rsidRPr="002D5B10">
          <w:rPr>
            <w:rStyle w:val="Hyperlink"/>
            <w:lang w:val="fr-FR"/>
          </w:rPr>
          <w:t>/2007/</w:t>
        </w:r>
      </w:hyperlink>
      <w:r w:rsidRPr="002D5B10">
        <w:rPr>
          <w:lang w:val="fr-FR"/>
        </w:rPr>
        <w:t xml:space="preserve"> </w:t>
      </w:r>
    </w:p>
    <w:p w:rsidR="001972D1" w:rsidRPr="002D5B10" w:rsidRDefault="001972D1" w:rsidP="00B52571">
      <w:pPr>
        <w:numPr>
          <w:ilvl w:val="0"/>
          <w:numId w:val="25"/>
        </w:numPr>
        <w:rPr>
          <w:lang w:val="fr-FR"/>
        </w:rPr>
      </w:pPr>
      <w:r w:rsidRPr="002D5B10">
        <w:rPr>
          <w:lang w:val="fr-FR"/>
        </w:rPr>
        <w:t xml:space="preserve">http://fr.encarta.msn.com/encyclopedia </w:t>
      </w:r>
    </w:p>
    <w:p w:rsidR="001972D1" w:rsidRPr="002D5B10" w:rsidRDefault="001972D1" w:rsidP="00B52571">
      <w:pPr>
        <w:numPr>
          <w:ilvl w:val="0"/>
          <w:numId w:val="25"/>
        </w:numPr>
        <w:rPr>
          <w:lang w:val="fr-FR"/>
        </w:rPr>
      </w:pPr>
      <w:r w:rsidRPr="002D5B10">
        <w:rPr>
          <w:lang w:val="fr-FR"/>
        </w:rPr>
        <w:t xml:space="preserve">http://www.alleng.ru/edu/hist2.htm. </w:t>
      </w:r>
    </w:p>
    <w:p w:rsidR="001972D1" w:rsidRDefault="001972D1" w:rsidP="00B52571">
      <w:pPr>
        <w:numPr>
          <w:ilvl w:val="0"/>
          <w:numId w:val="25"/>
        </w:numPr>
        <w:rPr>
          <w:lang w:val="fr-FR"/>
        </w:rPr>
      </w:pPr>
      <w:r w:rsidRPr="002D5B10">
        <w:rPr>
          <w:lang w:val="fr-FR"/>
        </w:rPr>
        <w:t xml:space="preserve">http://www.vostlit.info. </w:t>
      </w:r>
    </w:p>
    <w:p w:rsidR="001972D1" w:rsidRDefault="001972D1" w:rsidP="00B52571">
      <w:pPr>
        <w:numPr>
          <w:ilvl w:val="0"/>
          <w:numId w:val="25"/>
        </w:numPr>
        <w:rPr>
          <w:lang w:val="fr-FR"/>
        </w:rPr>
      </w:pPr>
      <w:r>
        <w:rPr>
          <w:lang w:val="fr-FR"/>
        </w:rPr>
        <w:t>http://svr-lit.niv.ru/</w:t>
      </w:r>
      <w:r w:rsidRPr="002D5B10">
        <w:rPr>
          <w:lang w:val="fr-FR"/>
        </w:rPr>
        <w:t xml:space="preserve"> </w:t>
      </w:r>
    </w:p>
    <w:p w:rsidR="001972D1" w:rsidRPr="00B52571" w:rsidRDefault="001972D1" w:rsidP="00B52571">
      <w:pPr>
        <w:numPr>
          <w:ilvl w:val="0"/>
          <w:numId w:val="25"/>
        </w:numPr>
      </w:pPr>
      <w:r>
        <w:rPr>
          <w:lang w:val="fr-FR"/>
        </w:rPr>
        <w:t>http</w:t>
      </w:r>
      <w:r w:rsidRPr="00B52571">
        <w:t>://</w:t>
      </w:r>
      <w:r>
        <w:rPr>
          <w:lang w:val="fr-FR"/>
        </w:rPr>
        <w:t>historyatlas</w:t>
      </w:r>
      <w:r w:rsidRPr="00B52571">
        <w:t>.</w:t>
      </w:r>
      <w:r>
        <w:rPr>
          <w:lang w:val="fr-FR"/>
        </w:rPr>
        <w:t>narod</w:t>
      </w:r>
      <w:r w:rsidRPr="00B52571">
        <w:t>.</w:t>
      </w:r>
      <w:r>
        <w:rPr>
          <w:lang w:val="fr-FR"/>
        </w:rPr>
        <w:t>ru</w:t>
      </w:r>
      <w:r w:rsidRPr="00B52571">
        <w:t>/</w:t>
      </w:r>
    </w:p>
    <w:p w:rsidR="001972D1" w:rsidRDefault="001972D1" w:rsidP="00B52571">
      <w:pPr>
        <w:numPr>
          <w:ilvl w:val="0"/>
          <w:numId w:val="25"/>
        </w:numPr>
        <w:rPr>
          <w:lang w:val="uk-UA"/>
        </w:rPr>
      </w:pPr>
      <w:r w:rsidRPr="002D5B10">
        <w:rPr>
          <w:lang w:val="fr-FR"/>
        </w:rPr>
        <w:t>http</w:t>
      </w:r>
      <w:r w:rsidRPr="00B52571">
        <w:t>://</w:t>
      </w:r>
      <w:r w:rsidRPr="002D5B10">
        <w:rPr>
          <w:lang w:val="fr-FR"/>
        </w:rPr>
        <w:t>www</w:t>
      </w:r>
      <w:r w:rsidRPr="00B52571">
        <w:t>.</w:t>
      </w:r>
      <w:r w:rsidRPr="002D5B10">
        <w:rPr>
          <w:lang w:val="fr-FR"/>
        </w:rPr>
        <w:t>portalostranah</w:t>
      </w:r>
      <w:r w:rsidRPr="00B52571">
        <w:t>.</w:t>
      </w:r>
      <w:r w:rsidRPr="002D5B10">
        <w:rPr>
          <w:lang w:val="fr-FR"/>
        </w:rPr>
        <w:t>ru</w:t>
      </w:r>
      <w:r w:rsidRPr="00B52571">
        <w:t>/</w:t>
      </w:r>
    </w:p>
    <w:sectPr w:rsidR="001972D1" w:rsidSect="00F51EA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34E"/>
    <w:multiLevelType w:val="multilevel"/>
    <w:tmpl w:val="9AF8BDB6"/>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1815FEB"/>
    <w:multiLevelType w:val="hybridMultilevel"/>
    <w:tmpl w:val="6B7E5DA0"/>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B14883"/>
    <w:multiLevelType w:val="multilevel"/>
    <w:tmpl w:val="C2DAAF1C"/>
    <w:lvl w:ilvl="0">
      <w:start w:val="27"/>
      <w:numFmt w:val="decimal"/>
      <w:lvlText w:val="%1."/>
      <w:lvlJc w:val="left"/>
      <w:rPr>
        <w:rFonts w:cs="Times New Roman" w:hint="default"/>
      </w:rPr>
    </w:lvl>
    <w:lvl w:ilvl="1">
      <w:start w:val="1"/>
      <w:numFmt w:val="decimal"/>
      <w:lvlText w:val=""/>
      <w:lvlJc w:val="left"/>
      <w:rPr>
        <w:rFonts w:cs="Times New Roman" w:hint="default"/>
      </w:rPr>
    </w:lvl>
    <w:lvl w:ilvl="2">
      <w:start w:val="1"/>
      <w:numFmt w:val="decimal"/>
      <w:lvlText w:val=""/>
      <w:lvlJc w:val="left"/>
      <w:rPr>
        <w:rFonts w:cs="Times New Roman" w:hint="default"/>
      </w:rPr>
    </w:lvl>
    <w:lvl w:ilvl="3">
      <w:start w:val="1"/>
      <w:numFmt w:val="decimal"/>
      <w:lvlText w:val=""/>
      <w:lvlJc w:val="left"/>
      <w:rPr>
        <w:rFonts w:cs="Times New Roman" w:hint="default"/>
      </w:rPr>
    </w:lvl>
    <w:lvl w:ilvl="4">
      <w:start w:val="1"/>
      <w:numFmt w:val="decimal"/>
      <w:lvlText w:val=""/>
      <w:lvlJc w:val="left"/>
      <w:rPr>
        <w:rFonts w:cs="Times New Roman" w:hint="default"/>
      </w:rPr>
    </w:lvl>
    <w:lvl w:ilvl="5">
      <w:start w:val="1"/>
      <w:numFmt w:val="decimal"/>
      <w:lvlText w:val=""/>
      <w:lvlJc w:val="left"/>
      <w:rPr>
        <w:rFonts w:cs="Times New Roman" w:hint="default"/>
      </w:rPr>
    </w:lvl>
    <w:lvl w:ilvl="6">
      <w:start w:val="1"/>
      <w:numFmt w:val="decimal"/>
      <w:lvlText w:val=""/>
      <w:lvlJc w:val="left"/>
      <w:rPr>
        <w:rFonts w:cs="Times New Roman" w:hint="default"/>
      </w:rPr>
    </w:lvl>
    <w:lvl w:ilvl="7">
      <w:start w:val="1"/>
      <w:numFmt w:val="decimal"/>
      <w:lvlText w:val=""/>
      <w:lvlJc w:val="left"/>
      <w:rPr>
        <w:rFonts w:cs="Times New Roman" w:hint="default"/>
      </w:rPr>
    </w:lvl>
    <w:lvl w:ilvl="8">
      <w:start w:val="1"/>
      <w:numFmt w:val="decimal"/>
      <w:lvlText w:val=""/>
      <w:lvlJc w:val="left"/>
      <w:rPr>
        <w:rFonts w:cs="Times New Roman" w:hint="default"/>
      </w:rPr>
    </w:lvl>
  </w:abstractNum>
  <w:abstractNum w:abstractNumId="3">
    <w:nsid w:val="0C3A43CA"/>
    <w:multiLevelType w:val="hybridMultilevel"/>
    <w:tmpl w:val="1B3E99B4"/>
    <w:lvl w:ilvl="0" w:tplc="20C6D378">
      <w:start w:val="17"/>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1E757D"/>
    <w:multiLevelType w:val="hybridMultilevel"/>
    <w:tmpl w:val="2A0C841E"/>
    <w:lvl w:ilvl="0" w:tplc="C2FCCAB0">
      <w:start w:val="1"/>
      <w:numFmt w:val="decimal"/>
      <w:lvlText w:val="%1."/>
      <w:lvlJc w:val="left"/>
      <w:pPr>
        <w:ind w:left="720" w:hanging="360"/>
      </w:pPr>
      <w:rPr>
        <w:rFonts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78720E"/>
    <w:multiLevelType w:val="multilevel"/>
    <w:tmpl w:val="9AF8BDB6"/>
    <w:lvl w:ilvl="0">
      <w:start w:val="5"/>
      <w:numFmt w:val="decimal"/>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6">
    <w:nsid w:val="258110AC"/>
    <w:multiLevelType w:val="multilevel"/>
    <w:tmpl w:val="35A21372"/>
    <w:lvl w:ilvl="0">
      <w:start w:val="1"/>
      <w:numFmt w:val="decimal"/>
      <w:lvlText w:val="%1."/>
      <w:lvlJc w:val="left"/>
      <w:rPr>
        <w:rFonts w:cs="Times New Roman" w:hint="default"/>
      </w:rPr>
    </w:lvl>
    <w:lvl w:ilvl="1">
      <w:start w:val="1"/>
      <w:numFmt w:val="decimal"/>
      <w:lvlText w:val=""/>
      <w:lvlJc w:val="left"/>
      <w:rPr>
        <w:rFonts w:cs="Times New Roman" w:hint="default"/>
      </w:rPr>
    </w:lvl>
    <w:lvl w:ilvl="2">
      <w:start w:val="1"/>
      <w:numFmt w:val="decimal"/>
      <w:lvlText w:val=""/>
      <w:lvlJc w:val="left"/>
      <w:rPr>
        <w:rFonts w:cs="Times New Roman" w:hint="default"/>
      </w:rPr>
    </w:lvl>
    <w:lvl w:ilvl="3">
      <w:start w:val="1"/>
      <w:numFmt w:val="decimal"/>
      <w:lvlText w:val=""/>
      <w:lvlJc w:val="left"/>
      <w:rPr>
        <w:rFonts w:cs="Times New Roman" w:hint="default"/>
      </w:rPr>
    </w:lvl>
    <w:lvl w:ilvl="4">
      <w:start w:val="1"/>
      <w:numFmt w:val="decimal"/>
      <w:lvlText w:val=""/>
      <w:lvlJc w:val="left"/>
      <w:rPr>
        <w:rFonts w:cs="Times New Roman" w:hint="default"/>
      </w:rPr>
    </w:lvl>
    <w:lvl w:ilvl="5">
      <w:start w:val="1"/>
      <w:numFmt w:val="decimal"/>
      <w:lvlText w:val=""/>
      <w:lvlJc w:val="left"/>
      <w:rPr>
        <w:rFonts w:cs="Times New Roman" w:hint="default"/>
      </w:rPr>
    </w:lvl>
    <w:lvl w:ilvl="6">
      <w:start w:val="1"/>
      <w:numFmt w:val="decimal"/>
      <w:lvlText w:val=""/>
      <w:lvlJc w:val="left"/>
      <w:rPr>
        <w:rFonts w:cs="Times New Roman" w:hint="default"/>
      </w:rPr>
    </w:lvl>
    <w:lvl w:ilvl="7">
      <w:start w:val="1"/>
      <w:numFmt w:val="decimal"/>
      <w:lvlText w:val=""/>
      <w:lvlJc w:val="left"/>
      <w:rPr>
        <w:rFonts w:cs="Times New Roman" w:hint="default"/>
      </w:rPr>
    </w:lvl>
    <w:lvl w:ilvl="8">
      <w:start w:val="1"/>
      <w:numFmt w:val="decimal"/>
      <w:lvlText w:val=""/>
      <w:lvlJc w:val="left"/>
      <w:rPr>
        <w:rFonts w:cs="Times New Roman" w:hint="default"/>
      </w:rPr>
    </w:lvl>
  </w:abstractNum>
  <w:abstractNum w:abstractNumId="7">
    <w:nsid w:val="2F1F7530"/>
    <w:multiLevelType w:val="hybridMultilevel"/>
    <w:tmpl w:val="BB9E3D20"/>
    <w:lvl w:ilvl="0" w:tplc="1DF21256">
      <w:start w:val="1"/>
      <w:numFmt w:val="decimal"/>
      <w:lvlText w:val="%1."/>
      <w:lvlJc w:val="left"/>
      <w:pPr>
        <w:ind w:left="108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5CC7175"/>
    <w:multiLevelType w:val="multilevel"/>
    <w:tmpl w:val="E0EC5ACC"/>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8D51F85"/>
    <w:multiLevelType w:val="hybridMultilevel"/>
    <w:tmpl w:val="02C49256"/>
    <w:lvl w:ilvl="0" w:tplc="683AFDAE">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682D5B84"/>
    <w:multiLevelType w:val="hybridMultilevel"/>
    <w:tmpl w:val="A45E2AA8"/>
    <w:lvl w:ilvl="0" w:tplc="ECD2F188">
      <w:start w:val="4"/>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A8406D9"/>
    <w:multiLevelType w:val="multilevel"/>
    <w:tmpl w:val="25E08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0F820E2"/>
    <w:multiLevelType w:val="hybridMultilevel"/>
    <w:tmpl w:val="54F234EC"/>
    <w:lvl w:ilvl="0" w:tplc="0419000F">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24F0F4A"/>
    <w:multiLevelType w:val="hybridMultilevel"/>
    <w:tmpl w:val="0BC0456A"/>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3C476F7"/>
    <w:multiLevelType w:val="multilevel"/>
    <w:tmpl w:val="9AF8BDB6"/>
    <w:lvl w:ilvl="0">
      <w:start w:val="5"/>
      <w:numFmt w:val="decimal"/>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5">
    <w:nsid w:val="74593B00"/>
    <w:multiLevelType w:val="hybridMultilevel"/>
    <w:tmpl w:val="A7A04F6A"/>
    <w:lvl w:ilvl="0" w:tplc="0419000F">
      <w:start w:val="10"/>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7EF4C9C"/>
    <w:multiLevelType w:val="hybridMultilevel"/>
    <w:tmpl w:val="9ED0116E"/>
    <w:lvl w:ilvl="0" w:tplc="B908F66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B732FBF"/>
    <w:multiLevelType w:val="multilevel"/>
    <w:tmpl w:val="0AC200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BDB4BCE"/>
    <w:multiLevelType w:val="hybridMultilevel"/>
    <w:tmpl w:val="C41618D2"/>
    <w:lvl w:ilvl="0" w:tplc="1C36923E">
      <w:start w:val="2"/>
      <w:numFmt w:val="decimal"/>
      <w:lvlText w:val="%1."/>
      <w:lvlJc w:val="left"/>
      <w:pPr>
        <w:ind w:left="1080" w:hanging="360"/>
      </w:pPr>
      <w:rPr>
        <w:rFonts w:cs="Times New Roman" w:hint="default"/>
        <w:b w:val="0"/>
        <w:sz w:val="2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7DE92570"/>
    <w:multiLevelType w:val="multilevel"/>
    <w:tmpl w:val="EDAEAD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lvl w:ilvl="0">
        <w:start w:val="5"/>
        <w:numFmt w:val="decimal"/>
        <w:lvlText w:val="%1."/>
        <w:lvlJc w:val="left"/>
        <w:rPr>
          <w:rFonts w:cs="Times New Roman"/>
        </w:rPr>
      </w:lvl>
    </w:lvlOverride>
    <w:lvlOverride w:ilvl="1">
      <w:lvl w:ilvl="1">
        <w:start w:val="1"/>
        <w:numFmt w:val="decimal"/>
        <w:lvlText w:val=""/>
        <w:lvlJc w:val="left"/>
        <w:rPr>
          <w:rFonts w:cs="Times New Roman"/>
        </w:rPr>
      </w:lvl>
    </w:lvlOverride>
    <w:lvlOverride w:ilvl="2">
      <w:lvl w:ilvl="2">
        <w:start w:val="1"/>
        <w:numFmt w:val="decimal"/>
        <w:lvlText w:val=""/>
        <w:lvlJc w:val="left"/>
        <w:rPr>
          <w:rFonts w:cs="Times New Roman"/>
        </w:rPr>
      </w:lvl>
    </w:lvlOverride>
    <w:lvlOverride w:ilvl="3">
      <w:lvl w:ilvl="3">
        <w:start w:val="1"/>
        <w:numFmt w:val="decimal"/>
        <w:lvlText w:val=""/>
        <w:lvlJc w:val="left"/>
        <w:rPr>
          <w:rFonts w:cs="Times New Roman"/>
        </w:rPr>
      </w:lvl>
    </w:lvlOverride>
    <w:lvlOverride w:ilvl="4">
      <w:lvl w:ilvl="4">
        <w:start w:val="1"/>
        <w:numFmt w:val="decimal"/>
        <w:lvlText w:val=""/>
        <w:lvlJc w:val="left"/>
        <w:rPr>
          <w:rFonts w:cs="Times New Roman"/>
        </w:rPr>
      </w:lvl>
    </w:lvlOverride>
    <w:lvlOverride w:ilvl="5">
      <w:lvl w:ilvl="5">
        <w:start w:val="1"/>
        <w:numFmt w:val="decimal"/>
        <w:lvlText w:val=""/>
        <w:lvlJc w:val="left"/>
        <w:rPr>
          <w:rFonts w:cs="Times New Roman"/>
        </w:rPr>
      </w:lvl>
    </w:lvlOverride>
    <w:lvlOverride w:ilvl="6">
      <w:lvl w:ilvl="6">
        <w:start w:val="1"/>
        <w:numFmt w:val="decimal"/>
        <w:lvlText w:val=""/>
        <w:lvlJc w:val="left"/>
        <w:rPr>
          <w:rFonts w:cs="Times New Roman"/>
        </w:rPr>
      </w:lvl>
    </w:lvlOverride>
    <w:lvlOverride w:ilvl="7">
      <w:lvl w:ilvl="7">
        <w:start w:val="1"/>
        <w:numFmt w:val="decimal"/>
        <w:lvlText w:val=""/>
        <w:lvlJc w:val="left"/>
        <w:rPr>
          <w:rFonts w:cs="Times New Roman"/>
        </w:rPr>
      </w:lvl>
    </w:lvlOverride>
    <w:lvlOverride w:ilvl="8">
      <w:lvl w:ilvl="8">
        <w:start w:val="1"/>
        <w:numFmt w:val="decimal"/>
        <w:lvlText w:val=""/>
        <w:lvlJc w:val="left"/>
        <w:rPr>
          <w:rFonts w:cs="Times New Roman"/>
        </w:rPr>
      </w:lvl>
    </w:lvlOverride>
  </w:num>
  <w:num w:numId="6">
    <w:abstractNumId w:val="8"/>
  </w:num>
  <w:num w:numId="7">
    <w:abstractNumId w:val="8"/>
    <w:lvlOverride w:ilvl="0">
      <w:startOverride w:val="6"/>
      <w:lvl w:ilvl="0">
        <w:start w:val="6"/>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8">
    <w:abstractNumId w:val="8"/>
    <w:lvlOverride w:ilvl="0">
      <w:startOverride w:val="5"/>
      <w:lvl w:ilvl="0">
        <w:start w:val="5"/>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9">
    <w:abstractNumId w:val="18"/>
  </w:num>
  <w:num w:numId="10">
    <w:abstractNumId w:val="10"/>
  </w:num>
  <w:num w:numId="11">
    <w:abstractNumId w:val="9"/>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13"/>
  </w:num>
  <w:num w:numId="17">
    <w:abstractNumId w:val="19"/>
  </w:num>
  <w:num w:numId="18">
    <w:abstractNumId w:val="12"/>
  </w:num>
  <w:num w:numId="19">
    <w:abstractNumId w:val="3"/>
  </w:num>
  <w:num w:numId="20">
    <w:abstractNumId w:val="4"/>
  </w:num>
  <w:num w:numId="21">
    <w:abstractNumId w:val="16"/>
  </w:num>
  <w:num w:numId="22">
    <w:abstractNumId w:val="5"/>
  </w:num>
  <w:num w:numId="23">
    <w:abstractNumId w:val="6"/>
  </w:num>
  <w:num w:numId="24">
    <w:abstractNumId w:val="14"/>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0A9"/>
    <w:rsid w:val="000018B7"/>
    <w:rsid w:val="00003BE5"/>
    <w:rsid w:val="00025B77"/>
    <w:rsid w:val="00054BEB"/>
    <w:rsid w:val="00091506"/>
    <w:rsid w:val="000B0013"/>
    <w:rsid w:val="00124699"/>
    <w:rsid w:val="00126AAE"/>
    <w:rsid w:val="00132DFD"/>
    <w:rsid w:val="00161EC9"/>
    <w:rsid w:val="00172C52"/>
    <w:rsid w:val="0017600C"/>
    <w:rsid w:val="001905E4"/>
    <w:rsid w:val="001972D1"/>
    <w:rsid w:val="001B4F37"/>
    <w:rsid w:val="001F00F9"/>
    <w:rsid w:val="00201228"/>
    <w:rsid w:val="0021176D"/>
    <w:rsid w:val="002175C8"/>
    <w:rsid w:val="002313E5"/>
    <w:rsid w:val="0023518B"/>
    <w:rsid w:val="00271343"/>
    <w:rsid w:val="002C46E2"/>
    <w:rsid w:val="002D3D18"/>
    <w:rsid w:val="002D5B10"/>
    <w:rsid w:val="002E3D37"/>
    <w:rsid w:val="002E3DAB"/>
    <w:rsid w:val="0032387C"/>
    <w:rsid w:val="00357E4D"/>
    <w:rsid w:val="003857D5"/>
    <w:rsid w:val="003A055C"/>
    <w:rsid w:val="003B6FDD"/>
    <w:rsid w:val="003C08DE"/>
    <w:rsid w:val="00433B55"/>
    <w:rsid w:val="00466C66"/>
    <w:rsid w:val="00474200"/>
    <w:rsid w:val="0048500C"/>
    <w:rsid w:val="004D14E0"/>
    <w:rsid w:val="005012F2"/>
    <w:rsid w:val="005718C7"/>
    <w:rsid w:val="00574F24"/>
    <w:rsid w:val="00601875"/>
    <w:rsid w:val="00657947"/>
    <w:rsid w:val="00673A50"/>
    <w:rsid w:val="006B6BF0"/>
    <w:rsid w:val="006E06C6"/>
    <w:rsid w:val="006E11DA"/>
    <w:rsid w:val="00716A0E"/>
    <w:rsid w:val="00784BA8"/>
    <w:rsid w:val="007F5F17"/>
    <w:rsid w:val="00841F90"/>
    <w:rsid w:val="008445FF"/>
    <w:rsid w:val="00856A5A"/>
    <w:rsid w:val="008A0401"/>
    <w:rsid w:val="008B33FA"/>
    <w:rsid w:val="0090194E"/>
    <w:rsid w:val="009325F0"/>
    <w:rsid w:val="00942BED"/>
    <w:rsid w:val="009A12E4"/>
    <w:rsid w:val="009B5A06"/>
    <w:rsid w:val="009E0ECC"/>
    <w:rsid w:val="00A64B13"/>
    <w:rsid w:val="00A92C62"/>
    <w:rsid w:val="00A9796A"/>
    <w:rsid w:val="00AD681C"/>
    <w:rsid w:val="00AF0E03"/>
    <w:rsid w:val="00B52571"/>
    <w:rsid w:val="00C140C7"/>
    <w:rsid w:val="00C460A9"/>
    <w:rsid w:val="00C86C7F"/>
    <w:rsid w:val="00CB2BE1"/>
    <w:rsid w:val="00CB43D0"/>
    <w:rsid w:val="00D03DE8"/>
    <w:rsid w:val="00D178A4"/>
    <w:rsid w:val="00D21011"/>
    <w:rsid w:val="00D9257E"/>
    <w:rsid w:val="00DA6C1E"/>
    <w:rsid w:val="00DB2DEE"/>
    <w:rsid w:val="00DF7957"/>
    <w:rsid w:val="00E17225"/>
    <w:rsid w:val="00E41E6C"/>
    <w:rsid w:val="00E813EA"/>
    <w:rsid w:val="00ED221A"/>
    <w:rsid w:val="00F12D5D"/>
    <w:rsid w:val="00F51EAD"/>
    <w:rsid w:val="00F5486F"/>
    <w:rsid w:val="00F769D6"/>
    <w:rsid w:val="00F96A3F"/>
    <w:rsid w:val="00FA7105"/>
    <w:rsid w:val="00FB4B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E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460A9"/>
    <w:rPr>
      <w:rFonts w:cs="Times New Roman"/>
      <w:color w:val="0000FF"/>
      <w:u w:val="single"/>
    </w:rPr>
  </w:style>
  <w:style w:type="character" w:styleId="FollowedHyperlink">
    <w:name w:val="FollowedHyperlink"/>
    <w:basedOn w:val="DefaultParagraphFont"/>
    <w:uiPriority w:val="99"/>
    <w:semiHidden/>
    <w:rsid w:val="00C460A9"/>
    <w:rPr>
      <w:rFonts w:cs="Times New Roman"/>
      <w:color w:val="800080"/>
      <w:u w:val="single"/>
    </w:rPr>
  </w:style>
  <w:style w:type="paragraph" w:styleId="NormalWeb">
    <w:name w:val="Normal (Web)"/>
    <w:basedOn w:val="Normal"/>
    <w:uiPriority w:val="99"/>
    <w:semiHidden/>
    <w:rsid w:val="00C460A9"/>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C460A9"/>
    <w:pPr>
      <w:ind w:left="720"/>
      <w:contextualSpacing/>
    </w:pPr>
  </w:style>
  <w:style w:type="paragraph" w:customStyle="1" w:styleId="1">
    <w:name w:val="Обычный1"/>
    <w:uiPriority w:val="99"/>
    <w:rsid w:val="00716A0E"/>
    <w:rPr>
      <w:rFonts w:cs="Calibri"/>
      <w:sz w:val="20"/>
      <w:szCs w:val="20"/>
      <w:lang w:val="uk-UA"/>
    </w:rPr>
  </w:style>
  <w:style w:type="paragraph" w:styleId="HTMLAddress">
    <w:name w:val="HTML Address"/>
    <w:basedOn w:val="Normal"/>
    <w:link w:val="HTMLAddressChar"/>
    <w:uiPriority w:val="99"/>
    <w:rsid w:val="00716A0E"/>
    <w:pPr>
      <w:widowControl w:val="0"/>
      <w:shd w:val="clear" w:color="auto" w:fill="FFFFFF"/>
      <w:tabs>
        <w:tab w:val="left" w:pos="298"/>
      </w:tabs>
      <w:autoSpaceDE w:val="0"/>
      <w:autoSpaceDN w:val="0"/>
      <w:adjustRightInd w:val="0"/>
      <w:spacing w:after="0" w:line="240" w:lineRule="auto"/>
    </w:pPr>
    <w:rPr>
      <w:rFonts w:ascii="Times New Roman" w:hAnsi="Times New Roman"/>
      <w:i/>
      <w:iCs/>
      <w:color w:val="000000"/>
      <w:spacing w:val="-11"/>
      <w:sz w:val="24"/>
      <w:szCs w:val="24"/>
      <w:lang w:val="uk-UA"/>
    </w:rPr>
  </w:style>
  <w:style w:type="character" w:customStyle="1" w:styleId="HTMLAddressChar">
    <w:name w:val="HTML Address Char"/>
    <w:basedOn w:val="DefaultParagraphFont"/>
    <w:link w:val="HTMLAddress"/>
    <w:uiPriority w:val="99"/>
    <w:locked/>
    <w:rsid w:val="00716A0E"/>
    <w:rPr>
      <w:rFonts w:cs="Times New Roman"/>
      <w:i/>
      <w:iCs/>
      <w:color w:val="000000"/>
      <w:spacing w:val="-11"/>
      <w:sz w:val="24"/>
      <w:szCs w:val="24"/>
      <w:lang w:val="uk-UA" w:eastAsia="ru-RU" w:bidi="ar-SA"/>
    </w:rPr>
  </w:style>
</w:styles>
</file>

<file path=word/webSettings.xml><?xml version="1.0" encoding="utf-8"?>
<w:webSettings xmlns:r="http://schemas.openxmlformats.org/officeDocument/2006/relationships" xmlns:w="http://schemas.openxmlformats.org/wordprocessingml/2006/main">
  <w:divs>
    <w:div w:id="1884057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quid.fr/2007/" TargetMode="Externa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17" Type="http://schemas.openxmlformats.org/officeDocument/2006/relationships/hyperlink" Target="http://www.tlfq.ulaval.ca/axl/index.shtml"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spu.edu/About/Faculty/IUkrForeignPhilology/ChairTranslation.aspx" TargetMode="External"/><Relationship Id="rId11" Type="http://schemas.openxmlformats.org/officeDocument/2006/relationships/hyperlink" Target="http://www.kspu.edu/Information/Academicintegrity.aspx"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10" Type="http://schemas.openxmlformats.org/officeDocument/2006/relationships/hyperlink" Target="http://www.kspu.edu/About/DepartmentAndServices/DAcademicServ.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441</TotalTime>
  <Pages>19</Pages>
  <Words>5180</Words>
  <Characters>29529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MKolesnik</cp:lastModifiedBy>
  <cp:revision>50</cp:revision>
  <cp:lastPrinted>2020-10-21T07:12:00Z</cp:lastPrinted>
  <dcterms:created xsi:type="dcterms:W3CDTF">2020-10-20T09:19:00Z</dcterms:created>
  <dcterms:modified xsi:type="dcterms:W3CDTF">2020-11-20T09:02:00Z</dcterms:modified>
</cp:coreProperties>
</file>